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22947B" w14:textId="77777777" w:rsidR="00032C38" w:rsidRDefault="00032C38" w:rsidP="00616B50">
      <w:pPr>
        <w:ind w:left="0"/>
        <w:jc w:val="center"/>
        <w:rPr>
          <w:b/>
        </w:rPr>
      </w:pPr>
      <w:bookmarkStart w:id="0" w:name="_Toc30166741"/>
      <w:bookmarkStart w:id="1" w:name="_Toc30759510"/>
      <w:r w:rsidRPr="00032C38">
        <w:rPr>
          <w:b/>
        </w:rPr>
        <w:t>Massachusetts Institute of Technology Committee on Assessment of Biohazards and Embryonic Stem Cell Research Oversight</w:t>
      </w:r>
    </w:p>
    <w:p w14:paraId="3374149B" w14:textId="77777777" w:rsidR="00032C38" w:rsidRDefault="00032C38" w:rsidP="006F44ED">
      <w:pPr>
        <w:pStyle w:val="Heading1"/>
        <w:spacing w:before="240"/>
        <w:ind w:left="0"/>
        <w:jc w:val="center"/>
      </w:pPr>
      <w:r w:rsidRPr="00032C38">
        <w:t>Biological Research Registration Form</w:t>
      </w:r>
    </w:p>
    <w:p w14:paraId="1612D7F9" w14:textId="77777777" w:rsidR="000F79C9" w:rsidRPr="00270CEF" w:rsidRDefault="000F79C9" w:rsidP="000F79C9">
      <w:pPr>
        <w:ind w:left="0"/>
        <w:rPr>
          <w:b/>
          <w:bCs/>
          <w:szCs w:val="24"/>
        </w:rPr>
      </w:pPr>
      <w:r w:rsidRPr="00270CEF">
        <w:rPr>
          <w:b/>
          <w:bCs/>
          <w:szCs w:val="24"/>
        </w:rPr>
        <w:t>Administrative Overview</w:t>
      </w:r>
    </w:p>
    <w:p w14:paraId="6BF41710" w14:textId="77777777" w:rsidR="000F79C9" w:rsidRPr="00270CEF" w:rsidRDefault="000F79C9" w:rsidP="000F79C9">
      <w:pPr>
        <w:ind w:left="0"/>
        <w:rPr>
          <w:szCs w:val="24"/>
        </w:rPr>
      </w:pPr>
      <w:r w:rsidRPr="00270CEF">
        <w:rPr>
          <w:szCs w:val="24"/>
        </w:rPr>
        <w:t xml:space="preserve">Please note that the information in this section will be included in the CAB-ESCRO meeting minutes and will be </w:t>
      </w:r>
      <w:r w:rsidRPr="00270CEF">
        <w:rPr>
          <w:color w:val="FF0000"/>
          <w:szCs w:val="24"/>
        </w:rPr>
        <w:t>posted publicly</w:t>
      </w:r>
      <w:r w:rsidRPr="00270CEF">
        <w:rPr>
          <w:szCs w:val="24"/>
        </w:rPr>
        <w:t xml:space="preserve"> effective June 1, 2025 in accordance with </w:t>
      </w:r>
      <w:r w:rsidRPr="00270CEF">
        <w:rPr>
          <w:szCs w:val="24"/>
        </w:rPr>
        <w:fldChar w:fldCharType="begin"/>
      </w:r>
      <w:r w:rsidRPr="00270CEF">
        <w:rPr>
          <w:szCs w:val="24"/>
        </w:rPr>
        <w:instrText>HYPERLINK "https://grants.nih.gov/grants/guide/notice-files/NOT-OD-25-082.html"</w:instrText>
      </w:r>
      <w:r w:rsidRPr="00270CEF">
        <w:rPr>
          <w:szCs w:val="24"/>
        </w:rPr>
        <w:fldChar w:fldCharType="separate"/>
      </w:r>
      <w:r w:rsidRPr="00270CEF">
        <w:rPr>
          <w:rStyle w:val="Hyperlink"/>
          <w:szCs w:val="24"/>
        </w:rPr>
        <w:t>NIH OSP requirements</w:t>
      </w:r>
      <w:r w:rsidRPr="00270CEF">
        <w:rPr>
          <w:szCs w:val="24"/>
        </w:rPr>
        <w:fldChar w:fldCharType="end"/>
      </w:r>
      <w:r w:rsidRPr="00270CEF">
        <w:rPr>
          <w:szCs w:val="24"/>
        </w:rPr>
        <w:t xml:space="preserve">. All other sections of the form are confidential. </w:t>
      </w:r>
    </w:p>
    <w:tbl>
      <w:tblPr>
        <w:tblStyle w:val="TableGrid"/>
        <w:tblpPr w:leftFromText="180" w:rightFromText="180" w:vertAnchor="text" w:horzAnchor="margin" w:tblpY="216"/>
        <w:tblW w:w="10165" w:type="dxa"/>
        <w:tblLook w:val="04A0" w:firstRow="1" w:lastRow="0" w:firstColumn="1" w:lastColumn="0" w:noHBand="0" w:noVBand="1"/>
      </w:tblPr>
      <w:tblGrid>
        <w:gridCol w:w="1525"/>
        <w:gridCol w:w="1080"/>
        <w:gridCol w:w="900"/>
        <w:gridCol w:w="809"/>
        <w:gridCol w:w="2877"/>
        <w:gridCol w:w="2974"/>
      </w:tblGrid>
      <w:tr w:rsidR="000F79C9" w:rsidRPr="00730FFA" w14:paraId="6EC1CCF6" w14:textId="77777777" w:rsidTr="00AE5A59">
        <w:trPr>
          <w:trHeight w:val="86"/>
        </w:trPr>
        <w:tc>
          <w:tcPr>
            <w:tcW w:w="2605" w:type="dxa"/>
            <w:gridSpan w:val="2"/>
            <w:shd w:val="clear" w:color="auto" w:fill="D9D9D9" w:themeFill="background1" w:themeFillShade="D9"/>
          </w:tcPr>
          <w:p w14:paraId="0E25B614" w14:textId="77777777" w:rsidR="000F79C9" w:rsidRDefault="000F79C9" w:rsidP="00AE5A59">
            <w:pPr>
              <w:ind w:left="0"/>
              <w:rPr>
                <w:rFonts w:cstheme="minorHAnsi"/>
                <w:sz w:val="20"/>
                <w:szCs w:val="20"/>
              </w:rPr>
            </w:pPr>
            <w:bookmarkStart w:id="2" w:name="_Hlk195880461"/>
            <w:r>
              <w:rPr>
                <w:rFonts w:cstheme="minorHAnsi"/>
                <w:b/>
                <w:bCs/>
                <w:sz w:val="20"/>
                <w:szCs w:val="20"/>
              </w:rPr>
              <w:t xml:space="preserve">PI Name </w:t>
            </w:r>
          </w:p>
        </w:tc>
        <w:tc>
          <w:tcPr>
            <w:tcW w:w="900" w:type="dxa"/>
            <w:shd w:val="clear" w:color="auto" w:fill="D9D9D9" w:themeFill="background1" w:themeFillShade="D9"/>
          </w:tcPr>
          <w:p w14:paraId="57C6DB15" w14:textId="77777777" w:rsidR="000F79C9" w:rsidRDefault="000F79C9" w:rsidP="00AE5A59">
            <w:pPr>
              <w:ind w:left="0"/>
              <w:rPr>
                <w:rFonts w:cstheme="minorHAnsi"/>
                <w:sz w:val="20"/>
                <w:szCs w:val="20"/>
              </w:rPr>
            </w:pPr>
            <w:r w:rsidRPr="00730FFA">
              <w:rPr>
                <w:rFonts w:cstheme="minorHAnsi"/>
                <w:b/>
                <w:bCs/>
                <w:sz w:val="20"/>
                <w:szCs w:val="20"/>
              </w:rPr>
              <w:t>B</w:t>
            </w:r>
            <w:r>
              <w:rPr>
                <w:rFonts w:cstheme="minorHAnsi"/>
                <w:b/>
                <w:bCs/>
                <w:sz w:val="20"/>
                <w:szCs w:val="20"/>
              </w:rPr>
              <w:t>RR #</w:t>
            </w:r>
          </w:p>
        </w:tc>
        <w:tc>
          <w:tcPr>
            <w:tcW w:w="6660" w:type="dxa"/>
            <w:gridSpan w:val="3"/>
            <w:shd w:val="clear" w:color="auto" w:fill="D9D9D9" w:themeFill="background1" w:themeFillShade="D9"/>
          </w:tcPr>
          <w:p w14:paraId="02CF88DA" w14:textId="7B5F348C" w:rsidR="000F79C9" w:rsidRDefault="000F79C9" w:rsidP="00AE5A59">
            <w:pPr>
              <w:ind w:left="0"/>
              <w:rPr>
                <w:rFonts w:cstheme="minorHAnsi"/>
                <w:sz w:val="20"/>
                <w:szCs w:val="20"/>
              </w:rPr>
            </w:pPr>
            <w:r>
              <w:rPr>
                <w:rFonts w:cstheme="minorHAnsi"/>
                <w:b/>
                <w:bCs/>
                <w:sz w:val="20"/>
                <w:szCs w:val="20"/>
              </w:rPr>
              <w:t xml:space="preserve">Title of </w:t>
            </w:r>
            <w:r>
              <w:rPr>
                <w:rFonts w:cstheme="minorHAnsi"/>
                <w:b/>
                <w:bCs/>
                <w:sz w:val="20"/>
                <w:szCs w:val="20"/>
              </w:rPr>
              <w:t>Amendment</w:t>
            </w:r>
          </w:p>
        </w:tc>
      </w:tr>
      <w:tr w:rsidR="000F79C9" w:rsidRPr="00730FFA" w14:paraId="2874C671" w14:textId="77777777" w:rsidTr="00AE5A59">
        <w:trPr>
          <w:trHeight w:val="85"/>
        </w:trPr>
        <w:tc>
          <w:tcPr>
            <w:tcW w:w="2605" w:type="dxa"/>
            <w:gridSpan w:val="2"/>
            <w:shd w:val="clear" w:color="auto" w:fill="auto"/>
          </w:tcPr>
          <w:p w14:paraId="1BE0FB4C" w14:textId="77777777" w:rsidR="000F79C9" w:rsidRDefault="000F79C9" w:rsidP="00AE5A59">
            <w:pPr>
              <w:ind w:left="0"/>
              <w:rPr>
                <w:rFonts w:cstheme="minorHAnsi"/>
                <w:sz w:val="20"/>
                <w:szCs w:val="20"/>
              </w:rPr>
            </w:pPr>
          </w:p>
        </w:tc>
        <w:tc>
          <w:tcPr>
            <w:tcW w:w="900" w:type="dxa"/>
            <w:shd w:val="clear" w:color="auto" w:fill="auto"/>
          </w:tcPr>
          <w:p w14:paraId="21155BD1" w14:textId="77777777" w:rsidR="000F79C9" w:rsidRDefault="000F79C9" w:rsidP="00AE5A59">
            <w:pPr>
              <w:ind w:left="0"/>
              <w:rPr>
                <w:rFonts w:cstheme="minorHAnsi"/>
                <w:sz w:val="20"/>
                <w:szCs w:val="20"/>
              </w:rPr>
            </w:pPr>
          </w:p>
        </w:tc>
        <w:tc>
          <w:tcPr>
            <w:tcW w:w="6660" w:type="dxa"/>
            <w:gridSpan w:val="3"/>
            <w:shd w:val="clear" w:color="auto" w:fill="auto"/>
          </w:tcPr>
          <w:p w14:paraId="4B702629" w14:textId="743D8106" w:rsidR="000F79C9" w:rsidRDefault="000F79C9" w:rsidP="00AE5A59">
            <w:pPr>
              <w:ind w:left="0"/>
              <w:rPr>
                <w:rFonts w:cstheme="minorHAnsi"/>
                <w:sz w:val="20"/>
                <w:szCs w:val="20"/>
              </w:rPr>
            </w:pPr>
            <w:r>
              <w:rPr>
                <w:sz w:val="20"/>
                <w:szCs w:val="20"/>
              </w:rPr>
              <w:t>Change to laboratory space</w:t>
            </w:r>
          </w:p>
        </w:tc>
      </w:tr>
      <w:tr w:rsidR="000F79C9" w:rsidRPr="00730FFA" w14:paraId="3A119AE9" w14:textId="77777777" w:rsidTr="00AE5A59">
        <w:tc>
          <w:tcPr>
            <w:tcW w:w="1525" w:type="dxa"/>
            <w:shd w:val="clear" w:color="auto" w:fill="D9D9D9" w:themeFill="background1" w:themeFillShade="D9"/>
          </w:tcPr>
          <w:p w14:paraId="22EDA4D6" w14:textId="77777777" w:rsidR="000F79C9" w:rsidRPr="00730FFA" w:rsidRDefault="000F79C9" w:rsidP="00AE5A59">
            <w:pPr>
              <w:ind w:left="0"/>
              <w:rPr>
                <w:rFonts w:cstheme="minorHAnsi"/>
                <w:b/>
                <w:bCs/>
                <w:sz w:val="20"/>
                <w:szCs w:val="20"/>
              </w:rPr>
            </w:pPr>
            <w:r w:rsidRPr="00730FFA">
              <w:rPr>
                <w:rFonts w:cstheme="minorHAnsi"/>
                <w:b/>
                <w:bCs/>
                <w:sz w:val="20"/>
                <w:szCs w:val="20"/>
              </w:rPr>
              <w:t>Biosafety Level</w:t>
            </w:r>
          </w:p>
        </w:tc>
        <w:tc>
          <w:tcPr>
            <w:tcW w:w="2789" w:type="dxa"/>
            <w:gridSpan w:val="3"/>
          </w:tcPr>
          <w:p w14:paraId="11D959AC" w14:textId="77777777" w:rsidR="000F79C9" w:rsidRPr="00730FFA" w:rsidRDefault="000F79C9" w:rsidP="00AE5A59">
            <w:pPr>
              <w:ind w:left="0"/>
              <w:rPr>
                <w:rFonts w:cstheme="minorHAnsi"/>
                <w:sz w:val="20"/>
                <w:szCs w:val="20"/>
              </w:rPr>
            </w:pPr>
            <w:sdt>
              <w:sdtPr>
                <w:rPr>
                  <w:rFonts w:cstheme="minorHAnsi"/>
                  <w:sz w:val="20"/>
                  <w:szCs w:val="20"/>
                </w:rPr>
                <w:id w:val="1188716023"/>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BL1</w:t>
            </w:r>
            <w:r>
              <w:rPr>
                <w:rFonts w:cstheme="minorHAnsi"/>
                <w:sz w:val="20"/>
                <w:szCs w:val="20"/>
              </w:rPr>
              <w:t xml:space="preserve">     </w:t>
            </w:r>
            <w:sdt>
              <w:sdtPr>
                <w:rPr>
                  <w:rFonts w:cstheme="minorHAnsi"/>
                  <w:sz w:val="20"/>
                  <w:szCs w:val="20"/>
                </w:rPr>
                <w:id w:val="1066542322"/>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BL2</w:t>
            </w:r>
            <w:r>
              <w:rPr>
                <w:rFonts w:cstheme="minorHAnsi"/>
                <w:sz w:val="20"/>
                <w:szCs w:val="20"/>
              </w:rPr>
              <w:t xml:space="preserve">     </w:t>
            </w:r>
            <w:sdt>
              <w:sdtPr>
                <w:rPr>
                  <w:rFonts w:cstheme="minorHAnsi"/>
                  <w:sz w:val="20"/>
                  <w:szCs w:val="20"/>
                </w:rPr>
                <w:id w:val="-1782256440"/>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w:t>
            </w:r>
            <w:proofErr w:type="spellStart"/>
            <w:r w:rsidRPr="00730FFA">
              <w:rPr>
                <w:rFonts w:cstheme="minorHAnsi"/>
                <w:sz w:val="20"/>
                <w:szCs w:val="20"/>
              </w:rPr>
              <w:t>BL2</w:t>
            </w:r>
            <w:proofErr w:type="spellEnd"/>
            <w:r w:rsidRPr="00730FFA">
              <w:rPr>
                <w:rFonts w:cstheme="minorHAnsi"/>
                <w:sz w:val="20"/>
                <w:szCs w:val="20"/>
              </w:rPr>
              <w:t>+</w:t>
            </w:r>
          </w:p>
        </w:tc>
        <w:tc>
          <w:tcPr>
            <w:tcW w:w="2877" w:type="dxa"/>
          </w:tcPr>
          <w:p w14:paraId="5A51CA3D" w14:textId="77777777" w:rsidR="000F79C9" w:rsidRPr="00730FFA" w:rsidRDefault="000F79C9" w:rsidP="00AE5A59">
            <w:pPr>
              <w:ind w:left="0"/>
              <w:rPr>
                <w:rFonts w:cstheme="minorHAnsi"/>
                <w:sz w:val="20"/>
                <w:szCs w:val="20"/>
              </w:rPr>
            </w:pPr>
            <w:sdt>
              <w:sdtPr>
                <w:rPr>
                  <w:rFonts w:cstheme="minorHAnsi"/>
                  <w:sz w:val="20"/>
                  <w:szCs w:val="20"/>
                </w:rPr>
                <w:id w:val="705458298"/>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ABL1</w:t>
            </w:r>
            <w:r>
              <w:rPr>
                <w:rFonts w:cstheme="minorHAnsi"/>
                <w:sz w:val="20"/>
                <w:szCs w:val="20"/>
              </w:rPr>
              <w:t xml:space="preserve">     </w:t>
            </w:r>
            <w:sdt>
              <w:sdtPr>
                <w:rPr>
                  <w:rFonts w:cstheme="minorHAnsi"/>
                  <w:sz w:val="20"/>
                  <w:szCs w:val="20"/>
                </w:rPr>
                <w:id w:val="1692185191"/>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ABL2</w:t>
            </w:r>
            <w:r>
              <w:rPr>
                <w:rFonts w:cstheme="minorHAnsi"/>
                <w:sz w:val="20"/>
                <w:szCs w:val="20"/>
              </w:rPr>
              <w:t xml:space="preserve">     </w:t>
            </w:r>
            <w:sdt>
              <w:sdtPr>
                <w:rPr>
                  <w:rFonts w:cstheme="minorHAnsi"/>
                  <w:sz w:val="20"/>
                  <w:szCs w:val="20"/>
                </w:rPr>
                <w:id w:val="1867245242"/>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w:t>
            </w:r>
            <w:proofErr w:type="spellStart"/>
            <w:r w:rsidRPr="00730FFA">
              <w:rPr>
                <w:rFonts w:cstheme="minorHAnsi"/>
                <w:sz w:val="20"/>
                <w:szCs w:val="20"/>
              </w:rPr>
              <w:t>ABL2</w:t>
            </w:r>
            <w:proofErr w:type="spellEnd"/>
            <w:r w:rsidRPr="00730FFA">
              <w:rPr>
                <w:rFonts w:cstheme="minorHAnsi"/>
                <w:sz w:val="20"/>
                <w:szCs w:val="20"/>
              </w:rPr>
              <w:t>+</w:t>
            </w:r>
          </w:p>
        </w:tc>
        <w:tc>
          <w:tcPr>
            <w:tcW w:w="2974" w:type="dxa"/>
          </w:tcPr>
          <w:p w14:paraId="0EC86D31" w14:textId="77777777" w:rsidR="000F79C9" w:rsidRPr="00730FFA" w:rsidRDefault="000F79C9" w:rsidP="00AE5A59">
            <w:pPr>
              <w:ind w:left="0"/>
              <w:rPr>
                <w:rFonts w:cstheme="minorHAnsi"/>
                <w:sz w:val="20"/>
                <w:szCs w:val="20"/>
              </w:rPr>
            </w:pPr>
            <w:sdt>
              <w:sdtPr>
                <w:rPr>
                  <w:rFonts w:cstheme="minorHAnsi"/>
                  <w:sz w:val="20"/>
                  <w:szCs w:val="20"/>
                </w:rPr>
                <w:id w:val="-729769808"/>
                <w14:checkbox>
                  <w14:checked w14:val="0"/>
                  <w14:checkedState w14:val="2612" w14:font="MS Gothic"/>
                  <w14:uncheckedState w14:val="2610" w14:font="MS Gothic"/>
                </w14:checkbox>
              </w:sdtPr>
              <w:sdtContent>
                <w:r w:rsidRPr="00730FFA">
                  <w:rPr>
                    <w:rFonts w:ascii="Segoe UI Symbol" w:eastAsia="MS Gothic" w:hAnsi="Segoe UI Symbol" w:cs="Segoe UI Symbol"/>
                    <w:sz w:val="20"/>
                    <w:szCs w:val="20"/>
                  </w:rPr>
                  <w:t>☐</w:t>
                </w:r>
              </w:sdtContent>
            </w:sdt>
            <w:r w:rsidRPr="00730FFA">
              <w:rPr>
                <w:rFonts w:cstheme="minorHAnsi"/>
                <w:sz w:val="20"/>
                <w:szCs w:val="20"/>
              </w:rPr>
              <w:t xml:space="preserve"> </w:t>
            </w:r>
            <w:r>
              <w:rPr>
                <w:rFonts w:cstheme="minorHAnsi"/>
                <w:sz w:val="20"/>
                <w:szCs w:val="20"/>
              </w:rPr>
              <w:t>Other:</w:t>
            </w:r>
          </w:p>
        </w:tc>
      </w:tr>
      <w:tr w:rsidR="000F79C9" w:rsidRPr="009B660F" w14:paraId="5F1EBFA4" w14:textId="77777777" w:rsidTr="00AE5A59">
        <w:tc>
          <w:tcPr>
            <w:tcW w:w="1525" w:type="dxa"/>
            <w:shd w:val="clear" w:color="auto" w:fill="D9D9D9" w:themeFill="background1" w:themeFillShade="D9"/>
          </w:tcPr>
          <w:p w14:paraId="5070B9A1" w14:textId="77777777" w:rsidR="000F79C9" w:rsidRPr="00730FFA" w:rsidRDefault="000F79C9" w:rsidP="00AE5A59">
            <w:pPr>
              <w:ind w:left="0"/>
              <w:rPr>
                <w:rFonts w:cstheme="minorHAnsi"/>
                <w:b/>
                <w:bCs/>
                <w:sz w:val="20"/>
                <w:szCs w:val="20"/>
              </w:rPr>
            </w:pPr>
            <w:r w:rsidRPr="00730FFA">
              <w:rPr>
                <w:rFonts w:cstheme="minorHAnsi"/>
                <w:b/>
                <w:bCs/>
                <w:sz w:val="20"/>
                <w:szCs w:val="20"/>
              </w:rPr>
              <w:t>NIH Guidelines</w:t>
            </w:r>
          </w:p>
        </w:tc>
        <w:tc>
          <w:tcPr>
            <w:tcW w:w="8640" w:type="dxa"/>
            <w:gridSpan w:val="5"/>
          </w:tcPr>
          <w:p w14:paraId="0F8E3F4A" w14:textId="77777777" w:rsidR="000F79C9" w:rsidRPr="009B660F" w:rsidRDefault="000F79C9" w:rsidP="00AE5A59">
            <w:pPr>
              <w:ind w:left="0"/>
              <w:rPr>
                <w:rFonts w:cstheme="minorHAnsi"/>
                <w:sz w:val="20"/>
                <w:szCs w:val="20"/>
                <w:lang w:val="pt-BR"/>
              </w:rPr>
            </w:pPr>
            <w:sdt>
              <w:sdtPr>
                <w:rPr>
                  <w:rFonts w:cstheme="minorHAnsi"/>
                  <w:sz w:val="20"/>
                  <w:szCs w:val="20"/>
                  <w:lang w:val="pt-BR"/>
                </w:rPr>
                <w:id w:val="44731054"/>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III-A</w:t>
            </w:r>
            <w:r>
              <w:rPr>
                <w:rFonts w:cstheme="minorHAnsi"/>
                <w:sz w:val="20"/>
                <w:szCs w:val="20"/>
                <w:lang w:val="pt-BR"/>
              </w:rPr>
              <w:t xml:space="preserve">        </w:t>
            </w:r>
            <w:r w:rsidRPr="009B660F">
              <w:rPr>
                <w:rFonts w:cstheme="minorHAnsi"/>
                <w:sz w:val="20"/>
                <w:szCs w:val="20"/>
                <w:lang w:val="pt-BR"/>
              </w:rPr>
              <w:t xml:space="preserve">  </w:t>
            </w:r>
            <w:sdt>
              <w:sdtPr>
                <w:rPr>
                  <w:rFonts w:cstheme="minorHAnsi"/>
                  <w:sz w:val="20"/>
                  <w:szCs w:val="20"/>
                  <w:lang w:val="pt-BR"/>
                </w:rPr>
                <w:id w:val="-1599940857"/>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III-B </w:t>
            </w:r>
            <w:r>
              <w:rPr>
                <w:rFonts w:cstheme="minorHAnsi"/>
                <w:sz w:val="20"/>
                <w:szCs w:val="20"/>
                <w:lang w:val="pt-BR"/>
              </w:rPr>
              <w:t xml:space="preserve">         </w:t>
            </w:r>
            <w:sdt>
              <w:sdtPr>
                <w:rPr>
                  <w:rFonts w:cstheme="minorHAnsi"/>
                  <w:sz w:val="20"/>
                  <w:szCs w:val="20"/>
                  <w:lang w:val="pt-BR"/>
                </w:rPr>
                <w:id w:val="-1683661245"/>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III-C</w:t>
            </w:r>
            <w:r>
              <w:rPr>
                <w:rFonts w:cstheme="minorHAnsi"/>
                <w:sz w:val="20"/>
                <w:szCs w:val="20"/>
                <w:lang w:val="pt-BR"/>
              </w:rPr>
              <w:t xml:space="preserve">          </w:t>
            </w:r>
            <w:sdt>
              <w:sdtPr>
                <w:rPr>
                  <w:rFonts w:cstheme="minorHAnsi"/>
                  <w:sz w:val="20"/>
                  <w:szCs w:val="20"/>
                  <w:lang w:val="pt-BR"/>
                </w:rPr>
                <w:id w:val="-2045907017"/>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III-D</w:t>
            </w:r>
            <w:r>
              <w:rPr>
                <w:rFonts w:cstheme="minorHAnsi"/>
                <w:sz w:val="20"/>
                <w:szCs w:val="20"/>
                <w:lang w:val="pt-BR"/>
              </w:rPr>
              <w:t xml:space="preserve">          </w:t>
            </w:r>
            <w:sdt>
              <w:sdtPr>
                <w:rPr>
                  <w:rFonts w:cstheme="minorHAnsi"/>
                  <w:sz w:val="20"/>
                  <w:szCs w:val="20"/>
                  <w:lang w:val="pt-BR"/>
                </w:rPr>
                <w:id w:val="-1291509713"/>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III-E</w:t>
            </w:r>
            <w:r>
              <w:rPr>
                <w:rFonts w:cstheme="minorHAnsi"/>
                <w:sz w:val="20"/>
                <w:szCs w:val="20"/>
                <w:lang w:val="pt-BR"/>
              </w:rPr>
              <w:t xml:space="preserve">          </w:t>
            </w:r>
            <w:sdt>
              <w:sdtPr>
                <w:rPr>
                  <w:rFonts w:cstheme="minorHAnsi"/>
                  <w:sz w:val="20"/>
                  <w:szCs w:val="20"/>
                  <w:lang w:val="pt-BR"/>
                </w:rPr>
                <w:id w:val="84428427"/>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III-F</w:t>
            </w:r>
            <w:r>
              <w:rPr>
                <w:rFonts w:cstheme="minorHAnsi"/>
                <w:sz w:val="20"/>
                <w:szCs w:val="20"/>
                <w:lang w:val="pt-BR"/>
              </w:rPr>
              <w:t xml:space="preserve">          </w:t>
            </w:r>
            <w:r w:rsidRPr="009B660F">
              <w:rPr>
                <w:rFonts w:cstheme="minorHAnsi"/>
                <w:sz w:val="20"/>
                <w:szCs w:val="20"/>
                <w:lang w:val="pt-BR"/>
              </w:rPr>
              <w:t xml:space="preserve"> </w:t>
            </w:r>
            <w:sdt>
              <w:sdtPr>
                <w:rPr>
                  <w:rFonts w:cstheme="minorHAnsi"/>
                  <w:sz w:val="20"/>
                  <w:szCs w:val="20"/>
                  <w:lang w:val="pt-BR"/>
                </w:rPr>
                <w:id w:val="-1623999644"/>
                <w14:checkbox>
                  <w14:checked w14:val="0"/>
                  <w14:checkedState w14:val="2612" w14:font="MS Gothic"/>
                  <w14:uncheckedState w14:val="2610" w14:font="MS Gothic"/>
                </w14:checkbox>
              </w:sdtPr>
              <w:sdtContent>
                <w:r w:rsidRPr="009B660F">
                  <w:rPr>
                    <w:rFonts w:ascii="Segoe UI Symbol" w:eastAsia="MS Gothic" w:hAnsi="Segoe UI Symbol" w:cs="Segoe UI Symbol"/>
                    <w:sz w:val="20"/>
                    <w:szCs w:val="20"/>
                    <w:lang w:val="pt-BR"/>
                  </w:rPr>
                  <w:t>☐</w:t>
                </w:r>
              </w:sdtContent>
            </w:sdt>
            <w:r w:rsidRPr="009B660F">
              <w:rPr>
                <w:rFonts w:cstheme="minorHAnsi"/>
                <w:sz w:val="20"/>
                <w:szCs w:val="20"/>
                <w:lang w:val="pt-BR"/>
              </w:rPr>
              <w:t xml:space="preserve"> </w:t>
            </w:r>
            <w:r>
              <w:rPr>
                <w:rFonts w:cstheme="minorHAnsi"/>
                <w:sz w:val="20"/>
                <w:szCs w:val="20"/>
                <w:lang w:val="pt-BR"/>
              </w:rPr>
              <w:t>N/A</w:t>
            </w:r>
          </w:p>
        </w:tc>
      </w:tr>
      <w:tr w:rsidR="000F79C9" w:rsidRPr="009B660F" w14:paraId="69A8836E" w14:textId="77777777" w:rsidTr="00AE5A59">
        <w:tc>
          <w:tcPr>
            <w:tcW w:w="10165" w:type="dxa"/>
            <w:gridSpan w:val="6"/>
            <w:shd w:val="clear" w:color="auto" w:fill="D9D9D9" w:themeFill="background1" w:themeFillShade="D9"/>
          </w:tcPr>
          <w:p w14:paraId="39AAD48A" w14:textId="77777777" w:rsidR="000F79C9" w:rsidRPr="009B660F" w:rsidRDefault="000F79C9" w:rsidP="00AE5A59">
            <w:pPr>
              <w:ind w:left="0"/>
              <w:jc w:val="center"/>
              <w:rPr>
                <w:rFonts w:cstheme="minorHAnsi"/>
                <w:sz w:val="20"/>
                <w:szCs w:val="20"/>
                <w:lang w:val="pt-BR"/>
              </w:rPr>
            </w:pPr>
            <w:r w:rsidRPr="00730FFA">
              <w:rPr>
                <w:rFonts w:ascii="Calibri" w:eastAsia="Calibri" w:hAnsi="Calibri" w:cs="Arial"/>
                <w:b/>
                <w:sz w:val="20"/>
                <w:szCs w:val="24"/>
              </w:rPr>
              <w:t>Research Descriptors</w:t>
            </w:r>
          </w:p>
        </w:tc>
      </w:tr>
      <w:tr w:rsidR="000F79C9" w:rsidRPr="000806F6" w14:paraId="133FE776" w14:textId="77777777" w:rsidTr="00AE5A59">
        <w:trPr>
          <w:trHeight w:val="837"/>
        </w:trPr>
        <w:tc>
          <w:tcPr>
            <w:tcW w:w="10165" w:type="dxa"/>
            <w:gridSpan w:val="6"/>
            <w:shd w:val="clear" w:color="auto" w:fill="auto"/>
          </w:tcPr>
          <w:p w14:paraId="00C6EFE0" w14:textId="77777777" w:rsidR="000F79C9" w:rsidRPr="000806F6" w:rsidRDefault="000F79C9" w:rsidP="00AE5A59">
            <w:pPr>
              <w:ind w:left="0"/>
              <w:rPr>
                <w:rFonts w:cstheme="minorHAnsi"/>
                <w:sz w:val="20"/>
                <w:szCs w:val="20"/>
              </w:rPr>
            </w:pPr>
            <w:sdt>
              <w:sdtPr>
                <w:rPr>
                  <w:rFonts w:eastAsia="Calibri" w:cstheme="minorHAnsi"/>
                  <w:sz w:val="20"/>
                  <w:szCs w:val="20"/>
                </w:rPr>
                <w:id w:val="1300038219"/>
                <w14:checkbox>
                  <w14:checked w14:val="0"/>
                  <w14:checkedState w14:val="2612" w14:font="Arial Unicode MS"/>
                  <w14:uncheckedState w14:val="2610" w14:font="Arial Unicode MS"/>
                </w14:checkbox>
              </w:sdtPr>
              <w:sdtContent>
                <w:r w:rsidRPr="00730FFA">
                  <w:rPr>
                    <w:rFonts w:ascii="Segoe UI Symbol" w:eastAsia="Arial Unicode MS" w:hAnsi="Segoe UI Symbol" w:cs="Segoe UI Symbol"/>
                    <w:sz w:val="20"/>
                    <w:szCs w:val="20"/>
                  </w:rPr>
                  <w:t>☐</w:t>
                </w:r>
              </w:sdtContent>
            </w:sdt>
            <w:r w:rsidRPr="00730FFA">
              <w:rPr>
                <w:rFonts w:eastAsia="Calibri" w:cstheme="minorHAnsi"/>
                <w:sz w:val="20"/>
                <w:szCs w:val="20"/>
              </w:rPr>
              <w:t xml:space="preserve">  Biological Agents BL1 </w:t>
            </w:r>
            <w:r>
              <w:rPr>
                <w:rFonts w:eastAsia="Calibri" w:cstheme="minorHAnsi"/>
                <w:sz w:val="20"/>
                <w:szCs w:val="20"/>
              </w:rPr>
              <w:t xml:space="preserve">    </w:t>
            </w:r>
            <w:sdt>
              <w:sdtPr>
                <w:rPr>
                  <w:rFonts w:eastAsia="Calibri" w:cstheme="minorHAnsi"/>
                  <w:sz w:val="20"/>
                  <w:szCs w:val="20"/>
                </w:rPr>
                <w:id w:val="-1933736051"/>
                <w14:checkbox>
                  <w14:checked w14:val="0"/>
                  <w14:checkedState w14:val="2612" w14:font="Arial Unicode MS"/>
                  <w14:uncheckedState w14:val="2610" w14:font="Arial Unicode MS"/>
                </w14:checkbox>
              </w:sdtPr>
              <w:sdtContent>
                <w:r>
                  <w:rPr>
                    <w:rFonts w:ascii="Arial Unicode MS" w:eastAsia="Arial Unicode MS" w:hAnsi="Arial Unicode MS" w:cs="Arial Unicode MS" w:hint="eastAsia"/>
                    <w:sz w:val="20"/>
                    <w:szCs w:val="20"/>
                  </w:rPr>
                  <w:t>☐</w:t>
                </w:r>
              </w:sdtContent>
            </w:sdt>
            <w:r w:rsidRPr="00730FFA">
              <w:rPr>
                <w:rFonts w:eastAsia="Calibri" w:cstheme="minorHAnsi"/>
                <w:sz w:val="20"/>
                <w:szCs w:val="20"/>
              </w:rPr>
              <w:t xml:space="preserve"> Pathogens</w:t>
            </w:r>
            <w:r>
              <w:rPr>
                <w:rFonts w:eastAsia="Calibri" w:cstheme="minorHAnsi"/>
                <w:sz w:val="20"/>
                <w:szCs w:val="20"/>
              </w:rPr>
              <w:t xml:space="preserve">           </w:t>
            </w:r>
            <w:sdt>
              <w:sdtPr>
                <w:rPr>
                  <w:rFonts w:eastAsia="Calibri" w:cstheme="minorHAnsi"/>
                  <w:sz w:val="20"/>
                  <w:szCs w:val="20"/>
                </w:rPr>
                <w:id w:val="2141375924"/>
                <w14:checkbox>
                  <w14:checked w14:val="0"/>
                  <w14:checkedState w14:val="2612" w14:font="Arial Unicode MS"/>
                  <w14:uncheckedState w14:val="2610" w14:font="Arial Unicode MS"/>
                </w14:checkbox>
              </w:sdtPr>
              <w:sdtContent>
                <w:r w:rsidRPr="00730FFA">
                  <w:rPr>
                    <w:rFonts w:ascii="Segoe UI Symbol" w:eastAsia="Arial Unicode MS" w:hAnsi="Segoe UI Symbol" w:cs="Segoe UI Symbol"/>
                    <w:sz w:val="20"/>
                    <w:szCs w:val="20"/>
                  </w:rPr>
                  <w:t>☐</w:t>
                </w:r>
              </w:sdtContent>
            </w:sdt>
            <w:r w:rsidRPr="00730FFA">
              <w:rPr>
                <w:rFonts w:eastAsia="Calibri" w:cstheme="minorHAnsi"/>
                <w:sz w:val="20"/>
                <w:szCs w:val="20"/>
              </w:rPr>
              <w:t xml:space="preserve"> Human Materials</w:t>
            </w:r>
            <w:r>
              <w:rPr>
                <w:rFonts w:eastAsia="Calibri" w:cstheme="minorHAnsi"/>
                <w:sz w:val="20"/>
                <w:szCs w:val="20"/>
              </w:rPr>
              <w:t xml:space="preserve">          </w:t>
            </w:r>
            <w:sdt>
              <w:sdtPr>
                <w:rPr>
                  <w:rFonts w:eastAsia="Calibri" w:cstheme="minorHAnsi"/>
                  <w:sz w:val="20"/>
                  <w:szCs w:val="20"/>
                </w:rPr>
                <w:id w:val="1375275732"/>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eastAsia="Calibri" w:cstheme="minorHAnsi"/>
                <w:sz w:val="20"/>
                <w:szCs w:val="20"/>
              </w:rPr>
              <w:t xml:space="preserve"> </w:t>
            </w:r>
            <w:proofErr w:type="spellStart"/>
            <w:r w:rsidRPr="00730FFA">
              <w:rPr>
                <w:rFonts w:eastAsia="Calibri" w:cstheme="minorHAnsi"/>
                <w:sz w:val="20"/>
                <w:szCs w:val="20"/>
              </w:rPr>
              <w:t>hES</w:t>
            </w:r>
            <w:proofErr w:type="spellEnd"/>
            <w:r w:rsidRPr="00730FFA">
              <w:rPr>
                <w:rFonts w:eastAsia="Calibri" w:cstheme="minorHAnsi"/>
                <w:sz w:val="20"/>
                <w:szCs w:val="20"/>
              </w:rPr>
              <w:t xml:space="preserve"> Cells</w:t>
            </w:r>
            <w:r>
              <w:rPr>
                <w:rFonts w:eastAsia="Calibri" w:cstheme="minorHAnsi"/>
                <w:sz w:val="20"/>
                <w:szCs w:val="20"/>
              </w:rPr>
              <w:t xml:space="preserve">          </w:t>
            </w:r>
            <w:sdt>
              <w:sdtPr>
                <w:rPr>
                  <w:rFonts w:eastAsia="Calibri" w:cstheme="minorHAnsi"/>
                  <w:sz w:val="20"/>
                  <w:szCs w:val="20"/>
                </w:rPr>
                <w:id w:val="-1088162019"/>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eastAsia="Calibri" w:cstheme="minorHAnsi"/>
                <w:sz w:val="20"/>
                <w:szCs w:val="20"/>
              </w:rPr>
              <w:t xml:space="preserve"> </w:t>
            </w:r>
            <w:proofErr w:type="spellStart"/>
            <w:r w:rsidRPr="00730FFA">
              <w:rPr>
                <w:rFonts w:eastAsia="Calibri" w:cstheme="minorHAnsi"/>
                <w:sz w:val="20"/>
                <w:szCs w:val="20"/>
              </w:rPr>
              <w:t>iPS</w:t>
            </w:r>
            <w:proofErr w:type="spellEnd"/>
            <w:r w:rsidRPr="00730FFA">
              <w:rPr>
                <w:rFonts w:eastAsia="Calibri" w:cstheme="minorHAnsi"/>
                <w:sz w:val="20"/>
                <w:szCs w:val="20"/>
              </w:rPr>
              <w:t xml:space="preserve"> Cells</w:t>
            </w:r>
          </w:p>
          <w:p w14:paraId="6AED20D7" w14:textId="77777777" w:rsidR="000F79C9" w:rsidRPr="000806F6" w:rsidRDefault="000F79C9" w:rsidP="00AE5A59">
            <w:pPr>
              <w:ind w:left="0"/>
              <w:rPr>
                <w:rFonts w:cstheme="minorHAnsi"/>
                <w:sz w:val="20"/>
                <w:szCs w:val="20"/>
              </w:rPr>
            </w:pPr>
            <w:sdt>
              <w:sdtPr>
                <w:rPr>
                  <w:rFonts w:eastAsia="Calibri" w:cstheme="minorHAnsi"/>
                  <w:sz w:val="20"/>
                  <w:szCs w:val="20"/>
                </w:rPr>
                <w:id w:val="-1627690400"/>
                <w14:checkbox>
                  <w14:checked w14:val="0"/>
                  <w14:checkedState w14:val="2612" w14:font="Arial Unicode MS"/>
                  <w14:uncheckedState w14:val="2610" w14:font="Arial Unicode MS"/>
                </w14:checkbox>
              </w:sdtPr>
              <w:sdtContent>
                <w:r w:rsidRPr="00730FFA">
                  <w:rPr>
                    <w:rFonts w:ascii="Segoe UI Symbol" w:eastAsia="Arial Unicode MS" w:hAnsi="Segoe UI Symbol" w:cs="Segoe UI Symbol"/>
                    <w:sz w:val="20"/>
                    <w:szCs w:val="20"/>
                  </w:rPr>
                  <w:t>☐</w:t>
                </w:r>
              </w:sdtContent>
            </w:sdt>
            <w:r w:rsidRPr="00730FFA">
              <w:rPr>
                <w:rFonts w:eastAsia="Calibri" w:cstheme="minorHAnsi"/>
                <w:sz w:val="20"/>
                <w:szCs w:val="20"/>
              </w:rPr>
              <w:t xml:space="preserve"> rDNA/</w:t>
            </w:r>
            <w:proofErr w:type="spellStart"/>
            <w:r w:rsidRPr="00730FFA">
              <w:rPr>
                <w:rFonts w:eastAsia="Calibri" w:cstheme="minorHAnsi"/>
                <w:sz w:val="20"/>
                <w:szCs w:val="20"/>
              </w:rPr>
              <w:t>sNA</w:t>
            </w:r>
            <w:proofErr w:type="spellEnd"/>
            <w:r>
              <w:rPr>
                <w:rFonts w:eastAsia="Calibri" w:cstheme="minorHAnsi"/>
                <w:sz w:val="20"/>
                <w:szCs w:val="20"/>
              </w:rPr>
              <w:t xml:space="preserve">                         </w:t>
            </w:r>
            <w:sdt>
              <w:sdtPr>
                <w:rPr>
                  <w:rFonts w:eastAsia="Calibri" w:cstheme="minorHAnsi"/>
                  <w:sz w:val="20"/>
                  <w:szCs w:val="20"/>
                </w:rPr>
                <w:id w:val="-647975423"/>
                <w14:checkbox>
                  <w14:checked w14:val="0"/>
                  <w14:checkedState w14:val="2612" w14:font="Arial Unicode MS"/>
                  <w14:uncheckedState w14:val="2610" w14:font="Arial Unicode MS"/>
                </w14:checkbox>
              </w:sdtPr>
              <w:sdtContent>
                <w:r w:rsidRPr="00730FFA">
                  <w:rPr>
                    <w:rFonts w:ascii="Segoe UI Symbol" w:eastAsia="Arial Unicode MS" w:hAnsi="Segoe UI Symbol" w:cs="Segoe UI Symbol"/>
                    <w:sz w:val="20"/>
                    <w:szCs w:val="20"/>
                  </w:rPr>
                  <w:t>☐</w:t>
                </w:r>
              </w:sdtContent>
            </w:sdt>
            <w:r w:rsidRPr="00730FFA">
              <w:rPr>
                <w:rFonts w:eastAsia="Calibri" w:cstheme="minorHAnsi"/>
                <w:sz w:val="20"/>
                <w:szCs w:val="20"/>
              </w:rPr>
              <w:t xml:space="preserve"> Viral Vectors</w:t>
            </w:r>
            <w:r>
              <w:rPr>
                <w:rFonts w:eastAsia="Calibri" w:cstheme="minorHAnsi"/>
                <w:sz w:val="20"/>
                <w:szCs w:val="20"/>
              </w:rPr>
              <w:t xml:space="preserve">        </w:t>
            </w:r>
            <w:sdt>
              <w:sdtPr>
                <w:rPr>
                  <w:rFonts w:eastAsia="Calibri" w:cstheme="minorHAnsi"/>
                  <w:sz w:val="20"/>
                  <w:szCs w:val="20"/>
                </w:rPr>
                <w:id w:val="-1200783445"/>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eastAsia="Calibri" w:cstheme="minorHAnsi"/>
                <w:sz w:val="20"/>
                <w:szCs w:val="20"/>
              </w:rPr>
              <w:t xml:space="preserve"> Nanotech</w:t>
            </w:r>
            <w:r>
              <w:rPr>
                <w:rFonts w:eastAsia="Calibri" w:cstheme="minorHAnsi"/>
                <w:sz w:val="20"/>
                <w:szCs w:val="20"/>
              </w:rPr>
              <w:t xml:space="preserve">          </w:t>
            </w:r>
            <w:sdt>
              <w:sdtPr>
                <w:rPr>
                  <w:rFonts w:eastAsia="Calibri" w:cstheme="minorHAnsi"/>
                  <w:sz w:val="20"/>
                  <w:szCs w:val="20"/>
                </w:rPr>
                <w:id w:val="365652903"/>
                <w14:checkbox>
                  <w14:checked w14:val="0"/>
                  <w14:checkedState w14:val="2612" w14:font="Arial Unicode MS"/>
                  <w14:uncheckedState w14:val="2610" w14:font="Arial Unicode MS"/>
                </w14:checkbox>
              </w:sdtPr>
              <w:sdtContent>
                <w:r w:rsidRPr="00730FFA">
                  <w:rPr>
                    <w:rFonts w:ascii="Segoe UI Symbol" w:eastAsia="Arial Unicode MS" w:hAnsi="Segoe UI Symbol" w:cs="Segoe UI Symbol"/>
                    <w:sz w:val="20"/>
                    <w:szCs w:val="20"/>
                  </w:rPr>
                  <w:t>☐</w:t>
                </w:r>
              </w:sdtContent>
            </w:sdt>
            <w:r w:rsidRPr="00730FFA">
              <w:rPr>
                <w:rFonts w:eastAsia="Calibri" w:cstheme="minorHAnsi"/>
                <w:sz w:val="20"/>
                <w:szCs w:val="20"/>
              </w:rPr>
              <w:t xml:space="preserve"> </w:t>
            </w:r>
            <w:r>
              <w:rPr>
                <w:rFonts w:eastAsia="Calibri" w:cstheme="minorHAnsi"/>
                <w:sz w:val="20"/>
                <w:szCs w:val="20"/>
              </w:rPr>
              <w:t xml:space="preserve">Biological Toxins          </w:t>
            </w:r>
            <w:sdt>
              <w:sdtPr>
                <w:rPr>
                  <w:rFonts w:eastAsia="Calibri" w:cstheme="minorHAnsi"/>
                  <w:sz w:val="20"/>
                  <w:szCs w:val="20"/>
                </w:rPr>
                <w:id w:val="1282304408"/>
                <w14:checkbox>
                  <w14:checked w14:val="0"/>
                  <w14:checkedState w14:val="2612" w14:font="Arial Unicode MS"/>
                  <w14:uncheckedState w14:val="2610" w14:font="Arial Unicode MS"/>
                </w14:checkbox>
              </w:sdtPr>
              <w:sdtContent>
                <w:r w:rsidRPr="00730FFA">
                  <w:rPr>
                    <w:rFonts w:ascii="Segoe UI Symbol" w:eastAsia="Arial Unicode MS" w:hAnsi="Segoe UI Symbol" w:cs="Segoe UI Symbol"/>
                    <w:sz w:val="20"/>
                    <w:szCs w:val="20"/>
                  </w:rPr>
                  <w:t>☐</w:t>
                </w:r>
              </w:sdtContent>
            </w:sdt>
            <w:r w:rsidRPr="00730FFA">
              <w:rPr>
                <w:rFonts w:eastAsia="Calibri" w:cstheme="minorHAnsi"/>
                <w:sz w:val="20"/>
                <w:szCs w:val="20"/>
              </w:rPr>
              <w:t xml:space="preserve"> </w:t>
            </w:r>
            <w:r>
              <w:rPr>
                <w:rFonts w:eastAsia="Calibri" w:cstheme="minorHAnsi"/>
                <w:sz w:val="20"/>
                <w:szCs w:val="20"/>
              </w:rPr>
              <w:t xml:space="preserve">Animals          </w:t>
            </w:r>
            <w:sdt>
              <w:sdtPr>
                <w:rPr>
                  <w:rFonts w:eastAsia="Calibri" w:cstheme="minorHAnsi"/>
                  <w:sz w:val="20"/>
                  <w:szCs w:val="20"/>
                </w:rPr>
                <w:id w:val="1083799965"/>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eastAsia="Calibri" w:cstheme="minorHAnsi"/>
                <w:sz w:val="20"/>
                <w:szCs w:val="20"/>
              </w:rPr>
              <w:t xml:space="preserve"> Plants</w:t>
            </w:r>
          </w:p>
          <w:p w14:paraId="2611C85A" w14:textId="77777777" w:rsidR="000F79C9" w:rsidRPr="000806F6" w:rsidRDefault="000F79C9" w:rsidP="00AE5A59">
            <w:pPr>
              <w:ind w:left="0"/>
              <w:rPr>
                <w:rFonts w:cstheme="minorHAnsi"/>
                <w:sz w:val="20"/>
                <w:szCs w:val="20"/>
              </w:rPr>
            </w:pPr>
            <w:sdt>
              <w:sdtPr>
                <w:rPr>
                  <w:rFonts w:eastAsia="Calibri" w:cstheme="minorHAnsi"/>
                  <w:sz w:val="20"/>
                  <w:szCs w:val="20"/>
                </w:rPr>
                <w:id w:val="-949010090"/>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cstheme="minorHAnsi"/>
                <w:sz w:val="20"/>
                <w:szCs w:val="20"/>
              </w:rPr>
              <w:t xml:space="preserve"> Environmental samples</w:t>
            </w:r>
            <w:r>
              <w:rPr>
                <w:rFonts w:cstheme="minorHAnsi"/>
                <w:sz w:val="20"/>
                <w:szCs w:val="20"/>
              </w:rPr>
              <w:t xml:space="preserve">          </w:t>
            </w:r>
            <w:sdt>
              <w:sdtPr>
                <w:rPr>
                  <w:rFonts w:eastAsia="Calibri" w:cstheme="minorHAnsi"/>
                  <w:sz w:val="20"/>
                  <w:szCs w:val="20"/>
                </w:rPr>
                <w:id w:val="-429114642"/>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cstheme="minorHAnsi"/>
                <w:sz w:val="20"/>
                <w:szCs w:val="20"/>
              </w:rPr>
              <w:t xml:space="preserve"> Field work</w:t>
            </w:r>
            <w:r>
              <w:rPr>
                <w:rFonts w:cstheme="minorHAnsi"/>
                <w:sz w:val="20"/>
                <w:szCs w:val="20"/>
              </w:rPr>
              <w:t xml:space="preserve">           </w:t>
            </w:r>
            <w:sdt>
              <w:sdtPr>
                <w:rPr>
                  <w:rFonts w:eastAsia="Calibri" w:cstheme="minorHAnsi"/>
                  <w:sz w:val="20"/>
                  <w:szCs w:val="20"/>
                </w:rPr>
                <w:id w:val="2008245134"/>
                <w14:checkbox>
                  <w14:checked w14:val="0"/>
                  <w14:checkedState w14:val="2612" w14:font="Arial Unicode MS"/>
                  <w14:uncheckedState w14:val="2610" w14:font="Arial Unicode MS"/>
                </w14:checkbox>
              </w:sdtPr>
              <w:sdtContent>
                <w:r w:rsidRPr="00730FFA">
                  <w:rPr>
                    <w:rFonts w:ascii="Segoe UI Symbol" w:eastAsia="Calibri" w:hAnsi="Segoe UI Symbol" w:cs="Segoe UI Symbol"/>
                    <w:sz w:val="20"/>
                    <w:szCs w:val="20"/>
                  </w:rPr>
                  <w:t>☐</w:t>
                </w:r>
              </w:sdtContent>
            </w:sdt>
            <w:r w:rsidRPr="00730FFA">
              <w:rPr>
                <w:rFonts w:eastAsia="Calibri" w:cstheme="minorHAnsi"/>
                <w:sz w:val="20"/>
                <w:szCs w:val="20"/>
              </w:rPr>
              <w:t xml:space="preserve"> </w:t>
            </w:r>
            <w:r>
              <w:rPr>
                <w:rFonts w:eastAsia="Calibri" w:cstheme="minorHAnsi"/>
                <w:sz w:val="20"/>
                <w:szCs w:val="20"/>
              </w:rPr>
              <w:t>DURC/PEPP</w:t>
            </w:r>
          </w:p>
        </w:tc>
      </w:tr>
      <w:bookmarkEnd w:id="2"/>
    </w:tbl>
    <w:p w14:paraId="159F4747" w14:textId="77777777" w:rsidR="000F79C9" w:rsidRPr="000806F6" w:rsidRDefault="000F79C9" w:rsidP="000F79C9">
      <w:pPr>
        <w:ind w:left="0"/>
        <w:rPr>
          <w:b/>
          <w:bCs/>
          <w:szCs w:val="24"/>
        </w:rPr>
      </w:pPr>
    </w:p>
    <w:p w14:paraId="1A7E251E" w14:textId="77777777" w:rsidR="000F79C9" w:rsidRPr="00270CEF" w:rsidRDefault="000F79C9" w:rsidP="000F79C9">
      <w:pPr>
        <w:ind w:left="0"/>
        <w:rPr>
          <w:b/>
          <w:bCs/>
          <w:szCs w:val="24"/>
        </w:rPr>
      </w:pPr>
      <w:r w:rsidRPr="00270CEF">
        <w:rPr>
          <w:b/>
          <w:bCs/>
          <w:szCs w:val="24"/>
        </w:rPr>
        <w:t xml:space="preserve">Instructions for Principal Investigators </w:t>
      </w:r>
    </w:p>
    <w:p w14:paraId="7462BDD2" w14:textId="77777777" w:rsidR="000F79C9" w:rsidRPr="00270CEF" w:rsidRDefault="000F79C9" w:rsidP="000F79C9">
      <w:pPr>
        <w:ind w:left="0"/>
        <w:rPr>
          <w:szCs w:val="24"/>
        </w:rPr>
      </w:pPr>
      <w:r w:rsidRPr="00270CEF">
        <w:rPr>
          <w:szCs w:val="24"/>
        </w:rPr>
        <w:t xml:space="preserve">This form is available at: </w:t>
      </w:r>
      <w:r>
        <w:fldChar w:fldCharType="begin"/>
      </w:r>
      <w:r>
        <w:instrText>HYPERLINK "https://ehs.mit.edu/about/institute-committees/cab-escro-committee/"</w:instrText>
      </w:r>
      <w:r>
        <w:fldChar w:fldCharType="separate"/>
      </w:r>
      <w:r w:rsidRPr="00270CEF">
        <w:rPr>
          <w:rStyle w:val="Hyperlink"/>
          <w:szCs w:val="24"/>
        </w:rPr>
        <w:t>https://ehs.mit.edu/about/institute-committees/cab-escro-committee/</w:t>
      </w:r>
      <w:r>
        <w:fldChar w:fldCharType="end"/>
      </w:r>
      <w:r w:rsidRPr="00270CEF">
        <w:rPr>
          <w:szCs w:val="24"/>
        </w:rPr>
        <w:t xml:space="preserve"> </w:t>
      </w:r>
    </w:p>
    <w:p w14:paraId="0B191DE6" w14:textId="77777777" w:rsidR="000F79C9" w:rsidRPr="00270CEF" w:rsidRDefault="000F79C9" w:rsidP="000F79C9">
      <w:pPr>
        <w:ind w:left="0"/>
        <w:rPr>
          <w:szCs w:val="24"/>
        </w:rPr>
      </w:pPr>
      <w:r w:rsidRPr="00270CEF">
        <w:rPr>
          <w:szCs w:val="24"/>
        </w:rPr>
        <w:t xml:space="preserve">Please check the website and use the current version of the form. When completing this document please retain the format as nearly as possible and answer questions thoroughly. Complete the appropriate sections as outlined below.  Non-applicable sections can be minimized by clicking the triangle next to the section heading.  </w:t>
      </w:r>
    </w:p>
    <w:p w14:paraId="5D9CB6BA" w14:textId="77777777" w:rsidR="000F79C9" w:rsidRPr="00270CEF" w:rsidRDefault="000F79C9" w:rsidP="000F79C9">
      <w:pPr>
        <w:ind w:left="0"/>
        <w:rPr>
          <w:b/>
          <w:bCs/>
          <w:szCs w:val="24"/>
        </w:rPr>
      </w:pPr>
    </w:p>
    <w:p w14:paraId="601AE3EC" w14:textId="77777777" w:rsidR="000F79C9" w:rsidRPr="00270CEF" w:rsidRDefault="000F79C9" w:rsidP="000F79C9">
      <w:pPr>
        <w:ind w:left="0"/>
        <w:rPr>
          <w:b/>
          <w:bCs/>
          <w:color w:val="FF0000"/>
          <w:szCs w:val="24"/>
        </w:rPr>
      </w:pPr>
      <w:r w:rsidRPr="00270CEF">
        <w:rPr>
          <w:b/>
          <w:bCs/>
          <w:color w:val="FF0000"/>
          <w:szCs w:val="24"/>
        </w:rPr>
        <w:t>All information in the following sections of this form is considered confidential.</w:t>
      </w:r>
    </w:p>
    <w:p w14:paraId="328A4543" w14:textId="4731BC8D" w:rsidR="00032C38" w:rsidRPr="00730FFA" w:rsidRDefault="008A7AA5" w:rsidP="003A31AC">
      <w:pPr>
        <w:pStyle w:val="Heading1"/>
        <w:numPr>
          <w:ilvl w:val="0"/>
          <w:numId w:val="8"/>
        </w:numPr>
        <w:spacing w:before="480" w:after="240"/>
        <w:rPr>
          <w:caps w:val="0"/>
          <w:color w:val="01435E"/>
        </w:rPr>
      </w:pPr>
      <w:r w:rsidRPr="00730FFA">
        <w:rPr>
          <w:caps w:val="0"/>
          <w:color w:val="01435E"/>
        </w:rPr>
        <w:t>G</w:t>
      </w:r>
      <w:r w:rsidR="00DA7D1A" w:rsidRPr="00730FFA">
        <w:rPr>
          <w:caps w:val="0"/>
          <w:color w:val="01435E"/>
        </w:rPr>
        <w:t>eneral</w:t>
      </w:r>
      <w:r w:rsidRPr="00730FFA">
        <w:rPr>
          <w:caps w:val="0"/>
          <w:color w:val="01435E"/>
        </w:rPr>
        <w:t xml:space="preserve"> Information:</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0"/>
        <w:gridCol w:w="758"/>
        <w:gridCol w:w="502"/>
        <w:gridCol w:w="1620"/>
        <w:gridCol w:w="698"/>
        <w:gridCol w:w="4702"/>
      </w:tblGrid>
      <w:tr w:rsidR="007761F2" w14:paraId="147C59E5" w14:textId="77777777" w:rsidTr="00BE7235">
        <w:trPr>
          <w:trHeight w:val="288"/>
        </w:trPr>
        <w:tc>
          <w:tcPr>
            <w:tcW w:w="10170" w:type="dxa"/>
            <w:gridSpan w:val="6"/>
            <w:shd w:val="clear" w:color="auto" w:fill="D9D9D9" w:themeFill="background1" w:themeFillShade="D9"/>
            <w:vAlign w:val="center"/>
          </w:tcPr>
          <w:p w14:paraId="7D7BE13A" w14:textId="7D3C14B6" w:rsidR="007761F2" w:rsidRPr="007761F2" w:rsidRDefault="007761F2" w:rsidP="00BE7235">
            <w:pPr>
              <w:ind w:left="0"/>
              <w:jc w:val="center"/>
              <w:rPr>
                <w:b/>
                <w:bCs/>
                <w:sz w:val="20"/>
                <w:szCs w:val="20"/>
              </w:rPr>
            </w:pPr>
            <w:r w:rsidRPr="00730FFA">
              <w:rPr>
                <w:b/>
                <w:bCs/>
                <w:sz w:val="20"/>
                <w:szCs w:val="20"/>
              </w:rPr>
              <w:t>Administrative</w:t>
            </w:r>
            <w:r w:rsidRPr="007761F2">
              <w:rPr>
                <w:b/>
                <w:bCs/>
                <w:sz w:val="20"/>
                <w:szCs w:val="20"/>
              </w:rPr>
              <w:t xml:space="preserve"> Information</w:t>
            </w:r>
          </w:p>
        </w:tc>
      </w:tr>
      <w:tr w:rsidR="00975F8E" w14:paraId="708D4D5D" w14:textId="77777777" w:rsidTr="001847A7">
        <w:trPr>
          <w:trHeight w:val="288"/>
        </w:trPr>
        <w:tc>
          <w:tcPr>
            <w:tcW w:w="1890" w:type="dxa"/>
            <w:shd w:val="clear" w:color="auto" w:fill="auto"/>
            <w:vAlign w:val="center"/>
          </w:tcPr>
          <w:p w14:paraId="3FD39D0D" w14:textId="77777777" w:rsidR="00975F8E" w:rsidRPr="00730FFA" w:rsidRDefault="00975F8E" w:rsidP="00BE7235">
            <w:pPr>
              <w:ind w:left="0"/>
              <w:jc w:val="center"/>
              <w:rPr>
                <w:b/>
                <w:bCs/>
                <w:sz w:val="20"/>
                <w:szCs w:val="20"/>
              </w:rPr>
            </w:pPr>
            <w:r>
              <w:rPr>
                <w:b/>
                <w:bCs/>
                <w:sz w:val="20"/>
                <w:szCs w:val="20"/>
              </w:rPr>
              <w:t>Amendment Title:</w:t>
            </w:r>
          </w:p>
        </w:tc>
        <w:tc>
          <w:tcPr>
            <w:tcW w:w="8280" w:type="dxa"/>
            <w:gridSpan w:val="5"/>
            <w:shd w:val="clear" w:color="auto" w:fill="auto"/>
            <w:vAlign w:val="center"/>
          </w:tcPr>
          <w:p w14:paraId="0D2F744C" w14:textId="036349F6" w:rsidR="00975F8E" w:rsidRPr="00975F8E" w:rsidRDefault="003376E0" w:rsidP="00975F8E">
            <w:pPr>
              <w:ind w:left="0"/>
              <w:rPr>
                <w:sz w:val="20"/>
                <w:szCs w:val="20"/>
              </w:rPr>
            </w:pPr>
            <w:r>
              <w:rPr>
                <w:sz w:val="20"/>
                <w:szCs w:val="20"/>
              </w:rPr>
              <w:t>Change to laboratory space</w:t>
            </w:r>
          </w:p>
        </w:tc>
      </w:tr>
      <w:tr w:rsidR="00032C38" w14:paraId="7801B967" w14:textId="77777777" w:rsidTr="00AB6319">
        <w:trPr>
          <w:trHeight w:val="566"/>
        </w:trPr>
        <w:tc>
          <w:tcPr>
            <w:tcW w:w="2648" w:type="dxa"/>
            <w:gridSpan w:val="2"/>
          </w:tcPr>
          <w:p w14:paraId="7D8FE0B8" w14:textId="12A19383" w:rsidR="00032C38" w:rsidRDefault="00032C38" w:rsidP="008A7AA5">
            <w:pPr>
              <w:ind w:left="0"/>
              <w:rPr>
                <w:sz w:val="20"/>
              </w:rPr>
            </w:pPr>
            <w:r w:rsidRPr="00F277A4">
              <w:rPr>
                <w:sz w:val="16"/>
                <w:szCs w:val="16"/>
              </w:rPr>
              <w:t>Registration number</w:t>
            </w:r>
            <w:r>
              <w:rPr>
                <w:sz w:val="20"/>
              </w:rPr>
              <w:t>:</w:t>
            </w:r>
          </w:p>
          <w:p w14:paraId="13ACFAB1" w14:textId="77777777" w:rsidR="00032C38" w:rsidRDefault="00032C38" w:rsidP="008A7AA5">
            <w:pPr>
              <w:ind w:left="0"/>
              <w:rPr>
                <w:sz w:val="20"/>
              </w:rPr>
            </w:pPr>
          </w:p>
        </w:tc>
        <w:tc>
          <w:tcPr>
            <w:tcW w:w="7522" w:type="dxa"/>
            <w:gridSpan w:val="4"/>
          </w:tcPr>
          <w:p w14:paraId="6E1A17EA" w14:textId="77777777" w:rsidR="00032C38" w:rsidRPr="00F277A4" w:rsidRDefault="00032C38" w:rsidP="008A7AA5">
            <w:pPr>
              <w:ind w:left="0"/>
              <w:rPr>
                <w:sz w:val="16"/>
                <w:szCs w:val="16"/>
              </w:rPr>
            </w:pPr>
            <w:r w:rsidRPr="00F277A4">
              <w:rPr>
                <w:sz w:val="16"/>
                <w:szCs w:val="16"/>
              </w:rPr>
              <w:t>Title of Registration:</w:t>
            </w:r>
          </w:p>
          <w:p w14:paraId="7A144E03" w14:textId="77777777" w:rsidR="00032C38" w:rsidRDefault="00032C38" w:rsidP="008A7AA5">
            <w:pPr>
              <w:ind w:left="0"/>
              <w:rPr>
                <w:sz w:val="20"/>
              </w:rPr>
            </w:pPr>
          </w:p>
        </w:tc>
      </w:tr>
      <w:tr w:rsidR="00947FC9" w14:paraId="26548CBD" w14:textId="77777777" w:rsidTr="00947FC9">
        <w:trPr>
          <w:trHeight w:val="530"/>
        </w:trPr>
        <w:tc>
          <w:tcPr>
            <w:tcW w:w="4770" w:type="dxa"/>
            <w:gridSpan w:val="4"/>
          </w:tcPr>
          <w:p w14:paraId="280A8572" w14:textId="77777777" w:rsidR="00947FC9" w:rsidRDefault="00947FC9" w:rsidP="008A7AA5">
            <w:pPr>
              <w:ind w:left="0"/>
              <w:rPr>
                <w:sz w:val="16"/>
                <w:szCs w:val="16"/>
              </w:rPr>
            </w:pPr>
            <w:r w:rsidRPr="00F277A4">
              <w:rPr>
                <w:sz w:val="16"/>
                <w:szCs w:val="16"/>
              </w:rPr>
              <w:t>Principal Investigator</w:t>
            </w:r>
            <w:r>
              <w:rPr>
                <w:sz w:val="16"/>
                <w:szCs w:val="16"/>
              </w:rPr>
              <w:t xml:space="preserve"> (PI):</w:t>
            </w:r>
          </w:p>
          <w:p w14:paraId="54168271" w14:textId="5DBC3964" w:rsidR="00947FC9" w:rsidRPr="00947FC9" w:rsidRDefault="00947FC9" w:rsidP="008A7AA5">
            <w:pPr>
              <w:ind w:left="0"/>
              <w:rPr>
                <w:sz w:val="20"/>
                <w:szCs w:val="20"/>
              </w:rPr>
            </w:pPr>
          </w:p>
        </w:tc>
        <w:tc>
          <w:tcPr>
            <w:tcW w:w="5400" w:type="dxa"/>
            <w:gridSpan w:val="2"/>
          </w:tcPr>
          <w:p w14:paraId="5C81339D" w14:textId="77777777" w:rsidR="00947FC9" w:rsidRDefault="00947FC9" w:rsidP="008A7AA5">
            <w:pPr>
              <w:ind w:left="0"/>
              <w:rPr>
                <w:sz w:val="16"/>
                <w:szCs w:val="16"/>
              </w:rPr>
            </w:pPr>
            <w:r w:rsidRPr="00CD02FD">
              <w:rPr>
                <w:sz w:val="16"/>
                <w:szCs w:val="16"/>
              </w:rPr>
              <w:t>Departmental Affiliation/DLC:</w:t>
            </w:r>
          </w:p>
          <w:p w14:paraId="1D0A11AB" w14:textId="4FE395F2" w:rsidR="00947FC9" w:rsidRPr="00947FC9" w:rsidRDefault="00947FC9" w:rsidP="008A7AA5">
            <w:pPr>
              <w:ind w:left="0"/>
              <w:rPr>
                <w:sz w:val="20"/>
                <w:szCs w:val="20"/>
              </w:rPr>
            </w:pPr>
          </w:p>
        </w:tc>
      </w:tr>
      <w:tr w:rsidR="00032C38" w14:paraId="5FF95E93" w14:textId="77777777" w:rsidTr="00AB6319">
        <w:trPr>
          <w:trHeight w:val="530"/>
        </w:trPr>
        <w:tc>
          <w:tcPr>
            <w:tcW w:w="3150" w:type="dxa"/>
            <w:gridSpan w:val="3"/>
          </w:tcPr>
          <w:p w14:paraId="14A7EA4E" w14:textId="77777777" w:rsidR="00032C38" w:rsidRDefault="00032C38" w:rsidP="008A7AA5">
            <w:pPr>
              <w:ind w:left="0"/>
              <w:rPr>
                <w:sz w:val="20"/>
              </w:rPr>
            </w:pPr>
            <w:r w:rsidRPr="00CD02FD">
              <w:rPr>
                <w:sz w:val="16"/>
                <w:szCs w:val="16"/>
              </w:rPr>
              <w:t>PI email address</w:t>
            </w:r>
            <w:r>
              <w:rPr>
                <w:sz w:val="20"/>
              </w:rPr>
              <w:t>:</w:t>
            </w:r>
          </w:p>
          <w:p w14:paraId="08D47C4B" w14:textId="77777777" w:rsidR="00032C38" w:rsidRDefault="00032C38" w:rsidP="008A7AA5">
            <w:pPr>
              <w:ind w:left="0"/>
              <w:rPr>
                <w:sz w:val="20"/>
              </w:rPr>
            </w:pPr>
          </w:p>
        </w:tc>
        <w:tc>
          <w:tcPr>
            <w:tcW w:w="2318" w:type="dxa"/>
            <w:gridSpan w:val="2"/>
          </w:tcPr>
          <w:p w14:paraId="5AB1076F" w14:textId="77777777" w:rsidR="00032C38" w:rsidRDefault="00032C38" w:rsidP="008A7AA5">
            <w:pPr>
              <w:ind w:left="0"/>
              <w:rPr>
                <w:sz w:val="20"/>
              </w:rPr>
            </w:pPr>
            <w:r w:rsidRPr="00CD02FD">
              <w:rPr>
                <w:sz w:val="16"/>
                <w:szCs w:val="16"/>
              </w:rPr>
              <w:t>PI office phone</w:t>
            </w:r>
            <w:r>
              <w:rPr>
                <w:sz w:val="20"/>
              </w:rPr>
              <w:t>:</w:t>
            </w:r>
          </w:p>
          <w:p w14:paraId="54772462" w14:textId="77777777" w:rsidR="00032C38" w:rsidRDefault="00032C38" w:rsidP="008A7AA5">
            <w:pPr>
              <w:ind w:left="0"/>
              <w:rPr>
                <w:sz w:val="20"/>
              </w:rPr>
            </w:pPr>
          </w:p>
        </w:tc>
        <w:tc>
          <w:tcPr>
            <w:tcW w:w="4702" w:type="dxa"/>
          </w:tcPr>
          <w:p w14:paraId="79BBB57D" w14:textId="77777777" w:rsidR="00032C38" w:rsidRPr="00CD02FD" w:rsidRDefault="00032C38" w:rsidP="008A7AA5">
            <w:pPr>
              <w:ind w:left="0"/>
              <w:rPr>
                <w:sz w:val="16"/>
                <w:szCs w:val="16"/>
              </w:rPr>
            </w:pPr>
            <w:r w:rsidRPr="00CD02FD">
              <w:rPr>
                <w:sz w:val="16"/>
                <w:szCs w:val="16"/>
              </w:rPr>
              <w:t>PI office address</w:t>
            </w:r>
            <w:r w:rsidR="008A7AA5">
              <w:rPr>
                <w:sz w:val="16"/>
                <w:szCs w:val="16"/>
              </w:rPr>
              <w:t>:</w:t>
            </w:r>
          </w:p>
          <w:p w14:paraId="312E8036" w14:textId="77777777" w:rsidR="00032C38" w:rsidRDefault="00032C38" w:rsidP="008A7AA5">
            <w:pPr>
              <w:ind w:left="0"/>
              <w:rPr>
                <w:sz w:val="20"/>
              </w:rPr>
            </w:pPr>
          </w:p>
        </w:tc>
      </w:tr>
      <w:tr w:rsidR="00032C38" w14:paraId="62BE77C9" w14:textId="77777777" w:rsidTr="00AB6319">
        <w:trPr>
          <w:trHeight w:val="530"/>
        </w:trPr>
        <w:tc>
          <w:tcPr>
            <w:tcW w:w="4770" w:type="dxa"/>
            <w:gridSpan w:val="4"/>
          </w:tcPr>
          <w:p w14:paraId="7CAE07C3" w14:textId="77777777" w:rsidR="00032C38" w:rsidRPr="00CD02FD" w:rsidRDefault="00032C38" w:rsidP="008A7AA5">
            <w:pPr>
              <w:ind w:left="0"/>
              <w:rPr>
                <w:sz w:val="16"/>
                <w:szCs w:val="16"/>
              </w:rPr>
            </w:pPr>
            <w:r w:rsidRPr="00CD02FD">
              <w:rPr>
                <w:sz w:val="16"/>
                <w:szCs w:val="16"/>
              </w:rPr>
              <w:t>Lab Research Contact:</w:t>
            </w:r>
          </w:p>
          <w:p w14:paraId="3B6CC64A" w14:textId="77777777" w:rsidR="00032C38" w:rsidRDefault="00032C38" w:rsidP="008A7AA5">
            <w:pPr>
              <w:ind w:left="0"/>
              <w:rPr>
                <w:sz w:val="20"/>
              </w:rPr>
            </w:pPr>
          </w:p>
        </w:tc>
        <w:tc>
          <w:tcPr>
            <w:tcW w:w="5400" w:type="dxa"/>
            <w:gridSpan w:val="2"/>
          </w:tcPr>
          <w:p w14:paraId="56FFE7DD" w14:textId="77777777" w:rsidR="00032C38" w:rsidRPr="00CD02FD" w:rsidRDefault="00032C38" w:rsidP="008A7AA5">
            <w:pPr>
              <w:ind w:left="0"/>
              <w:rPr>
                <w:sz w:val="16"/>
                <w:szCs w:val="16"/>
              </w:rPr>
            </w:pPr>
            <w:r w:rsidRPr="00CD02FD">
              <w:rPr>
                <w:sz w:val="16"/>
                <w:szCs w:val="16"/>
              </w:rPr>
              <w:t>Lab Administrative Contact:</w:t>
            </w:r>
          </w:p>
          <w:p w14:paraId="326EE11A" w14:textId="77777777" w:rsidR="00032C38" w:rsidRDefault="00032C38" w:rsidP="008A7AA5">
            <w:pPr>
              <w:ind w:left="0"/>
              <w:rPr>
                <w:sz w:val="20"/>
              </w:rPr>
            </w:pPr>
          </w:p>
        </w:tc>
      </w:tr>
      <w:tr w:rsidR="00032C38" w14:paraId="35A0F234" w14:textId="77777777" w:rsidTr="00AB6319">
        <w:trPr>
          <w:trHeight w:val="530"/>
        </w:trPr>
        <w:tc>
          <w:tcPr>
            <w:tcW w:w="4770" w:type="dxa"/>
            <w:gridSpan w:val="4"/>
          </w:tcPr>
          <w:p w14:paraId="400655F4" w14:textId="77777777" w:rsidR="00032C38" w:rsidRDefault="00032C38" w:rsidP="008A7AA5">
            <w:pPr>
              <w:ind w:left="0"/>
              <w:rPr>
                <w:sz w:val="20"/>
              </w:rPr>
            </w:pPr>
            <w:r w:rsidRPr="00CD02FD">
              <w:rPr>
                <w:sz w:val="16"/>
                <w:szCs w:val="16"/>
              </w:rPr>
              <w:t>Lab Research Contact email address</w:t>
            </w:r>
            <w:r>
              <w:rPr>
                <w:sz w:val="20"/>
              </w:rPr>
              <w:t>:</w:t>
            </w:r>
          </w:p>
          <w:p w14:paraId="4E1C35C0" w14:textId="77777777" w:rsidR="00032C38" w:rsidRDefault="00032C38" w:rsidP="008A7AA5">
            <w:pPr>
              <w:ind w:left="0"/>
              <w:rPr>
                <w:sz w:val="20"/>
              </w:rPr>
            </w:pPr>
          </w:p>
        </w:tc>
        <w:tc>
          <w:tcPr>
            <w:tcW w:w="5400" w:type="dxa"/>
            <w:gridSpan w:val="2"/>
          </w:tcPr>
          <w:p w14:paraId="2B46E4DD" w14:textId="77777777" w:rsidR="00032C38" w:rsidRPr="008525E8" w:rsidRDefault="00032C38" w:rsidP="008A7AA5">
            <w:pPr>
              <w:ind w:left="0"/>
              <w:rPr>
                <w:color w:val="FF0000"/>
                <w:sz w:val="16"/>
                <w:szCs w:val="16"/>
              </w:rPr>
            </w:pPr>
            <w:r>
              <w:rPr>
                <w:sz w:val="16"/>
                <w:szCs w:val="16"/>
              </w:rPr>
              <w:t xml:space="preserve">Lab Administrative </w:t>
            </w:r>
            <w:r w:rsidRPr="004E5103">
              <w:rPr>
                <w:sz w:val="16"/>
                <w:szCs w:val="16"/>
              </w:rPr>
              <w:t>Contact email address:</w:t>
            </w:r>
          </w:p>
          <w:p w14:paraId="59C6AB28" w14:textId="77777777" w:rsidR="00032C38" w:rsidRPr="005E3F8C" w:rsidRDefault="00032C38" w:rsidP="008A7AA5">
            <w:pPr>
              <w:ind w:left="0"/>
              <w:rPr>
                <w:sz w:val="20"/>
              </w:rPr>
            </w:pPr>
          </w:p>
        </w:tc>
      </w:tr>
      <w:tr w:rsidR="00032C38" w14:paraId="770F9347" w14:textId="77777777" w:rsidTr="00AB6319">
        <w:trPr>
          <w:trHeight w:val="530"/>
        </w:trPr>
        <w:tc>
          <w:tcPr>
            <w:tcW w:w="4770" w:type="dxa"/>
            <w:gridSpan w:val="4"/>
          </w:tcPr>
          <w:p w14:paraId="7A78721B" w14:textId="77777777" w:rsidR="00032C38" w:rsidRPr="00CD02FD" w:rsidRDefault="00032C38" w:rsidP="008A7AA5">
            <w:pPr>
              <w:ind w:left="0"/>
              <w:rPr>
                <w:sz w:val="16"/>
                <w:szCs w:val="16"/>
              </w:rPr>
            </w:pPr>
            <w:r w:rsidRPr="00CD02FD">
              <w:rPr>
                <w:sz w:val="16"/>
                <w:szCs w:val="16"/>
              </w:rPr>
              <w:t>Lab Research Contact phone:</w:t>
            </w:r>
          </w:p>
          <w:p w14:paraId="79BE5F01" w14:textId="77777777" w:rsidR="00032C38" w:rsidRDefault="00032C38" w:rsidP="008A7AA5">
            <w:pPr>
              <w:ind w:left="0"/>
              <w:rPr>
                <w:sz w:val="20"/>
              </w:rPr>
            </w:pPr>
          </w:p>
        </w:tc>
        <w:tc>
          <w:tcPr>
            <w:tcW w:w="5400" w:type="dxa"/>
            <w:gridSpan w:val="2"/>
          </w:tcPr>
          <w:p w14:paraId="174FAA78" w14:textId="77777777" w:rsidR="00032C38" w:rsidRDefault="00032C38" w:rsidP="008A7AA5">
            <w:pPr>
              <w:ind w:left="0"/>
              <w:rPr>
                <w:sz w:val="16"/>
                <w:szCs w:val="16"/>
              </w:rPr>
            </w:pPr>
            <w:r w:rsidRPr="00CD02FD">
              <w:rPr>
                <w:sz w:val="16"/>
                <w:szCs w:val="16"/>
              </w:rPr>
              <w:t>Lab Administrative Contact phone:</w:t>
            </w:r>
          </w:p>
          <w:p w14:paraId="664B6FDE" w14:textId="77777777" w:rsidR="00032C38" w:rsidRPr="005E3F8C" w:rsidRDefault="00032C38" w:rsidP="008A7AA5">
            <w:pPr>
              <w:ind w:left="0"/>
              <w:rPr>
                <w:sz w:val="20"/>
              </w:rPr>
            </w:pPr>
          </w:p>
        </w:tc>
      </w:tr>
    </w:tbl>
    <w:p w14:paraId="1B0D7DC9" w14:textId="77777777" w:rsidR="00032C38" w:rsidRDefault="00032C38" w:rsidP="00032C38"/>
    <w:bookmarkEnd w:id="0"/>
    <w:bookmarkEnd w:id="1"/>
    <w:p w14:paraId="08237495" w14:textId="337D85AD" w:rsidR="001E1E58" w:rsidRDefault="008A7AA5" w:rsidP="003A31AC">
      <w:pPr>
        <w:pStyle w:val="Heading1"/>
        <w:numPr>
          <w:ilvl w:val="0"/>
          <w:numId w:val="8"/>
        </w:numPr>
        <w:spacing w:before="480"/>
        <w:rPr>
          <w:caps w:val="0"/>
        </w:rPr>
      </w:pPr>
      <w:r w:rsidRPr="00DA7D1A">
        <w:rPr>
          <w:caps w:val="0"/>
        </w:rPr>
        <w:t>Laboratory Information:</w:t>
      </w:r>
    </w:p>
    <w:p w14:paraId="533C4022" w14:textId="029341E6" w:rsidR="00032C38" w:rsidRDefault="002B39F3" w:rsidP="006F44ED">
      <w:pPr>
        <w:pStyle w:val="ListParagraph"/>
        <w:numPr>
          <w:ilvl w:val="1"/>
          <w:numId w:val="8"/>
        </w:numPr>
        <w:spacing w:after="240"/>
      </w:pPr>
      <w:r w:rsidRPr="003A31AC">
        <w:rPr>
          <w:b/>
          <w:bCs/>
          <w:sz w:val="22"/>
          <w:szCs w:val="24"/>
        </w:rPr>
        <w:t>Laboratory spaces belonging to PI</w:t>
      </w:r>
      <w:r w:rsidRPr="009B4A8B">
        <w:rPr>
          <w:b/>
          <w:bCs/>
          <w:sz w:val="20"/>
        </w:rPr>
        <w:t>:</w:t>
      </w:r>
      <w:r w:rsidRPr="009B4A8B">
        <w:rPr>
          <w:sz w:val="20"/>
        </w:rPr>
        <w:t xml:space="preserve"> List </w:t>
      </w:r>
      <w:r w:rsidR="00374E82" w:rsidRPr="009B4A8B">
        <w:rPr>
          <w:sz w:val="20"/>
        </w:rPr>
        <w:t xml:space="preserve">all </w:t>
      </w:r>
      <w:r w:rsidRPr="009B4A8B">
        <w:rPr>
          <w:sz w:val="20"/>
        </w:rPr>
        <w:t xml:space="preserve">locations belonging to the PI of this </w:t>
      </w:r>
      <w:r w:rsidR="00374E82" w:rsidRPr="009B4A8B">
        <w:rPr>
          <w:sz w:val="20"/>
        </w:rPr>
        <w:t>R</w:t>
      </w:r>
      <w:r w:rsidRPr="009B4A8B">
        <w:rPr>
          <w:sz w:val="20"/>
        </w:rPr>
        <w:t xml:space="preserve">egistration where biological materials will be </w:t>
      </w:r>
      <w:r w:rsidR="00374E82" w:rsidRPr="009B4A8B">
        <w:rPr>
          <w:sz w:val="20"/>
        </w:rPr>
        <w:t>used</w:t>
      </w:r>
      <w:r w:rsidRPr="009B4A8B">
        <w:rPr>
          <w:sz w:val="20"/>
        </w:rPr>
        <w:t xml:space="preserve"> and/or </w:t>
      </w:r>
      <w:r w:rsidR="00374E82" w:rsidRPr="009B4A8B">
        <w:rPr>
          <w:sz w:val="20"/>
        </w:rPr>
        <w:t>stored</w:t>
      </w:r>
      <w:r w:rsidRPr="009B4A8B">
        <w:rPr>
          <w:sz w:val="20"/>
        </w:rPr>
        <w:t>.</w:t>
      </w:r>
      <w:r w:rsidR="009229D3" w:rsidRPr="009B4A8B">
        <w:rPr>
          <w:sz w:val="20"/>
        </w:rPr>
        <w:t xml:space="preserve"> (The table is expandable.)</w:t>
      </w:r>
    </w:p>
    <w:tbl>
      <w:tblPr>
        <w:tblStyle w:val="TableGrid"/>
        <w:tblW w:w="5000" w:type="pct"/>
        <w:tblLook w:val="04A0" w:firstRow="1" w:lastRow="0" w:firstColumn="1" w:lastColumn="0" w:noHBand="0" w:noVBand="1"/>
      </w:tblPr>
      <w:tblGrid>
        <w:gridCol w:w="3100"/>
        <w:gridCol w:w="2586"/>
        <w:gridCol w:w="1792"/>
        <w:gridCol w:w="2592"/>
      </w:tblGrid>
      <w:tr w:rsidR="008077E6" w14:paraId="0CFDED83" w14:textId="2B134701" w:rsidTr="008077E6">
        <w:trPr>
          <w:trHeight w:val="554"/>
        </w:trPr>
        <w:tc>
          <w:tcPr>
            <w:tcW w:w="1539" w:type="pct"/>
            <w:shd w:val="clear" w:color="auto" w:fill="D9D9D9" w:themeFill="background1" w:themeFillShade="D9"/>
            <w:vAlign w:val="center"/>
          </w:tcPr>
          <w:p w14:paraId="33468E9E" w14:textId="77777777" w:rsidR="008077E6" w:rsidRPr="000F1573" w:rsidRDefault="008077E6" w:rsidP="00ED517A">
            <w:pPr>
              <w:tabs>
                <w:tab w:val="left" w:pos="360"/>
              </w:tabs>
              <w:ind w:left="0"/>
              <w:jc w:val="center"/>
              <w:rPr>
                <w:rFonts w:cstheme="minorHAnsi"/>
                <w:b/>
                <w:bCs/>
                <w:sz w:val="20"/>
                <w:szCs w:val="20"/>
              </w:rPr>
            </w:pPr>
            <w:r w:rsidRPr="000F1573">
              <w:rPr>
                <w:rFonts w:cstheme="minorHAnsi"/>
                <w:b/>
                <w:bCs/>
                <w:sz w:val="20"/>
                <w:szCs w:val="20"/>
              </w:rPr>
              <w:t>Room Number</w:t>
            </w:r>
          </w:p>
        </w:tc>
        <w:tc>
          <w:tcPr>
            <w:tcW w:w="1284" w:type="pct"/>
            <w:shd w:val="clear" w:color="auto" w:fill="D9D9D9" w:themeFill="background1" w:themeFillShade="D9"/>
            <w:vAlign w:val="center"/>
          </w:tcPr>
          <w:p w14:paraId="2B05C859" w14:textId="2284212D" w:rsidR="008077E6" w:rsidRPr="000F1573" w:rsidRDefault="008077E6" w:rsidP="00ED517A">
            <w:pPr>
              <w:tabs>
                <w:tab w:val="left" w:pos="360"/>
              </w:tabs>
              <w:ind w:left="0"/>
              <w:jc w:val="center"/>
              <w:rPr>
                <w:rFonts w:cstheme="minorHAnsi"/>
                <w:b/>
                <w:bCs/>
                <w:sz w:val="20"/>
                <w:szCs w:val="20"/>
              </w:rPr>
            </w:pPr>
            <w:r w:rsidRPr="000F1573">
              <w:rPr>
                <w:rFonts w:cstheme="minorHAnsi"/>
                <w:b/>
                <w:bCs/>
                <w:sz w:val="20"/>
                <w:szCs w:val="20"/>
              </w:rPr>
              <w:t>Biosafety Level</w:t>
            </w:r>
          </w:p>
        </w:tc>
        <w:tc>
          <w:tcPr>
            <w:tcW w:w="890" w:type="pct"/>
            <w:shd w:val="clear" w:color="auto" w:fill="D9D9D9" w:themeFill="background1" w:themeFillShade="D9"/>
            <w:vAlign w:val="center"/>
          </w:tcPr>
          <w:p w14:paraId="17E3C3DE" w14:textId="5C57D700" w:rsidR="008077E6" w:rsidRPr="000F1573" w:rsidRDefault="008077E6" w:rsidP="00ED517A">
            <w:pPr>
              <w:tabs>
                <w:tab w:val="left" w:pos="360"/>
              </w:tabs>
              <w:ind w:left="0"/>
              <w:jc w:val="center"/>
              <w:rPr>
                <w:rFonts w:cstheme="minorHAnsi"/>
                <w:b/>
                <w:bCs/>
                <w:sz w:val="20"/>
                <w:szCs w:val="20"/>
              </w:rPr>
            </w:pPr>
            <w:r w:rsidRPr="000F1573">
              <w:rPr>
                <w:rFonts w:cstheme="minorHAnsi"/>
                <w:b/>
                <w:bCs/>
                <w:sz w:val="20"/>
                <w:szCs w:val="20"/>
              </w:rPr>
              <w:t>Biosafety Cabinet (Yes</w:t>
            </w:r>
            <w:r>
              <w:rPr>
                <w:rFonts w:cstheme="minorHAnsi"/>
                <w:b/>
                <w:bCs/>
                <w:sz w:val="20"/>
                <w:szCs w:val="20"/>
              </w:rPr>
              <w:t xml:space="preserve"> or N</w:t>
            </w:r>
            <w:r w:rsidRPr="000F1573">
              <w:rPr>
                <w:rFonts w:cstheme="minorHAnsi"/>
                <w:b/>
                <w:bCs/>
                <w:sz w:val="20"/>
                <w:szCs w:val="20"/>
              </w:rPr>
              <w:t>o)</w:t>
            </w:r>
          </w:p>
        </w:tc>
        <w:tc>
          <w:tcPr>
            <w:tcW w:w="1287" w:type="pct"/>
            <w:shd w:val="clear" w:color="auto" w:fill="D9D9D9" w:themeFill="background1" w:themeFillShade="D9"/>
          </w:tcPr>
          <w:p w14:paraId="26DC8D7A" w14:textId="3683DB11" w:rsidR="00E31EBF" w:rsidRDefault="008077E6" w:rsidP="00ED517A">
            <w:pPr>
              <w:tabs>
                <w:tab w:val="left" w:pos="360"/>
              </w:tabs>
              <w:ind w:left="0"/>
              <w:jc w:val="center"/>
              <w:rPr>
                <w:rFonts w:cstheme="minorHAnsi"/>
                <w:b/>
                <w:bCs/>
                <w:sz w:val="20"/>
                <w:szCs w:val="20"/>
              </w:rPr>
            </w:pPr>
            <w:r>
              <w:rPr>
                <w:rFonts w:cstheme="minorHAnsi"/>
                <w:b/>
                <w:bCs/>
                <w:sz w:val="20"/>
                <w:szCs w:val="20"/>
              </w:rPr>
              <w:t>Human</w:t>
            </w:r>
            <w:r w:rsidR="00B033DD">
              <w:rPr>
                <w:rFonts w:cstheme="minorHAnsi"/>
                <w:b/>
                <w:bCs/>
                <w:sz w:val="20"/>
                <w:szCs w:val="20"/>
              </w:rPr>
              <w:t>-derived</w:t>
            </w:r>
            <w:r>
              <w:rPr>
                <w:rFonts w:cstheme="minorHAnsi"/>
                <w:b/>
                <w:bCs/>
                <w:sz w:val="20"/>
                <w:szCs w:val="20"/>
              </w:rPr>
              <w:t xml:space="preserve"> Materials </w:t>
            </w:r>
          </w:p>
          <w:p w14:paraId="1D97AD75" w14:textId="4F12FF64" w:rsidR="008077E6" w:rsidRPr="000F1573" w:rsidRDefault="008077E6" w:rsidP="00ED517A">
            <w:pPr>
              <w:tabs>
                <w:tab w:val="left" w:pos="360"/>
              </w:tabs>
              <w:ind w:left="0"/>
              <w:jc w:val="center"/>
              <w:rPr>
                <w:rFonts w:cstheme="minorHAnsi"/>
                <w:b/>
                <w:bCs/>
                <w:sz w:val="20"/>
                <w:szCs w:val="20"/>
              </w:rPr>
            </w:pPr>
            <w:r>
              <w:rPr>
                <w:rFonts w:cstheme="minorHAnsi"/>
                <w:b/>
                <w:bCs/>
                <w:sz w:val="20"/>
                <w:szCs w:val="20"/>
              </w:rPr>
              <w:t>(Used, Stored, or N/A)</w:t>
            </w:r>
          </w:p>
        </w:tc>
      </w:tr>
      <w:tr w:rsidR="008077E6" w14:paraId="63AF94E2" w14:textId="5EE62EE7" w:rsidTr="00B033DD">
        <w:trPr>
          <w:trHeight w:val="245"/>
        </w:trPr>
        <w:tc>
          <w:tcPr>
            <w:tcW w:w="1539" w:type="pct"/>
            <w:vAlign w:val="center"/>
          </w:tcPr>
          <w:p w14:paraId="048D81A0" w14:textId="77777777" w:rsidR="008077E6" w:rsidRPr="00ED517A" w:rsidRDefault="008077E6" w:rsidP="00B033DD">
            <w:pPr>
              <w:tabs>
                <w:tab w:val="left" w:pos="360"/>
              </w:tabs>
              <w:ind w:left="0"/>
              <w:rPr>
                <w:rFonts w:cstheme="minorHAnsi"/>
                <w:sz w:val="20"/>
                <w:szCs w:val="20"/>
              </w:rPr>
            </w:pPr>
          </w:p>
        </w:tc>
        <w:tc>
          <w:tcPr>
            <w:tcW w:w="1284" w:type="pct"/>
            <w:vAlign w:val="center"/>
          </w:tcPr>
          <w:p w14:paraId="43B29218" w14:textId="1A3FB944" w:rsidR="008077E6" w:rsidRPr="00ED517A" w:rsidRDefault="008077E6" w:rsidP="00B033DD">
            <w:pPr>
              <w:tabs>
                <w:tab w:val="left" w:pos="360"/>
              </w:tabs>
              <w:ind w:left="0"/>
              <w:jc w:val="center"/>
              <w:rPr>
                <w:rFonts w:cstheme="minorHAnsi"/>
                <w:sz w:val="20"/>
                <w:szCs w:val="20"/>
              </w:rPr>
            </w:pPr>
          </w:p>
        </w:tc>
        <w:tc>
          <w:tcPr>
            <w:tcW w:w="890" w:type="pct"/>
            <w:vAlign w:val="center"/>
          </w:tcPr>
          <w:p w14:paraId="349B7AB0" w14:textId="77777777" w:rsidR="008077E6" w:rsidRPr="00ED517A" w:rsidRDefault="008077E6" w:rsidP="00B033DD">
            <w:pPr>
              <w:tabs>
                <w:tab w:val="left" w:pos="360"/>
              </w:tabs>
              <w:ind w:left="0"/>
              <w:jc w:val="center"/>
              <w:rPr>
                <w:rFonts w:cstheme="minorHAnsi"/>
                <w:sz w:val="20"/>
                <w:szCs w:val="20"/>
              </w:rPr>
            </w:pPr>
          </w:p>
        </w:tc>
        <w:tc>
          <w:tcPr>
            <w:tcW w:w="1287" w:type="pct"/>
            <w:vAlign w:val="center"/>
          </w:tcPr>
          <w:p w14:paraId="3FA2461C" w14:textId="77777777" w:rsidR="008077E6" w:rsidRPr="00ED517A" w:rsidRDefault="008077E6" w:rsidP="00B033DD">
            <w:pPr>
              <w:tabs>
                <w:tab w:val="left" w:pos="360"/>
              </w:tabs>
              <w:ind w:left="0"/>
              <w:jc w:val="center"/>
              <w:rPr>
                <w:rFonts w:cstheme="minorHAnsi"/>
                <w:sz w:val="20"/>
                <w:szCs w:val="20"/>
              </w:rPr>
            </w:pPr>
          </w:p>
        </w:tc>
      </w:tr>
      <w:tr w:rsidR="008077E6" w14:paraId="209FD1A1" w14:textId="4F68731E" w:rsidTr="00B033DD">
        <w:trPr>
          <w:trHeight w:val="217"/>
        </w:trPr>
        <w:tc>
          <w:tcPr>
            <w:tcW w:w="1539" w:type="pct"/>
            <w:vAlign w:val="center"/>
          </w:tcPr>
          <w:p w14:paraId="60AD4091" w14:textId="77777777" w:rsidR="008077E6" w:rsidRPr="00ED517A" w:rsidRDefault="008077E6" w:rsidP="00B033DD">
            <w:pPr>
              <w:tabs>
                <w:tab w:val="left" w:pos="360"/>
              </w:tabs>
              <w:ind w:left="0"/>
              <w:rPr>
                <w:rFonts w:cstheme="minorHAnsi"/>
                <w:sz w:val="20"/>
                <w:szCs w:val="20"/>
              </w:rPr>
            </w:pPr>
          </w:p>
        </w:tc>
        <w:tc>
          <w:tcPr>
            <w:tcW w:w="1284" w:type="pct"/>
            <w:vAlign w:val="center"/>
          </w:tcPr>
          <w:p w14:paraId="7192E60C" w14:textId="20295866" w:rsidR="008077E6" w:rsidRPr="00ED517A" w:rsidRDefault="008077E6" w:rsidP="00B033DD">
            <w:pPr>
              <w:tabs>
                <w:tab w:val="left" w:pos="360"/>
              </w:tabs>
              <w:ind w:left="0"/>
              <w:jc w:val="center"/>
              <w:rPr>
                <w:rStyle w:val="Style1"/>
                <w:rFonts w:asciiTheme="minorHAnsi" w:hAnsiTheme="minorHAnsi" w:cstheme="minorHAnsi"/>
                <w:szCs w:val="20"/>
              </w:rPr>
            </w:pPr>
          </w:p>
        </w:tc>
        <w:tc>
          <w:tcPr>
            <w:tcW w:w="890" w:type="pct"/>
            <w:vAlign w:val="center"/>
          </w:tcPr>
          <w:p w14:paraId="2B903F5D" w14:textId="77777777" w:rsidR="008077E6" w:rsidRPr="00ED517A" w:rsidRDefault="008077E6" w:rsidP="00B033DD">
            <w:pPr>
              <w:tabs>
                <w:tab w:val="left" w:pos="360"/>
              </w:tabs>
              <w:ind w:left="0"/>
              <w:jc w:val="center"/>
              <w:rPr>
                <w:rFonts w:cstheme="minorHAnsi"/>
                <w:sz w:val="20"/>
                <w:szCs w:val="20"/>
              </w:rPr>
            </w:pPr>
          </w:p>
        </w:tc>
        <w:tc>
          <w:tcPr>
            <w:tcW w:w="1287" w:type="pct"/>
            <w:vAlign w:val="center"/>
          </w:tcPr>
          <w:p w14:paraId="751522A8" w14:textId="77777777" w:rsidR="008077E6" w:rsidRPr="00ED517A" w:rsidRDefault="008077E6" w:rsidP="00B033DD">
            <w:pPr>
              <w:tabs>
                <w:tab w:val="left" w:pos="360"/>
              </w:tabs>
              <w:ind w:left="0"/>
              <w:jc w:val="center"/>
              <w:rPr>
                <w:rFonts w:cstheme="minorHAnsi"/>
                <w:sz w:val="20"/>
                <w:szCs w:val="20"/>
              </w:rPr>
            </w:pPr>
          </w:p>
        </w:tc>
      </w:tr>
      <w:tr w:rsidR="008077E6" w14:paraId="6182B800" w14:textId="46DF824A" w:rsidTr="00B033DD">
        <w:trPr>
          <w:trHeight w:val="217"/>
        </w:trPr>
        <w:tc>
          <w:tcPr>
            <w:tcW w:w="1539" w:type="pct"/>
            <w:vAlign w:val="center"/>
          </w:tcPr>
          <w:p w14:paraId="2E39C6CF" w14:textId="77777777" w:rsidR="008077E6" w:rsidRPr="00ED517A" w:rsidRDefault="008077E6" w:rsidP="00B033DD">
            <w:pPr>
              <w:tabs>
                <w:tab w:val="left" w:pos="360"/>
              </w:tabs>
              <w:ind w:left="0"/>
              <w:rPr>
                <w:rFonts w:cstheme="minorHAnsi"/>
                <w:sz w:val="20"/>
                <w:szCs w:val="20"/>
              </w:rPr>
            </w:pPr>
          </w:p>
        </w:tc>
        <w:tc>
          <w:tcPr>
            <w:tcW w:w="1284" w:type="pct"/>
            <w:vAlign w:val="center"/>
          </w:tcPr>
          <w:p w14:paraId="798CCB50" w14:textId="156CE7E6" w:rsidR="008077E6" w:rsidRPr="00ED517A" w:rsidRDefault="008077E6" w:rsidP="00B033DD">
            <w:pPr>
              <w:tabs>
                <w:tab w:val="left" w:pos="360"/>
              </w:tabs>
              <w:ind w:left="0"/>
              <w:jc w:val="center"/>
              <w:rPr>
                <w:rStyle w:val="Style1"/>
                <w:rFonts w:asciiTheme="minorHAnsi" w:hAnsiTheme="minorHAnsi" w:cstheme="minorHAnsi"/>
                <w:szCs w:val="20"/>
              </w:rPr>
            </w:pPr>
          </w:p>
        </w:tc>
        <w:tc>
          <w:tcPr>
            <w:tcW w:w="890" w:type="pct"/>
            <w:vAlign w:val="center"/>
          </w:tcPr>
          <w:p w14:paraId="2960AD48" w14:textId="77777777" w:rsidR="008077E6" w:rsidRPr="00ED517A" w:rsidRDefault="008077E6" w:rsidP="00B033DD">
            <w:pPr>
              <w:tabs>
                <w:tab w:val="left" w:pos="360"/>
              </w:tabs>
              <w:ind w:left="0"/>
              <w:jc w:val="center"/>
              <w:rPr>
                <w:rFonts w:cstheme="minorHAnsi"/>
                <w:sz w:val="20"/>
                <w:szCs w:val="20"/>
              </w:rPr>
            </w:pPr>
          </w:p>
        </w:tc>
        <w:tc>
          <w:tcPr>
            <w:tcW w:w="1287" w:type="pct"/>
            <w:vAlign w:val="center"/>
          </w:tcPr>
          <w:p w14:paraId="07962315" w14:textId="77777777" w:rsidR="008077E6" w:rsidRPr="00ED517A" w:rsidRDefault="008077E6" w:rsidP="00B033DD">
            <w:pPr>
              <w:tabs>
                <w:tab w:val="left" w:pos="360"/>
              </w:tabs>
              <w:ind w:left="0"/>
              <w:jc w:val="center"/>
              <w:rPr>
                <w:rFonts w:cstheme="minorHAnsi"/>
                <w:sz w:val="20"/>
                <w:szCs w:val="20"/>
              </w:rPr>
            </w:pPr>
          </w:p>
        </w:tc>
      </w:tr>
    </w:tbl>
    <w:p w14:paraId="2A4946CD" w14:textId="546F520A" w:rsidR="00374E82" w:rsidRPr="009B4A8B" w:rsidRDefault="00374E82" w:rsidP="003A31AC">
      <w:pPr>
        <w:pStyle w:val="ListParagraph"/>
        <w:numPr>
          <w:ilvl w:val="1"/>
          <w:numId w:val="8"/>
        </w:numPr>
        <w:spacing w:before="240" w:after="240"/>
        <w:contextualSpacing w:val="0"/>
        <w:rPr>
          <w:sz w:val="20"/>
          <w:szCs w:val="20"/>
        </w:rPr>
      </w:pPr>
      <w:r w:rsidRPr="003A31AC">
        <w:rPr>
          <w:b/>
          <w:bCs/>
          <w:sz w:val="22"/>
        </w:rPr>
        <w:t xml:space="preserve">Core facilities, shared spaces, and collaborating labs: </w:t>
      </w:r>
      <w:r w:rsidR="00E60988" w:rsidRPr="009B4A8B">
        <w:rPr>
          <w:sz w:val="20"/>
          <w:szCs w:val="20"/>
        </w:rPr>
        <w:t xml:space="preserve">If you plan to </w:t>
      </w:r>
      <w:r w:rsidRPr="009B4A8B">
        <w:rPr>
          <w:sz w:val="20"/>
          <w:szCs w:val="20"/>
        </w:rPr>
        <w:t>use and/or store</w:t>
      </w:r>
      <w:r w:rsidR="00E60988" w:rsidRPr="009B4A8B">
        <w:rPr>
          <w:sz w:val="20"/>
          <w:szCs w:val="20"/>
        </w:rPr>
        <w:t xml:space="preserve"> biological material in other spaces at MIT, please </w:t>
      </w:r>
      <w:r w:rsidR="00ED517A" w:rsidRPr="009B4A8B">
        <w:rPr>
          <w:sz w:val="20"/>
          <w:szCs w:val="20"/>
        </w:rPr>
        <w:t>indicate</w:t>
      </w:r>
      <w:r w:rsidR="00E60988" w:rsidRPr="009B4A8B">
        <w:rPr>
          <w:sz w:val="20"/>
          <w:szCs w:val="20"/>
        </w:rPr>
        <w:t xml:space="preserve"> those locations here.  This can include Core Facilities or </w:t>
      </w:r>
      <w:r w:rsidR="005F7D20" w:rsidRPr="009B4A8B">
        <w:rPr>
          <w:sz w:val="20"/>
          <w:szCs w:val="20"/>
        </w:rPr>
        <w:t xml:space="preserve">colleague </w:t>
      </w:r>
      <w:r w:rsidR="00E60988" w:rsidRPr="009B4A8B">
        <w:rPr>
          <w:sz w:val="20"/>
          <w:szCs w:val="20"/>
        </w:rPr>
        <w:t>lab spaces.  Please do not list animal facilities as this would be covered by your CAC protocol</w:t>
      </w:r>
      <w:r w:rsidRPr="009B4A8B">
        <w:rPr>
          <w:sz w:val="20"/>
          <w:szCs w:val="20"/>
        </w:rPr>
        <w:t>.</w:t>
      </w:r>
    </w:p>
    <w:tbl>
      <w:tblPr>
        <w:tblStyle w:val="TableGrid"/>
        <w:tblW w:w="5000" w:type="pct"/>
        <w:tblLook w:val="04A0" w:firstRow="1" w:lastRow="0" w:firstColumn="1" w:lastColumn="0" w:noHBand="0" w:noVBand="1"/>
      </w:tblPr>
      <w:tblGrid>
        <w:gridCol w:w="636"/>
        <w:gridCol w:w="3410"/>
        <w:gridCol w:w="2236"/>
        <w:gridCol w:w="1897"/>
        <w:gridCol w:w="1891"/>
      </w:tblGrid>
      <w:tr w:rsidR="00E31EBF" w:rsidRPr="000F1573" w14:paraId="08D7F010" w14:textId="4E92A29E" w:rsidTr="003A31AC">
        <w:trPr>
          <w:trHeight w:val="363"/>
        </w:trPr>
        <w:tc>
          <w:tcPr>
            <w:tcW w:w="316" w:type="pct"/>
            <w:shd w:val="clear" w:color="auto" w:fill="D9D9D9" w:themeFill="background1" w:themeFillShade="D9"/>
            <w:vAlign w:val="center"/>
          </w:tcPr>
          <w:p w14:paraId="264E85B1" w14:textId="4B84ABB7" w:rsidR="00E31EBF" w:rsidRPr="000F1573" w:rsidRDefault="00E60988" w:rsidP="00BA7DE5">
            <w:pPr>
              <w:pStyle w:val="ListParagraph"/>
              <w:ind w:left="0"/>
              <w:jc w:val="center"/>
              <w:rPr>
                <w:rFonts w:cstheme="minorHAnsi"/>
                <w:b/>
                <w:bCs/>
                <w:sz w:val="20"/>
                <w:szCs w:val="20"/>
              </w:rPr>
            </w:pPr>
            <w:r w:rsidRPr="00ED517A">
              <w:rPr>
                <w:sz w:val="20"/>
                <w:szCs w:val="20"/>
              </w:rPr>
              <w:t xml:space="preserve"> </w:t>
            </w:r>
            <w:r w:rsidR="00BA7DE5">
              <w:rPr>
                <w:rFonts w:cstheme="minorHAnsi"/>
                <w:b/>
                <w:bCs/>
                <w:sz w:val="20"/>
                <w:szCs w:val="20"/>
              </w:rPr>
              <w:t>Used</w:t>
            </w:r>
          </w:p>
        </w:tc>
        <w:tc>
          <w:tcPr>
            <w:tcW w:w="1693" w:type="pct"/>
            <w:shd w:val="clear" w:color="auto" w:fill="D9D9D9" w:themeFill="background1" w:themeFillShade="D9"/>
            <w:vAlign w:val="center"/>
          </w:tcPr>
          <w:p w14:paraId="00C7B784" w14:textId="5F7DA677" w:rsidR="00E31EBF" w:rsidRPr="000F1573" w:rsidRDefault="00E31EBF" w:rsidP="00B033DD">
            <w:pPr>
              <w:pStyle w:val="ListParagraph"/>
              <w:ind w:left="0"/>
              <w:jc w:val="center"/>
              <w:rPr>
                <w:rFonts w:cstheme="minorHAnsi"/>
                <w:b/>
                <w:bCs/>
                <w:sz w:val="20"/>
                <w:szCs w:val="20"/>
              </w:rPr>
            </w:pPr>
            <w:r w:rsidRPr="000F1573">
              <w:rPr>
                <w:rFonts w:cstheme="minorHAnsi"/>
                <w:b/>
                <w:bCs/>
                <w:sz w:val="20"/>
                <w:szCs w:val="20"/>
              </w:rPr>
              <w:t>Location</w:t>
            </w:r>
          </w:p>
        </w:tc>
        <w:tc>
          <w:tcPr>
            <w:tcW w:w="1110" w:type="pct"/>
            <w:shd w:val="clear" w:color="auto" w:fill="D9D9D9" w:themeFill="background1" w:themeFillShade="D9"/>
            <w:vAlign w:val="center"/>
          </w:tcPr>
          <w:p w14:paraId="39EF3AF0" w14:textId="3FBF4564" w:rsidR="00E31EBF" w:rsidRPr="000F1573" w:rsidRDefault="00E31EBF" w:rsidP="00B033DD">
            <w:pPr>
              <w:pStyle w:val="ListParagraph"/>
              <w:ind w:left="0"/>
              <w:jc w:val="center"/>
              <w:rPr>
                <w:rFonts w:cstheme="minorHAnsi"/>
                <w:b/>
                <w:bCs/>
                <w:sz w:val="20"/>
                <w:szCs w:val="20"/>
              </w:rPr>
            </w:pPr>
            <w:r w:rsidRPr="000F1573">
              <w:rPr>
                <w:rFonts w:cstheme="minorHAnsi"/>
                <w:b/>
                <w:bCs/>
                <w:sz w:val="20"/>
                <w:szCs w:val="20"/>
              </w:rPr>
              <w:t>Biosafety Level</w:t>
            </w:r>
          </w:p>
        </w:tc>
        <w:tc>
          <w:tcPr>
            <w:tcW w:w="942" w:type="pct"/>
            <w:shd w:val="clear" w:color="auto" w:fill="D9D9D9" w:themeFill="background1" w:themeFillShade="D9"/>
            <w:vAlign w:val="center"/>
          </w:tcPr>
          <w:p w14:paraId="29B4D6E4" w14:textId="1A344450" w:rsidR="00E31EBF" w:rsidRPr="000F1573" w:rsidRDefault="00E31EBF" w:rsidP="00B033DD">
            <w:pPr>
              <w:pStyle w:val="ListParagraph"/>
              <w:ind w:left="0"/>
              <w:jc w:val="center"/>
              <w:rPr>
                <w:rFonts w:cstheme="minorHAnsi"/>
                <w:b/>
                <w:bCs/>
                <w:sz w:val="20"/>
                <w:szCs w:val="20"/>
              </w:rPr>
            </w:pPr>
            <w:r w:rsidRPr="000F1573">
              <w:rPr>
                <w:rFonts w:cstheme="minorHAnsi"/>
                <w:b/>
                <w:bCs/>
                <w:sz w:val="20"/>
                <w:szCs w:val="20"/>
              </w:rPr>
              <w:t>Biosafety Cabinet</w:t>
            </w:r>
          </w:p>
        </w:tc>
        <w:tc>
          <w:tcPr>
            <w:tcW w:w="939" w:type="pct"/>
            <w:shd w:val="clear" w:color="auto" w:fill="D9D9D9" w:themeFill="background1" w:themeFillShade="D9"/>
            <w:vAlign w:val="center"/>
          </w:tcPr>
          <w:p w14:paraId="6A7557DF" w14:textId="612CCBF7" w:rsidR="00E31EBF" w:rsidRPr="000F1573" w:rsidRDefault="00E31EBF" w:rsidP="00B033DD">
            <w:pPr>
              <w:pStyle w:val="ListParagraph"/>
              <w:ind w:left="0"/>
              <w:jc w:val="center"/>
              <w:rPr>
                <w:rFonts w:cstheme="minorHAnsi"/>
                <w:b/>
                <w:bCs/>
                <w:sz w:val="20"/>
                <w:szCs w:val="20"/>
              </w:rPr>
            </w:pPr>
            <w:r>
              <w:rPr>
                <w:rFonts w:cstheme="minorHAnsi"/>
                <w:b/>
                <w:bCs/>
                <w:sz w:val="20"/>
                <w:szCs w:val="20"/>
              </w:rPr>
              <w:t xml:space="preserve">Type of </w:t>
            </w:r>
            <w:r w:rsidR="00443744">
              <w:rPr>
                <w:rFonts w:cstheme="minorHAnsi"/>
                <w:b/>
                <w:bCs/>
                <w:sz w:val="20"/>
                <w:szCs w:val="20"/>
              </w:rPr>
              <w:t>M</w:t>
            </w:r>
            <w:r>
              <w:rPr>
                <w:rFonts w:cstheme="minorHAnsi"/>
                <w:b/>
                <w:bCs/>
                <w:sz w:val="20"/>
                <w:szCs w:val="20"/>
              </w:rPr>
              <w:t xml:space="preserve">aterials </w:t>
            </w:r>
            <w:r w:rsidR="00443744">
              <w:rPr>
                <w:rFonts w:cstheme="minorHAnsi"/>
                <w:b/>
                <w:bCs/>
                <w:sz w:val="20"/>
                <w:szCs w:val="20"/>
              </w:rPr>
              <w:t>Used/Stored</w:t>
            </w:r>
          </w:p>
        </w:tc>
      </w:tr>
      <w:tr w:rsidR="00E31EBF" w:rsidRPr="000F1573" w14:paraId="2B0C6688" w14:textId="32B8E300" w:rsidTr="003A31AC">
        <w:trPr>
          <w:trHeight w:val="288"/>
        </w:trPr>
        <w:tc>
          <w:tcPr>
            <w:tcW w:w="316" w:type="pct"/>
            <w:vAlign w:val="center"/>
          </w:tcPr>
          <w:p w14:paraId="0264344C" w14:textId="66D82DD4" w:rsidR="00E31EBF" w:rsidRPr="000F1573" w:rsidRDefault="00000000" w:rsidP="00BA7DE5">
            <w:pPr>
              <w:pStyle w:val="ListParagraph"/>
              <w:ind w:left="0"/>
              <w:jc w:val="center"/>
              <w:rPr>
                <w:rFonts w:cstheme="minorHAnsi"/>
                <w:sz w:val="20"/>
                <w:szCs w:val="20"/>
              </w:rPr>
            </w:pPr>
            <w:sdt>
              <w:sdtPr>
                <w:rPr>
                  <w:rFonts w:eastAsia="MS Gothic" w:cstheme="minorHAnsi"/>
                  <w:color w:val="01435E" w:themeColor="accent2"/>
                  <w:sz w:val="20"/>
                  <w:szCs w:val="20"/>
                </w:rPr>
                <w:id w:val="1900936897"/>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5936EC19" w14:textId="773E041A" w:rsidR="00E31EBF" w:rsidRPr="00B033DD" w:rsidRDefault="00E31EBF" w:rsidP="00B033DD">
            <w:pPr>
              <w:pStyle w:val="ListParagraph"/>
              <w:ind w:left="0"/>
              <w:rPr>
                <w:rFonts w:cstheme="minorHAnsi"/>
                <w:sz w:val="20"/>
                <w:szCs w:val="20"/>
              </w:rPr>
            </w:pPr>
            <w:r w:rsidRPr="00B033DD">
              <w:rPr>
                <w:rFonts w:cstheme="minorHAnsi"/>
                <w:sz w:val="20"/>
                <w:szCs w:val="20"/>
              </w:rPr>
              <w:t>KI Core: Flow Cytometry</w:t>
            </w:r>
          </w:p>
        </w:tc>
        <w:tc>
          <w:tcPr>
            <w:tcW w:w="1110" w:type="pct"/>
            <w:vAlign w:val="center"/>
          </w:tcPr>
          <w:p w14:paraId="5D20F615" w14:textId="2CB1435B" w:rsidR="00E31EBF" w:rsidRPr="00B033DD" w:rsidRDefault="00E31EBF" w:rsidP="00B033DD">
            <w:pPr>
              <w:pStyle w:val="ListParagraph"/>
              <w:ind w:left="0"/>
              <w:jc w:val="center"/>
              <w:rPr>
                <w:rFonts w:cstheme="minorHAnsi"/>
                <w:sz w:val="20"/>
                <w:szCs w:val="20"/>
              </w:rPr>
            </w:pPr>
            <w:r w:rsidRPr="00B033DD">
              <w:rPr>
                <w:rFonts w:cstheme="minorHAnsi"/>
                <w:sz w:val="20"/>
                <w:szCs w:val="20"/>
              </w:rPr>
              <w:t>BL1 and BL2</w:t>
            </w:r>
          </w:p>
        </w:tc>
        <w:tc>
          <w:tcPr>
            <w:tcW w:w="942" w:type="pct"/>
            <w:vAlign w:val="center"/>
          </w:tcPr>
          <w:p w14:paraId="548D61E3" w14:textId="5648CB39" w:rsidR="00E31EBF" w:rsidRPr="00B033DD" w:rsidRDefault="00E31EBF" w:rsidP="00B033DD">
            <w:pPr>
              <w:pStyle w:val="ListParagraph"/>
              <w:ind w:left="0"/>
              <w:jc w:val="center"/>
              <w:rPr>
                <w:rFonts w:cstheme="minorHAnsi"/>
                <w:sz w:val="20"/>
                <w:szCs w:val="20"/>
              </w:rPr>
            </w:pPr>
            <w:r w:rsidRPr="00B033DD">
              <w:rPr>
                <w:rFonts w:cstheme="minorHAnsi"/>
                <w:sz w:val="20"/>
                <w:szCs w:val="20"/>
              </w:rPr>
              <w:t>Yes</w:t>
            </w:r>
          </w:p>
        </w:tc>
        <w:tc>
          <w:tcPr>
            <w:tcW w:w="939" w:type="pct"/>
            <w:vAlign w:val="center"/>
          </w:tcPr>
          <w:p w14:paraId="79E93A6F" w14:textId="77777777" w:rsidR="00E31EBF" w:rsidRPr="00B033DD" w:rsidRDefault="00E31EBF" w:rsidP="00B033DD">
            <w:pPr>
              <w:pStyle w:val="ListParagraph"/>
              <w:ind w:left="0"/>
              <w:jc w:val="center"/>
              <w:rPr>
                <w:rFonts w:cstheme="minorHAnsi"/>
                <w:sz w:val="20"/>
                <w:szCs w:val="20"/>
              </w:rPr>
            </w:pPr>
          </w:p>
        </w:tc>
      </w:tr>
      <w:tr w:rsidR="00E31EBF" w:rsidRPr="000F1573" w14:paraId="58341F20" w14:textId="0373A073" w:rsidTr="003A31AC">
        <w:trPr>
          <w:trHeight w:val="288"/>
        </w:trPr>
        <w:tc>
          <w:tcPr>
            <w:tcW w:w="316" w:type="pct"/>
            <w:vAlign w:val="center"/>
          </w:tcPr>
          <w:p w14:paraId="76F1EBD0" w14:textId="333BC4D1" w:rsidR="00E31EBF" w:rsidRPr="000F1573" w:rsidRDefault="00000000" w:rsidP="00BA7DE5">
            <w:pPr>
              <w:pStyle w:val="ListParagraph"/>
              <w:ind w:left="0"/>
              <w:jc w:val="center"/>
              <w:rPr>
                <w:rFonts w:cstheme="minorHAnsi"/>
                <w:sz w:val="20"/>
                <w:szCs w:val="20"/>
              </w:rPr>
            </w:pPr>
            <w:sdt>
              <w:sdtPr>
                <w:rPr>
                  <w:rFonts w:eastAsia="MS Gothic" w:cstheme="minorHAnsi"/>
                  <w:color w:val="01435E" w:themeColor="accent2"/>
                  <w:sz w:val="20"/>
                  <w:szCs w:val="20"/>
                </w:rPr>
                <w:id w:val="770980724"/>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39F07137" w14:textId="2D706D70" w:rsidR="00E31EBF" w:rsidRPr="00B033DD" w:rsidRDefault="00E31EBF" w:rsidP="00B033DD">
            <w:pPr>
              <w:pStyle w:val="ListParagraph"/>
              <w:ind w:left="0"/>
              <w:rPr>
                <w:rFonts w:cstheme="minorHAnsi"/>
                <w:sz w:val="20"/>
                <w:szCs w:val="20"/>
              </w:rPr>
            </w:pPr>
            <w:r w:rsidRPr="00B033DD">
              <w:rPr>
                <w:rFonts w:cstheme="minorHAnsi"/>
                <w:sz w:val="20"/>
                <w:szCs w:val="20"/>
              </w:rPr>
              <w:t>KI Core: Histology</w:t>
            </w:r>
          </w:p>
        </w:tc>
        <w:tc>
          <w:tcPr>
            <w:tcW w:w="1110" w:type="pct"/>
            <w:vAlign w:val="center"/>
          </w:tcPr>
          <w:p w14:paraId="1596EFA5" w14:textId="2BA8DA6E" w:rsidR="00E31EBF" w:rsidRPr="00B033DD" w:rsidRDefault="00E31EBF" w:rsidP="00B033DD">
            <w:pPr>
              <w:pStyle w:val="ListParagraph"/>
              <w:ind w:left="0"/>
              <w:jc w:val="center"/>
              <w:rPr>
                <w:rFonts w:cstheme="minorHAnsi"/>
                <w:sz w:val="20"/>
                <w:szCs w:val="20"/>
              </w:rPr>
            </w:pPr>
            <w:r w:rsidRPr="00B033DD">
              <w:rPr>
                <w:rFonts w:cstheme="minorHAnsi"/>
                <w:sz w:val="20"/>
                <w:szCs w:val="20"/>
              </w:rPr>
              <w:t>BL1 and BL2</w:t>
            </w:r>
          </w:p>
        </w:tc>
        <w:tc>
          <w:tcPr>
            <w:tcW w:w="942" w:type="pct"/>
            <w:vAlign w:val="center"/>
          </w:tcPr>
          <w:p w14:paraId="5A744AE8" w14:textId="77777777" w:rsidR="00E31EBF" w:rsidRPr="00B033DD" w:rsidRDefault="00E31EBF" w:rsidP="00B033DD">
            <w:pPr>
              <w:pStyle w:val="ListParagraph"/>
              <w:ind w:left="0"/>
              <w:jc w:val="center"/>
              <w:rPr>
                <w:rFonts w:cstheme="minorHAnsi"/>
                <w:sz w:val="20"/>
                <w:szCs w:val="20"/>
              </w:rPr>
            </w:pPr>
          </w:p>
        </w:tc>
        <w:tc>
          <w:tcPr>
            <w:tcW w:w="939" w:type="pct"/>
            <w:vAlign w:val="center"/>
          </w:tcPr>
          <w:p w14:paraId="05DF1374" w14:textId="77777777" w:rsidR="00E31EBF" w:rsidRPr="00B033DD" w:rsidRDefault="00E31EBF" w:rsidP="00B033DD">
            <w:pPr>
              <w:pStyle w:val="ListParagraph"/>
              <w:ind w:left="0"/>
              <w:jc w:val="center"/>
              <w:rPr>
                <w:rFonts w:cstheme="minorHAnsi"/>
                <w:sz w:val="20"/>
                <w:szCs w:val="20"/>
              </w:rPr>
            </w:pPr>
          </w:p>
        </w:tc>
      </w:tr>
      <w:tr w:rsidR="00E31EBF" w:rsidRPr="000F1573" w14:paraId="131090BC" w14:textId="59F9FB0B" w:rsidTr="003A31AC">
        <w:trPr>
          <w:trHeight w:val="288"/>
        </w:trPr>
        <w:tc>
          <w:tcPr>
            <w:tcW w:w="316" w:type="pct"/>
            <w:vAlign w:val="center"/>
          </w:tcPr>
          <w:p w14:paraId="636F8FCD" w14:textId="4D9C35E8" w:rsidR="00E31EBF" w:rsidRPr="000F1573" w:rsidRDefault="00000000" w:rsidP="00BA7DE5">
            <w:pPr>
              <w:pStyle w:val="ListParagraph"/>
              <w:ind w:left="0"/>
              <w:jc w:val="center"/>
              <w:rPr>
                <w:rFonts w:cstheme="minorHAnsi"/>
                <w:sz w:val="20"/>
                <w:szCs w:val="20"/>
              </w:rPr>
            </w:pPr>
            <w:sdt>
              <w:sdtPr>
                <w:rPr>
                  <w:rFonts w:eastAsia="MS Gothic" w:cstheme="minorHAnsi"/>
                  <w:color w:val="01435E" w:themeColor="accent2"/>
                  <w:sz w:val="20"/>
                  <w:szCs w:val="20"/>
                </w:rPr>
                <w:id w:val="-107431397"/>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49EC8E01" w14:textId="7CD789EA" w:rsidR="00E31EBF" w:rsidRPr="00B033DD" w:rsidRDefault="00E31EBF" w:rsidP="00B033DD">
            <w:pPr>
              <w:pStyle w:val="ListParagraph"/>
              <w:ind w:left="0"/>
              <w:rPr>
                <w:rFonts w:cstheme="minorHAnsi"/>
                <w:sz w:val="20"/>
                <w:szCs w:val="20"/>
              </w:rPr>
            </w:pPr>
            <w:r w:rsidRPr="00B033DD">
              <w:rPr>
                <w:rFonts w:cstheme="minorHAnsi"/>
                <w:sz w:val="20"/>
                <w:szCs w:val="20"/>
              </w:rPr>
              <w:t>KI Core: Microscopy</w:t>
            </w:r>
          </w:p>
        </w:tc>
        <w:tc>
          <w:tcPr>
            <w:tcW w:w="1110" w:type="pct"/>
            <w:vAlign w:val="center"/>
          </w:tcPr>
          <w:p w14:paraId="24010895" w14:textId="647E0616" w:rsidR="00E31EBF" w:rsidRPr="00B033DD" w:rsidRDefault="00E31EBF" w:rsidP="00B033DD">
            <w:pPr>
              <w:pStyle w:val="ListParagraph"/>
              <w:ind w:left="0"/>
              <w:jc w:val="center"/>
              <w:rPr>
                <w:rFonts w:cstheme="minorHAnsi"/>
                <w:sz w:val="20"/>
                <w:szCs w:val="20"/>
              </w:rPr>
            </w:pPr>
            <w:r w:rsidRPr="00B033DD">
              <w:rPr>
                <w:rFonts w:cstheme="minorHAnsi"/>
                <w:sz w:val="20"/>
                <w:szCs w:val="20"/>
              </w:rPr>
              <w:t>BL1 and BL2</w:t>
            </w:r>
          </w:p>
        </w:tc>
        <w:tc>
          <w:tcPr>
            <w:tcW w:w="942" w:type="pct"/>
            <w:vAlign w:val="center"/>
          </w:tcPr>
          <w:p w14:paraId="56B2F214" w14:textId="77777777" w:rsidR="00E31EBF" w:rsidRPr="00B033DD" w:rsidRDefault="00E31EBF" w:rsidP="00B033DD">
            <w:pPr>
              <w:pStyle w:val="ListParagraph"/>
              <w:ind w:left="0"/>
              <w:jc w:val="center"/>
              <w:rPr>
                <w:rFonts w:cstheme="minorHAnsi"/>
                <w:sz w:val="20"/>
                <w:szCs w:val="20"/>
              </w:rPr>
            </w:pPr>
          </w:p>
        </w:tc>
        <w:tc>
          <w:tcPr>
            <w:tcW w:w="939" w:type="pct"/>
            <w:vAlign w:val="center"/>
          </w:tcPr>
          <w:p w14:paraId="6620ADC9" w14:textId="77777777" w:rsidR="00E31EBF" w:rsidRPr="00B033DD" w:rsidRDefault="00E31EBF" w:rsidP="00B033DD">
            <w:pPr>
              <w:pStyle w:val="ListParagraph"/>
              <w:ind w:left="0"/>
              <w:jc w:val="center"/>
              <w:rPr>
                <w:rFonts w:cstheme="minorHAnsi"/>
                <w:sz w:val="20"/>
                <w:szCs w:val="20"/>
              </w:rPr>
            </w:pPr>
          </w:p>
        </w:tc>
      </w:tr>
      <w:tr w:rsidR="00E31EBF" w:rsidRPr="000F1573" w14:paraId="1F84091E" w14:textId="0EB7DB3A" w:rsidTr="003A31AC">
        <w:trPr>
          <w:trHeight w:val="288"/>
        </w:trPr>
        <w:tc>
          <w:tcPr>
            <w:tcW w:w="316" w:type="pct"/>
            <w:vAlign w:val="center"/>
          </w:tcPr>
          <w:p w14:paraId="4B698708" w14:textId="46C52575" w:rsidR="00E31EBF" w:rsidRPr="000F1573" w:rsidRDefault="00000000" w:rsidP="00BA7DE5">
            <w:pPr>
              <w:pStyle w:val="ListParagraph"/>
              <w:ind w:left="0"/>
              <w:jc w:val="center"/>
              <w:rPr>
                <w:rFonts w:eastAsia="MS Gothic" w:cstheme="minorHAnsi"/>
                <w:color w:val="01435E" w:themeColor="accent2"/>
                <w:sz w:val="20"/>
                <w:szCs w:val="20"/>
              </w:rPr>
            </w:pPr>
            <w:sdt>
              <w:sdtPr>
                <w:rPr>
                  <w:rFonts w:eastAsia="MS Gothic" w:cstheme="minorHAnsi"/>
                  <w:color w:val="01435E" w:themeColor="accent2"/>
                  <w:sz w:val="20"/>
                  <w:szCs w:val="20"/>
                </w:rPr>
                <w:id w:val="-2066560151"/>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2A6E174C" w14:textId="0C082736" w:rsidR="00E31EBF" w:rsidRPr="00B033DD" w:rsidRDefault="00E31EBF" w:rsidP="00B033DD">
            <w:pPr>
              <w:pStyle w:val="ListParagraph"/>
              <w:ind w:left="0"/>
              <w:rPr>
                <w:rFonts w:cstheme="minorHAnsi"/>
                <w:sz w:val="20"/>
                <w:szCs w:val="20"/>
              </w:rPr>
            </w:pPr>
            <w:r w:rsidRPr="00B033DD">
              <w:rPr>
                <w:rFonts w:cstheme="minorHAnsi"/>
                <w:sz w:val="20"/>
                <w:szCs w:val="20"/>
              </w:rPr>
              <w:t>KI Core: Nanotechnology Materials</w:t>
            </w:r>
          </w:p>
        </w:tc>
        <w:tc>
          <w:tcPr>
            <w:tcW w:w="1110" w:type="pct"/>
            <w:vAlign w:val="center"/>
          </w:tcPr>
          <w:p w14:paraId="5C808CD5" w14:textId="6B9D08F8" w:rsidR="00E31EBF" w:rsidRPr="00B033DD" w:rsidRDefault="00E31EBF" w:rsidP="00B033DD">
            <w:pPr>
              <w:pStyle w:val="ListParagraph"/>
              <w:ind w:left="0"/>
              <w:jc w:val="center"/>
              <w:rPr>
                <w:rFonts w:cstheme="minorHAnsi"/>
                <w:sz w:val="20"/>
                <w:szCs w:val="20"/>
              </w:rPr>
            </w:pPr>
            <w:r w:rsidRPr="00B033DD">
              <w:rPr>
                <w:rFonts w:cstheme="minorHAnsi"/>
                <w:sz w:val="20"/>
                <w:szCs w:val="20"/>
              </w:rPr>
              <w:t>BL1 and BL2</w:t>
            </w:r>
          </w:p>
        </w:tc>
        <w:tc>
          <w:tcPr>
            <w:tcW w:w="942" w:type="pct"/>
            <w:vAlign w:val="center"/>
          </w:tcPr>
          <w:p w14:paraId="4AA7B97F" w14:textId="77777777" w:rsidR="00E31EBF" w:rsidRPr="00B033DD" w:rsidRDefault="00E31EBF" w:rsidP="00B033DD">
            <w:pPr>
              <w:pStyle w:val="ListParagraph"/>
              <w:ind w:left="0"/>
              <w:jc w:val="center"/>
              <w:rPr>
                <w:rFonts w:cstheme="minorHAnsi"/>
                <w:sz w:val="20"/>
                <w:szCs w:val="20"/>
              </w:rPr>
            </w:pPr>
          </w:p>
        </w:tc>
        <w:tc>
          <w:tcPr>
            <w:tcW w:w="939" w:type="pct"/>
            <w:vAlign w:val="center"/>
          </w:tcPr>
          <w:p w14:paraId="3E62066E" w14:textId="77777777" w:rsidR="00E31EBF" w:rsidRPr="00B033DD" w:rsidRDefault="00E31EBF" w:rsidP="00B033DD">
            <w:pPr>
              <w:pStyle w:val="ListParagraph"/>
              <w:ind w:left="0"/>
              <w:jc w:val="center"/>
              <w:rPr>
                <w:rFonts w:cstheme="minorHAnsi"/>
                <w:sz w:val="20"/>
                <w:szCs w:val="20"/>
              </w:rPr>
            </w:pPr>
          </w:p>
        </w:tc>
      </w:tr>
      <w:tr w:rsidR="00E31EBF" w:rsidRPr="000F1573" w14:paraId="5EFEAF40" w14:textId="519D72F1" w:rsidTr="003A31AC">
        <w:trPr>
          <w:trHeight w:val="363"/>
        </w:trPr>
        <w:tc>
          <w:tcPr>
            <w:tcW w:w="316" w:type="pct"/>
            <w:vAlign w:val="center"/>
          </w:tcPr>
          <w:p w14:paraId="68A7B6EB" w14:textId="29F68092" w:rsidR="00E31EBF" w:rsidRPr="000F1573" w:rsidRDefault="00000000" w:rsidP="00BA7DE5">
            <w:pPr>
              <w:pStyle w:val="ListParagraph"/>
              <w:ind w:left="0"/>
              <w:jc w:val="center"/>
              <w:rPr>
                <w:rFonts w:eastAsia="MS Gothic" w:cstheme="minorHAnsi"/>
                <w:color w:val="01435E" w:themeColor="accent2"/>
                <w:sz w:val="20"/>
                <w:szCs w:val="20"/>
              </w:rPr>
            </w:pPr>
            <w:sdt>
              <w:sdtPr>
                <w:rPr>
                  <w:rFonts w:eastAsia="MS Gothic" w:cstheme="minorHAnsi"/>
                  <w:color w:val="01435E" w:themeColor="accent2"/>
                  <w:sz w:val="20"/>
                  <w:szCs w:val="20"/>
                </w:rPr>
                <w:id w:val="678781683"/>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05214F95" w14:textId="762CBD84" w:rsidR="00E31EBF" w:rsidRPr="00B033DD" w:rsidRDefault="00E31EBF" w:rsidP="00B033DD">
            <w:pPr>
              <w:pStyle w:val="ListParagraph"/>
              <w:ind w:left="0"/>
              <w:rPr>
                <w:rFonts w:cstheme="minorHAnsi"/>
                <w:sz w:val="20"/>
                <w:szCs w:val="20"/>
              </w:rPr>
            </w:pPr>
            <w:r w:rsidRPr="00B033DD">
              <w:rPr>
                <w:rFonts w:cstheme="minorHAnsi"/>
                <w:sz w:val="20"/>
                <w:szCs w:val="20"/>
              </w:rPr>
              <w:t>KI Core: Preclinical Modeling, Imaging &amp; Testing</w:t>
            </w:r>
          </w:p>
        </w:tc>
        <w:tc>
          <w:tcPr>
            <w:tcW w:w="1110" w:type="pct"/>
            <w:vAlign w:val="center"/>
          </w:tcPr>
          <w:p w14:paraId="69F6C46B" w14:textId="75053994" w:rsidR="00E31EBF" w:rsidRPr="00B033DD" w:rsidRDefault="00E31EBF" w:rsidP="00B033DD">
            <w:pPr>
              <w:pStyle w:val="ListParagraph"/>
              <w:ind w:left="0"/>
              <w:jc w:val="center"/>
              <w:rPr>
                <w:rFonts w:cstheme="minorHAnsi"/>
                <w:sz w:val="20"/>
                <w:szCs w:val="20"/>
              </w:rPr>
            </w:pPr>
            <w:r w:rsidRPr="00B033DD">
              <w:rPr>
                <w:rFonts w:cstheme="minorHAnsi"/>
                <w:sz w:val="20"/>
                <w:szCs w:val="20"/>
              </w:rPr>
              <w:t>BL1 and BL2</w:t>
            </w:r>
          </w:p>
        </w:tc>
        <w:tc>
          <w:tcPr>
            <w:tcW w:w="942" w:type="pct"/>
            <w:vAlign w:val="center"/>
          </w:tcPr>
          <w:p w14:paraId="3ADA2D0A" w14:textId="77777777" w:rsidR="00E31EBF" w:rsidRPr="00B033DD" w:rsidRDefault="00E31EBF" w:rsidP="00B033DD">
            <w:pPr>
              <w:pStyle w:val="ListParagraph"/>
              <w:ind w:left="0"/>
              <w:jc w:val="center"/>
              <w:rPr>
                <w:rFonts w:cstheme="minorHAnsi"/>
                <w:sz w:val="20"/>
                <w:szCs w:val="20"/>
              </w:rPr>
            </w:pPr>
          </w:p>
        </w:tc>
        <w:tc>
          <w:tcPr>
            <w:tcW w:w="939" w:type="pct"/>
            <w:vAlign w:val="center"/>
          </w:tcPr>
          <w:p w14:paraId="204F5E3F" w14:textId="77777777" w:rsidR="00E31EBF" w:rsidRPr="00B033DD" w:rsidRDefault="00E31EBF" w:rsidP="00B033DD">
            <w:pPr>
              <w:pStyle w:val="ListParagraph"/>
              <w:ind w:left="0"/>
              <w:jc w:val="center"/>
              <w:rPr>
                <w:rFonts w:cstheme="minorHAnsi"/>
                <w:sz w:val="20"/>
                <w:szCs w:val="20"/>
              </w:rPr>
            </w:pPr>
          </w:p>
        </w:tc>
      </w:tr>
      <w:tr w:rsidR="00E31EBF" w:rsidRPr="000F1573" w14:paraId="77E29F87" w14:textId="1FDF506F" w:rsidTr="003A31AC">
        <w:trPr>
          <w:trHeight w:val="363"/>
        </w:trPr>
        <w:tc>
          <w:tcPr>
            <w:tcW w:w="316" w:type="pct"/>
            <w:vAlign w:val="center"/>
          </w:tcPr>
          <w:p w14:paraId="5059DB52" w14:textId="34C17184" w:rsidR="00E31EBF" w:rsidRPr="000F1573" w:rsidRDefault="00000000" w:rsidP="00BA7DE5">
            <w:pPr>
              <w:pStyle w:val="ListParagraph"/>
              <w:ind w:left="0"/>
              <w:jc w:val="center"/>
              <w:rPr>
                <w:rFonts w:eastAsia="MS Gothic" w:cstheme="minorHAnsi"/>
                <w:color w:val="01435E" w:themeColor="accent2"/>
                <w:sz w:val="20"/>
                <w:szCs w:val="20"/>
              </w:rPr>
            </w:pPr>
            <w:sdt>
              <w:sdtPr>
                <w:rPr>
                  <w:rFonts w:eastAsia="MS Gothic" w:cstheme="minorHAnsi"/>
                  <w:color w:val="01435E" w:themeColor="accent2"/>
                  <w:sz w:val="20"/>
                  <w:szCs w:val="20"/>
                </w:rPr>
                <w:id w:val="-513994430"/>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223FB22E" w14:textId="27188012" w:rsidR="00E31EBF" w:rsidRPr="00B033DD" w:rsidRDefault="00E31EBF" w:rsidP="00B033DD">
            <w:pPr>
              <w:pStyle w:val="ListParagraph"/>
              <w:ind w:left="0"/>
              <w:rPr>
                <w:rFonts w:cstheme="minorHAnsi"/>
                <w:sz w:val="20"/>
                <w:szCs w:val="20"/>
              </w:rPr>
            </w:pPr>
            <w:r w:rsidRPr="00B033DD">
              <w:rPr>
                <w:rFonts w:cstheme="minorHAnsi"/>
                <w:sz w:val="20"/>
                <w:szCs w:val="20"/>
              </w:rPr>
              <w:t xml:space="preserve">KI Core: </w:t>
            </w:r>
            <w:proofErr w:type="spellStart"/>
            <w:r w:rsidRPr="00B033DD">
              <w:rPr>
                <w:rFonts w:cstheme="minorHAnsi"/>
                <w:sz w:val="20"/>
                <w:szCs w:val="20"/>
              </w:rPr>
              <w:t>Nanowell</w:t>
            </w:r>
            <w:proofErr w:type="spellEnd"/>
          </w:p>
        </w:tc>
        <w:tc>
          <w:tcPr>
            <w:tcW w:w="1110" w:type="pct"/>
            <w:vAlign w:val="center"/>
          </w:tcPr>
          <w:p w14:paraId="00A35CF1" w14:textId="60BA6012" w:rsidR="00E31EBF" w:rsidRPr="00B033DD" w:rsidRDefault="00E31EBF" w:rsidP="00B033DD">
            <w:pPr>
              <w:pStyle w:val="ListParagraph"/>
              <w:ind w:left="0"/>
              <w:jc w:val="center"/>
              <w:rPr>
                <w:rFonts w:cstheme="minorHAnsi"/>
                <w:sz w:val="20"/>
                <w:szCs w:val="20"/>
              </w:rPr>
            </w:pPr>
            <w:r w:rsidRPr="00B033DD">
              <w:rPr>
                <w:rFonts w:cstheme="minorHAnsi"/>
                <w:sz w:val="20"/>
                <w:szCs w:val="20"/>
              </w:rPr>
              <w:t>BL1 (with intermittent BL2) and BL2</w:t>
            </w:r>
          </w:p>
        </w:tc>
        <w:tc>
          <w:tcPr>
            <w:tcW w:w="942" w:type="pct"/>
            <w:vAlign w:val="center"/>
          </w:tcPr>
          <w:p w14:paraId="16312EF1" w14:textId="561568DF" w:rsidR="00E31EBF" w:rsidRPr="00B033DD" w:rsidRDefault="00E31EBF" w:rsidP="00B033DD">
            <w:pPr>
              <w:pStyle w:val="ListParagraph"/>
              <w:ind w:left="0"/>
              <w:jc w:val="center"/>
              <w:rPr>
                <w:rFonts w:cstheme="minorHAnsi"/>
                <w:sz w:val="20"/>
                <w:szCs w:val="20"/>
              </w:rPr>
            </w:pPr>
            <w:r w:rsidRPr="00B033DD">
              <w:rPr>
                <w:rFonts w:cstheme="minorHAnsi"/>
                <w:sz w:val="20"/>
                <w:szCs w:val="20"/>
              </w:rPr>
              <w:t>Yes</w:t>
            </w:r>
          </w:p>
        </w:tc>
        <w:tc>
          <w:tcPr>
            <w:tcW w:w="939" w:type="pct"/>
            <w:vAlign w:val="center"/>
          </w:tcPr>
          <w:p w14:paraId="551D78FB" w14:textId="77777777" w:rsidR="00E31EBF" w:rsidRPr="00B033DD" w:rsidRDefault="00E31EBF" w:rsidP="00B033DD">
            <w:pPr>
              <w:pStyle w:val="ListParagraph"/>
              <w:ind w:left="0"/>
              <w:jc w:val="center"/>
              <w:rPr>
                <w:rFonts w:cstheme="minorHAnsi"/>
                <w:sz w:val="20"/>
                <w:szCs w:val="20"/>
              </w:rPr>
            </w:pPr>
          </w:p>
        </w:tc>
      </w:tr>
      <w:tr w:rsidR="00E31EBF" w:rsidRPr="000F1573" w14:paraId="5CB4F374" w14:textId="66B71A09" w:rsidTr="003A31AC">
        <w:trPr>
          <w:trHeight w:val="363"/>
        </w:trPr>
        <w:tc>
          <w:tcPr>
            <w:tcW w:w="316" w:type="pct"/>
            <w:vAlign w:val="center"/>
          </w:tcPr>
          <w:p w14:paraId="59104F84" w14:textId="34AEE4B9" w:rsidR="00E31EBF" w:rsidRPr="000F1573" w:rsidRDefault="00000000" w:rsidP="00BA7DE5">
            <w:pPr>
              <w:pStyle w:val="ListParagraph"/>
              <w:ind w:left="0"/>
              <w:jc w:val="center"/>
              <w:rPr>
                <w:rFonts w:eastAsia="MS Gothic" w:cstheme="minorHAnsi"/>
                <w:color w:val="01435E" w:themeColor="accent2"/>
                <w:sz w:val="20"/>
                <w:szCs w:val="20"/>
              </w:rPr>
            </w:pPr>
            <w:sdt>
              <w:sdtPr>
                <w:rPr>
                  <w:rFonts w:eastAsia="MS Gothic" w:cstheme="minorHAnsi"/>
                  <w:color w:val="01435E" w:themeColor="accent2"/>
                  <w:sz w:val="20"/>
                  <w:szCs w:val="20"/>
                </w:rPr>
                <w:id w:val="-128405790"/>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61C751CB" w14:textId="0503F0E9" w:rsidR="00E31EBF" w:rsidRPr="00B033DD" w:rsidRDefault="00E31EBF" w:rsidP="00B033DD">
            <w:pPr>
              <w:pStyle w:val="ListParagraph"/>
              <w:ind w:left="0"/>
              <w:rPr>
                <w:rFonts w:cstheme="minorHAnsi"/>
                <w:sz w:val="20"/>
                <w:szCs w:val="20"/>
              </w:rPr>
            </w:pPr>
            <w:r w:rsidRPr="00B033DD">
              <w:rPr>
                <w:rFonts w:cstheme="minorHAnsi"/>
                <w:sz w:val="20"/>
                <w:szCs w:val="20"/>
              </w:rPr>
              <w:t>KI Core: High Throughput Sciences Core Facility</w:t>
            </w:r>
          </w:p>
        </w:tc>
        <w:tc>
          <w:tcPr>
            <w:tcW w:w="1110" w:type="pct"/>
            <w:vAlign w:val="center"/>
          </w:tcPr>
          <w:p w14:paraId="3699C698" w14:textId="210D85DC" w:rsidR="00E31EBF" w:rsidRPr="00B033DD" w:rsidRDefault="00E31EBF" w:rsidP="00B033DD">
            <w:pPr>
              <w:pStyle w:val="ListParagraph"/>
              <w:ind w:left="0"/>
              <w:jc w:val="center"/>
              <w:rPr>
                <w:rFonts w:cstheme="minorHAnsi"/>
                <w:sz w:val="20"/>
                <w:szCs w:val="20"/>
              </w:rPr>
            </w:pPr>
            <w:r w:rsidRPr="00B033DD">
              <w:rPr>
                <w:rStyle w:val="Style1"/>
                <w:rFonts w:asciiTheme="minorHAnsi" w:hAnsiTheme="minorHAnsi" w:cstheme="minorHAnsi"/>
                <w:szCs w:val="20"/>
              </w:rPr>
              <w:t>BL2 and BL2+</w:t>
            </w:r>
          </w:p>
        </w:tc>
        <w:tc>
          <w:tcPr>
            <w:tcW w:w="942" w:type="pct"/>
            <w:vAlign w:val="center"/>
          </w:tcPr>
          <w:p w14:paraId="446473A2" w14:textId="1ED51F17" w:rsidR="00E31EBF" w:rsidRPr="00B033DD" w:rsidRDefault="00E31EBF" w:rsidP="00B033DD">
            <w:pPr>
              <w:pStyle w:val="ListParagraph"/>
              <w:ind w:left="0"/>
              <w:jc w:val="center"/>
              <w:rPr>
                <w:rFonts w:cstheme="minorHAnsi"/>
                <w:sz w:val="20"/>
                <w:szCs w:val="20"/>
              </w:rPr>
            </w:pPr>
            <w:r w:rsidRPr="00B033DD">
              <w:rPr>
                <w:rFonts w:cstheme="minorHAnsi"/>
                <w:sz w:val="20"/>
                <w:szCs w:val="20"/>
              </w:rPr>
              <w:t>Multiple BSC and a HEPA-Contained automated lentiviral workstation</w:t>
            </w:r>
          </w:p>
        </w:tc>
        <w:tc>
          <w:tcPr>
            <w:tcW w:w="939" w:type="pct"/>
            <w:vAlign w:val="center"/>
          </w:tcPr>
          <w:p w14:paraId="196EB7D8" w14:textId="77777777" w:rsidR="00E31EBF" w:rsidRPr="00B033DD" w:rsidRDefault="00E31EBF" w:rsidP="00B033DD">
            <w:pPr>
              <w:pStyle w:val="ListParagraph"/>
              <w:ind w:left="0"/>
              <w:jc w:val="center"/>
              <w:rPr>
                <w:rFonts w:cstheme="minorHAnsi"/>
                <w:sz w:val="20"/>
                <w:szCs w:val="20"/>
              </w:rPr>
            </w:pPr>
          </w:p>
        </w:tc>
      </w:tr>
      <w:tr w:rsidR="00E31EBF" w:rsidRPr="00E31EBF" w14:paraId="3F6BA9E7" w14:textId="478F9483" w:rsidTr="003A31AC">
        <w:trPr>
          <w:trHeight w:val="363"/>
        </w:trPr>
        <w:tc>
          <w:tcPr>
            <w:tcW w:w="316" w:type="pct"/>
            <w:vAlign w:val="center"/>
          </w:tcPr>
          <w:p w14:paraId="21C98E86" w14:textId="4625582F" w:rsidR="00E31EBF" w:rsidRPr="000F1573" w:rsidRDefault="00000000" w:rsidP="00BA7DE5">
            <w:pPr>
              <w:pStyle w:val="ListParagraph"/>
              <w:ind w:left="0"/>
              <w:jc w:val="center"/>
              <w:rPr>
                <w:rFonts w:eastAsia="MS Gothic" w:cstheme="minorHAnsi"/>
                <w:color w:val="01435E" w:themeColor="accent2"/>
                <w:sz w:val="20"/>
                <w:szCs w:val="20"/>
              </w:rPr>
            </w:pPr>
            <w:sdt>
              <w:sdtPr>
                <w:rPr>
                  <w:rFonts w:eastAsia="MS Gothic" w:cstheme="minorHAnsi"/>
                  <w:color w:val="01435E" w:themeColor="accent2"/>
                  <w:sz w:val="20"/>
                  <w:szCs w:val="20"/>
                </w:rPr>
                <w:id w:val="1762796742"/>
                <w14:checkbox>
                  <w14:checked w14:val="0"/>
                  <w14:checkedState w14:val="2612" w14:font="MS Gothic"/>
                  <w14:uncheckedState w14:val="2610" w14:font="MS Gothic"/>
                </w14:checkbox>
              </w:sdtPr>
              <w:sdtContent>
                <w:r w:rsidR="005F7D20">
                  <w:rPr>
                    <w:rFonts w:ascii="MS Gothic" w:eastAsia="MS Gothic" w:hAnsi="MS Gothic" w:cstheme="minorHAnsi" w:hint="eastAsia"/>
                    <w:color w:val="01435E" w:themeColor="accent2"/>
                    <w:sz w:val="20"/>
                    <w:szCs w:val="20"/>
                  </w:rPr>
                  <w:t>☐</w:t>
                </w:r>
              </w:sdtContent>
            </w:sdt>
          </w:p>
        </w:tc>
        <w:tc>
          <w:tcPr>
            <w:tcW w:w="1693" w:type="pct"/>
            <w:vAlign w:val="center"/>
          </w:tcPr>
          <w:p w14:paraId="4C6D66D9" w14:textId="0B2F29FF" w:rsidR="00E31EBF" w:rsidRPr="00B033DD" w:rsidRDefault="00E31EBF" w:rsidP="00B033DD">
            <w:pPr>
              <w:pStyle w:val="ListParagraph"/>
              <w:ind w:left="0"/>
              <w:rPr>
                <w:rFonts w:cstheme="minorHAnsi"/>
                <w:sz w:val="20"/>
                <w:szCs w:val="20"/>
                <w:lang w:val="pt-BR"/>
              </w:rPr>
            </w:pPr>
            <w:proofErr w:type="spellStart"/>
            <w:r w:rsidRPr="00B033DD">
              <w:rPr>
                <w:rFonts w:cstheme="minorHAnsi"/>
                <w:sz w:val="20"/>
                <w:szCs w:val="20"/>
                <w:lang w:val="pt-BR"/>
              </w:rPr>
              <w:t>MIT.nano</w:t>
            </w:r>
            <w:proofErr w:type="spellEnd"/>
            <w:r w:rsidRPr="00B033DD">
              <w:rPr>
                <w:rFonts w:cstheme="minorHAnsi"/>
                <w:sz w:val="20"/>
                <w:szCs w:val="20"/>
                <w:lang w:val="pt-BR"/>
              </w:rPr>
              <w:t xml:space="preserve"> Core</w:t>
            </w:r>
            <w:r w:rsidR="00B033DD">
              <w:rPr>
                <w:rFonts w:cstheme="minorHAnsi"/>
                <w:sz w:val="20"/>
                <w:szCs w:val="20"/>
                <w:lang w:val="pt-BR"/>
              </w:rPr>
              <w:t xml:space="preserve"> (</w:t>
            </w:r>
            <w:proofErr w:type="spellStart"/>
            <w:r w:rsidR="00B033DD">
              <w:rPr>
                <w:rFonts w:cstheme="minorHAnsi"/>
                <w:sz w:val="20"/>
                <w:szCs w:val="20"/>
                <w:lang w:val="pt-BR"/>
              </w:rPr>
              <w:t>Bldg</w:t>
            </w:r>
            <w:proofErr w:type="spellEnd"/>
            <w:r w:rsidR="00B033DD">
              <w:rPr>
                <w:rFonts w:cstheme="minorHAnsi"/>
                <w:sz w:val="20"/>
                <w:szCs w:val="20"/>
                <w:lang w:val="pt-BR"/>
              </w:rPr>
              <w:t xml:space="preserve"> 12)</w:t>
            </w:r>
            <w:r w:rsidRPr="00B033DD">
              <w:rPr>
                <w:rFonts w:cstheme="minorHAnsi"/>
                <w:sz w:val="20"/>
                <w:szCs w:val="20"/>
                <w:lang w:val="pt-BR"/>
              </w:rPr>
              <w:t>: Cryo EM Center</w:t>
            </w:r>
          </w:p>
        </w:tc>
        <w:tc>
          <w:tcPr>
            <w:tcW w:w="1110" w:type="pct"/>
            <w:vAlign w:val="center"/>
          </w:tcPr>
          <w:p w14:paraId="1C0F6734" w14:textId="64C051D8" w:rsidR="00E31EBF" w:rsidRPr="00B033DD" w:rsidRDefault="00E31EBF" w:rsidP="00B033DD">
            <w:pPr>
              <w:pStyle w:val="ListParagraph"/>
              <w:ind w:left="0"/>
              <w:jc w:val="center"/>
              <w:rPr>
                <w:rStyle w:val="Style1"/>
                <w:rFonts w:asciiTheme="minorHAnsi" w:hAnsiTheme="minorHAnsi" w:cstheme="minorHAnsi"/>
                <w:szCs w:val="20"/>
                <w:lang w:val="pt-BR"/>
              </w:rPr>
            </w:pPr>
            <w:r w:rsidRPr="00B033DD">
              <w:rPr>
                <w:rFonts w:cstheme="minorHAnsi"/>
                <w:sz w:val="20"/>
                <w:szCs w:val="20"/>
              </w:rPr>
              <w:t>BL1 (with intermittent BL2)</w:t>
            </w:r>
          </w:p>
        </w:tc>
        <w:tc>
          <w:tcPr>
            <w:tcW w:w="942" w:type="pct"/>
            <w:vAlign w:val="center"/>
          </w:tcPr>
          <w:p w14:paraId="15F6FD9A" w14:textId="7D7D4F96" w:rsidR="00E31EBF" w:rsidRPr="00B033DD" w:rsidRDefault="00E31EBF" w:rsidP="00B033DD">
            <w:pPr>
              <w:pStyle w:val="ListParagraph"/>
              <w:ind w:left="0"/>
              <w:jc w:val="center"/>
              <w:rPr>
                <w:rFonts w:cstheme="minorHAnsi"/>
                <w:sz w:val="20"/>
                <w:szCs w:val="20"/>
                <w:lang w:val="pt-BR"/>
              </w:rPr>
            </w:pPr>
          </w:p>
        </w:tc>
        <w:tc>
          <w:tcPr>
            <w:tcW w:w="939" w:type="pct"/>
            <w:vAlign w:val="center"/>
          </w:tcPr>
          <w:p w14:paraId="6A414486" w14:textId="77777777" w:rsidR="00E31EBF" w:rsidRPr="00B033DD" w:rsidRDefault="00E31EBF" w:rsidP="00B033DD">
            <w:pPr>
              <w:pStyle w:val="ListParagraph"/>
              <w:ind w:left="0"/>
              <w:jc w:val="center"/>
              <w:rPr>
                <w:rFonts w:cstheme="minorHAnsi"/>
                <w:sz w:val="20"/>
                <w:szCs w:val="20"/>
                <w:lang w:val="pt-BR"/>
              </w:rPr>
            </w:pPr>
          </w:p>
        </w:tc>
      </w:tr>
      <w:tr w:rsidR="00E31EBF" w:rsidRPr="000F1573" w14:paraId="3A359D24" w14:textId="64EEA7D6" w:rsidTr="003A31AC">
        <w:trPr>
          <w:trHeight w:val="363"/>
        </w:trPr>
        <w:tc>
          <w:tcPr>
            <w:tcW w:w="316" w:type="pct"/>
            <w:vAlign w:val="center"/>
          </w:tcPr>
          <w:p w14:paraId="692B71B2" w14:textId="434BCFA6" w:rsidR="00E31EBF" w:rsidRPr="000F1573" w:rsidRDefault="00000000" w:rsidP="00BA7DE5">
            <w:pPr>
              <w:pStyle w:val="ListParagraph"/>
              <w:ind w:left="0"/>
              <w:jc w:val="center"/>
              <w:rPr>
                <w:rFonts w:eastAsia="MS Gothic" w:cstheme="minorHAnsi"/>
                <w:color w:val="01435E" w:themeColor="accent2"/>
                <w:sz w:val="20"/>
                <w:szCs w:val="20"/>
              </w:rPr>
            </w:pPr>
            <w:sdt>
              <w:sdtPr>
                <w:rPr>
                  <w:rFonts w:ascii="Arial" w:eastAsia="MS Gothic" w:hAnsi="Arial" w:cstheme="minorHAnsi"/>
                  <w:color w:val="01435E" w:themeColor="accent2"/>
                  <w:sz w:val="20"/>
                  <w:szCs w:val="20"/>
                </w:rPr>
                <w:id w:val="-201096702"/>
                <w14:checkbox>
                  <w14:checked w14:val="0"/>
                  <w14:checkedState w14:val="2612" w14:font="MS Gothic"/>
                  <w14:uncheckedState w14:val="2610" w14:font="MS Gothic"/>
                </w14:checkbox>
              </w:sdtPr>
              <w:sdtContent>
                <w:r w:rsidR="00E31EBF" w:rsidRPr="000F1573">
                  <w:rPr>
                    <w:rFonts w:ascii="Segoe UI Symbol" w:eastAsia="MS Gothic" w:hAnsi="Segoe UI Symbol" w:cs="Segoe UI Symbol"/>
                    <w:color w:val="01435E" w:themeColor="accent2"/>
                    <w:sz w:val="20"/>
                    <w:szCs w:val="20"/>
                  </w:rPr>
                  <w:t>☐</w:t>
                </w:r>
              </w:sdtContent>
            </w:sdt>
          </w:p>
        </w:tc>
        <w:tc>
          <w:tcPr>
            <w:tcW w:w="1693" w:type="pct"/>
            <w:vAlign w:val="center"/>
          </w:tcPr>
          <w:p w14:paraId="42B5B9F1" w14:textId="0E6525E1" w:rsidR="00E31EBF" w:rsidRPr="00B033DD" w:rsidRDefault="00E31EBF" w:rsidP="00B033DD">
            <w:pPr>
              <w:pStyle w:val="ListParagraph"/>
              <w:ind w:left="0"/>
              <w:rPr>
                <w:rFonts w:cstheme="minorHAnsi"/>
                <w:sz w:val="20"/>
                <w:szCs w:val="20"/>
              </w:rPr>
            </w:pPr>
            <w:r w:rsidRPr="00B033DD">
              <w:rPr>
                <w:rFonts w:cstheme="minorHAnsi"/>
                <w:sz w:val="20"/>
                <w:szCs w:val="20"/>
              </w:rPr>
              <w:t>Other (please specify location of core facility or lab space):</w:t>
            </w:r>
          </w:p>
        </w:tc>
        <w:tc>
          <w:tcPr>
            <w:tcW w:w="1110" w:type="pct"/>
            <w:vAlign w:val="center"/>
          </w:tcPr>
          <w:p w14:paraId="50AB2B31" w14:textId="77777777" w:rsidR="00E31EBF" w:rsidRPr="00B033DD" w:rsidRDefault="00E31EBF" w:rsidP="00B033DD">
            <w:pPr>
              <w:pStyle w:val="ListParagraph"/>
              <w:ind w:left="0"/>
              <w:jc w:val="center"/>
              <w:rPr>
                <w:rStyle w:val="Style1"/>
                <w:rFonts w:asciiTheme="minorHAnsi" w:hAnsiTheme="minorHAnsi" w:cstheme="minorHAnsi"/>
                <w:szCs w:val="20"/>
              </w:rPr>
            </w:pPr>
          </w:p>
        </w:tc>
        <w:tc>
          <w:tcPr>
            <w:tcW w:w="942" w:type="pct"/>
            <w:vAlign w:val="center"/>
          </w:tcPr>
          <w:p w14:paraId="51A4CC12" w14:textId="77777777" w:rsidR="00E31EBF" w:rsidRPr="00B033DD" w:rsidRDefault="00E31EBF" w:rsidP="00B033DD">
            <w:pPr>
              <w:pStyle w:val="ListParagraph"/>
              <w:ind w:left="0"/>
              <w:jc w:val="center"/>
              <w:rPr>
                <w:rFonts w:cstheme="minorHAnsi"/>
                <w:sz w:val="20"/>
                <w:szCs w:val="20"/>
              </w:rPr>
            </w:pPr>
          </w:p>
        </w:tc>
        <w:tc>
          <w:tcPr>
            <w:tcW w:w="939" w:type="pct"/>
            <w:vAlign w:val="center"/>
          </w:tcPr>
          <w:p w14:paraId="32A9B0CF" w14:textId="77777777" w:rsidR="00E31EBF" w:rsidRPr="00B033DD" w:rsidRDefault="00E31EBF" w:rsidP="00B033DD">
            <w:pPr>
              <w:pStyle w:val="ListParagraph"/>
              <w:ind w:left="0"/>
              <w:jc w:val="center"/>
              <w:rPr>
                <w:rFonts w:cstheme="minorHAnsi"/>
                <w:sz w:val="20"/>
                <w:szCs w:val="20"/>
              </w:rPr>
            </w:pPr>
          </w:p>
        </w:tc>
      </w:tr>
    </w:tbl>
    <w:p w14:paraId="5A3F98FC" w14:textId="70347889" w:rsidR="00FE73AC" w:rsidRPr="00DA7D1A" w:rsidRDefault="00FE73AC" w:rsidP="003A31AC">
      <w:pPr>
        <w:pStyle w:val="Heading1"/>
        <w:numPr>
          <w:ilvl w:val="0"/>
          <w:numId w:val="8"/>
        </w:numPr>
        <w:spacing w:before="480"/>
        <w:rPr>
          <w:caps w:val="0"/>
        </w:rPr>
      </w:pPr>
      <w:r w:rsidRPr="00DA7D1A">
        <w:rPr>
          <w:caps w:val="0"/>
        </w:rPr>
        <w:t>Research Descriptio</w:t>
      </w:r>
      <w:r w:rsidR="007B2562">
        <w:rPr>
          <w:caps w:val="0"/>
        </w:rPr>
        <w:t>n</w:t>
      </w:r>
      <w:r w:rsidRPr="00DA7D1A">
        <w:rPr>
          <w:caps w:val="0"/>
        </w:rPr>
        <w:t>:</w:t>
      </w:r>
    </w:p>
    <w:p w14:paraId="54DCD5AF" w14:textId="0A98B95E" w:rsidR="00FE73AC" w:rsidRPr="009B4A8B" w:rsidRDefault="00384125" w:rsidP="003A31AC">
      <w:pPr>
        <w:pStyle w:val="ListParagraph"/>
        <w:numPr>
          <w:ilvl w:val="1"/>
          <w:numId w:val="8"/>
        </w:numPr>
        <w:spacing w:after="240"/>
        <w:rPr>
          <w:sz w:val="20"/>
          <w:szCs w:val="20"/>
        </w:rPr>
      </w:pPr>
      <w:r>
        <w:rPr>
          <w:sz w:val="20"/>
          <w:szCs w:val="20"/>
        </w:rPr>
        <w:t>Explain the changes to laboratory space. If new space is being added, please explain how the space is to be used.</w:t>
      </w:r>
      <w:r w:rsidR="009229D3" w:rsidRPr="009B4A8B">
        <w:rPr>
          <w:sz w:val="20"/>
          <w:szCs w:val="20"/>
        </w:rPr>
        <w:t xml:space="preserve"> </w:t>
      </w:r>
      <w:r w:rsidR="009229D3" w:rsidRPr="009B4A8B">
        <w:rPr>
          <w:sz w:val="20"/>
        </w:rPr>
        <w:t>(The box is expandable.)</w:t>
      </w:r>
    </w:p>
    <w:tbl>
      <w:tblPr>
        <w:tblStyle w:val="TableGrid"/>
        <w:tblW w:w="5000" w:type="pct"/>
        <w:tblLook w:val="04A0" w:firstRow="1" w:lastRow="0" w:firstColumn="1" w:lastColumn="0" w:noHBand="0" w:noVBand="1"/>
      </w:tblPr>
      <w:tblGrid>
        <w:gridCol w:w="10070"/>
      </w:tblGrid>
      <w:tr w:rsidR="00C83D1F" w:rsidRPr="00C83D1F" w14:paraId="312E87AE" w14:textId="77777777" w:rsidTr="000D3602">
        <w:trPr>
          <w:trHeight w:val="818"/>
        </w:trPr>
        <w:tc>
          <w:tcPr>
            <w:tcW w:w="5000" w:type="pct"/>
          </w:tcPr>
          <w:p w14:paraId="162554AF" w14:textId="77777777" w:rsidR="00C83D1F" w:rsidRPr="00C83D1F" w:rsidRDefault="00C83D1F" w:rsidP="00FE73AC">
            <w:pPr>
              <w:ind w:left="0"/>
              <w:rPr>
                <w:sz w:val="20"/>
                <w:szCs w:val="20"/>
              </w:rPr>
            </w:pPr>
            <w:bookmarkStart w:id="3" w:name="_Hlk186802136"/>
          </w:p>
        </w:tc>
      </w:tr>
      <w:bookmarkEnd w:id="3"/>
    </w:tbl>
    <w:p w14:paraId="044DE7C8" w14:textId="77777777" w:rsidR="00384125" w:rsidRDefault="00384125">
      <w:pPr>
        <w:rPr>
          <w:rFonts w:asciiTheme="majorHAnsi" w:eastAsiaTheme="majorEastAsia" w:hAnsiTheme="majorHAnsi" w:cstheme="majorBidi"/>
          <w:b/>
          <w:color w:val="01435E" w:themeColor="accent2"/>
          <w:sz w:val="44"/>
          <w:szCs w:val="32"/>
        </w:rPr>
      </w:pPr>
      <w:r>
        <w:rPr>
          <w:caps/>
        </w:rPr>
        <w:br w:type="page"/>
      </w:r>
    </w:p>
    <w:p w14:paraId="3A189B6D" w14:textId="4FCCF132" w:rsidR="00E61A2B" w:rsidRDefault="00E61A2B" w:rsidP="003A31AC">
      <w:pPr>
        <w:pStyle w:val="Heading1"/>
        <w:numPr>
          <w:ilvl w:val="0"/>
          <w:numId w:val="8"/>
        </w:numPr>
        <w:spacing w:before="480"/>
      </w:pPr>
      <w:r w:rsidRPr="00E61A2B">
        <w:rPr>
          <w:caps w:val="0"/>
        </w:rPr>
        <w:lastRenderedPageBreak/>
        <w:t>Certification and Signatures:</w:t>
      </w:r>
    </w:p>
    <w:p w14:paraId="5D0F6D34" w14:textId="3A535CEC" w:rsidR="00E61A2B" w:rsidRPr="003C2460" w:rsidRDefault="00E61A2B" w:rsidP="00334D2E">
      <w:pPr>
        <w:spacing w:after="120"/>
        <w:ind w:left="0"/>
        <w:rPr>
          <w:bCs/>
          <w:sz w:val="20"/>
          <w:szCs w:val="20"/>
        </w:rPr>
      </w:pPr>
      <w:r w:rsidRPr="003C2460">
        <w:rPr>
          <w:bCs/>
          <w:sz w:val="20"/>
          <w:szCs w:val="20"/>
        </w:rPr>
        <w:t xml:space="preserve">The information contained in this application is accurate and complete. I am familiar with and agree to abide by all guidelines and regulations pertaining to this research. These guidelines and regulations include the current NIH Guidelines for Research Involving Recombinant </w:t>
      </w:r>
      <w:r w:rsidR="00D6384A" w:rsidRPr="003C2460">
        <w:rPr>
          <w:bCs/>
          <w:sz w:val="20"/>
          <w:szCs w:val="20"/>
        </w:rPr>
        <w:t>or Synthetic Nucleic Acid</w:t>
      </w:r>
      <w:r w:rsidRPr="003C2460">
        <w:rPr>
          <w:bCs/>
          <w:sz w:val="20"/>
          <w:szCs w:val="20"/>
        </w:rPr>
        <w:t xml:space="preserve"> Molecules; CDC and NIH guidance documents such as “Biosafety in Microbiological and Biomedical Laboratories”; the DHHS and USDA Select Agents and Toxin regulations; OSHA Bloodborne Pathogen Standard; the provisions of the City of Cambridge Ordinance on Recombinant DNA Research; the Massachusetts State Sanitary Code Chapter VIII, 105 CMR 480, “Minimum Requirements for the Management of Medical or Biological Waste; Massachusetts law, M.G.L. c.111L, “Biotechnology” for human embryonic stem cell research; as well as any MIT Policies and Procedures and other local, state and federal regulations that may be applicable. </w:t>
      </w:r>
    </w:p>
    <w:p w14:paraId="33DD3E1B" w14:textId="47CDCB06" w:rsidR="00E61A2B" w:rsidRPr="003C2460" w:rsidRDefault="00940311" w:rsidP="00334D2E">
      <w:pPr>
        <w:spacing w:after="120"/>
        <w:ind w:left="0"/>
        <w:rPr>
          <w:bCs/>
          <w:sz w:val="20"/>
          <w:szCs w:val="20"/>
        </w:rPr>
      </w:pPr>
      <w:r w:rsidRPr="003C2460">
        <w:rPr>
          <w:bCs/>
          <w:sz w:val="20"/>
          <w:szCs w:val="20"/>
        </w:rPr>
        <w:t>Specifically,</w:t>
      </w:r>
      <w:r w:rsidR="00E61A2B" w:rsidRPr="003C2460">
        <w:rPr>
          <w:bCs/>
          <w:sz w:val="20"/>
          <w:szCs w:val="20"/>
        </w:rPr>
        <w:t xml:space="preserve"> I agree to abide by the following requirements:</w:t>
      </w:r>
    </w:p>
    <w:p w14:paraId="49A45FF5" w14:textId="77777777" w:rsidR="00E61A2B" w:rsidRPr="003C2460" w:rsidRDefault="00E61A2B">
      <w:pPr>
        <w:pStyle w:val="ListParagraph"/>
        <w:numPr>
          <w:ilvl w:val="0"/>
          <w:numId w:val="15"/>
        </w:numPr>
        <w:rPr>
          <w:bCs/>
          <w:sz w:val="20"/>
          <w:szCs w:val="20"/>
        </w:rPr>
      </w:pPr>
      <w:r w:rsidRPr="003C2460">
        <w:rPr>
          <w:bCs/>
          <w:sz w:val="20"/>
          <w:szCs w:val="20"/>
        </w:rPr>
        <w:t>I will not initiate any biological research subject to the regulations and guidelines mentioned above until that research has been registered, reviewed and approved by the Committee on Assessment of Biohazards and Embryonic Stem Cell Research Oversight (CAB/ESCRO).  The purview of the MIT CAB/ESCRO includes biological research involving recombinant DNA; biological agents and pathogens; human cells, tissues, materials and embryonic stem cells; select agents and toxins, and the use of any of the above in animal research.</w:t>
      </w:r>
    </w:p>
    <w:p w14:paraId="42022527" w14:textId="1A75C30A" w:rsidR="00E61A2B" w:rsidRPr="003C2460" w:rsidRDefault="00E61A2B">
      <w:pPr>
        <w:pStyle w:val="ListParagraph"/>
        <w:numPr>
          <w:ilvl w:val="0"/>
          <w:numId w:val="15"/>
        </w:numPr>
        <w:rPr>
          <w:bCs/>
          <w:sz w:val="20"/>
          <w:szCs w:val="20"/>
        </w:rPr>
      </w:pPr>
      <w:r w:rsidRPr="003C2460">
        <w:rPr>
          <w:bCs/>
          <w:sz w:val="20"/>
          <w:szCs w:val="20"/>
        </w:rPr>
        <w:t xml:space="preserve">I </w:t>
      </w:r>
      <w:proofErr w:type="gramStart"/>
      <w:r w:rsidR="00334D2E" w:rsidRPr="003C2460">
        <w:rPr>
          <w:bCs/>
          <w:sz w:val="20"/>
          <w:szCs w:val="20"/>
        </w:rPr>
        <w:t>assure</w:t>
      </w:r>
      <w:proofErr w:type="gramEnd"/>
      <w:r w:rsidRPr="003C2460">
        <w:rPr>
          <w:bCs/>
          <w:sz w:val="20"/>
          <w:szCs w:val="20"/>
        </w:rPr>
        <w:t xml:space="preserve"> that personnel have received appropriate information about the biological hazards of the research outlined in this registration by making available copies of approved protocols, Biosafety Manuals, and Biological Research Registrations that describe the potential biohazards and precautions to be taken to prevent exposures or release to the laboratory or the environment.  </w:t>
      </w:r>
    </w:p>
    <w:p w14:paraId="67581944" w14:textId="77777777" w:rsidR="00E61A2B" w:rsidRPr="003C2460" w:rsidRDefault="00E61A2B">
      <w:pPr>
        <w:pStyle w:val="ListParagraph"/>
        <w:numPr>
          <w:ilvl w:val="0"/>
          <w:numId w:val="15"/>
        </w:numPr>
        <w:rPr>
          <w:bCs/>
          <w:sz w:val="20"/>
          <w:szCs w:val="20"/>
        </w:rPr>
      </w:pPr>
      <w:r w:rsidRPr="003C2460">
        <w:rPr>
          <w:bCs/>
          <w:sz w:val="20"/>
          <w:szCs w:val="20"/>
        </w:rPr>
        <w:t>I am familiar with and will ensure use of appropriate biosafety level laboratory practices and procedures in the conduct of this research.</w:t>
      </w:r>
    </w:p>
    <w:p w14:paraId="39CE2636" w14:textId="77777777" w:rsidR="00E61A2B" w:rsidRPr="003C2460" w:rsidRDefault="00E61A2B">
      <w:pPr>
        <w:pStyle w:val="ListParagraph"/>
        <w:numPr>
          <w:ilvl w:val="0"/>
          <w:numId w:val="15"/>
        </w:numPr>
        <w:rPr>
          <w:bCs/>
          <w:sz w:val="20"/>
          <w:szCs w:val="20"/>
        </w:rPr>
      </w:pPr>
      <w:r w:rsidRPr="003C2460">
        <w:rPr>
          <w:bCs/>
          <w:sz w:val="20"/>
          <w:szCs w:val="20"/>
        </w:rPr>
        <w:t>I certify that laboratory personnel have appropriate technical expertise.</w:t>
      </w:r>
    </w:p>
    <w:p w14:paraId="349CBDA9" w14:textId="795CE8A6" w:rsidR="00E61A2B" w:rsidRPr="003C2460" w:rsidRDefault="00E61A2B">
      <w:pPr>
        <w:pStyle w:val="ListParagraph"/>
        <w:numPr>
          <w:ilvl w:val="0"/>
          <w:numId w:val="15"/>
        </w:numPr>
        <w:rPr>
          <w:bCs/>
          <w:sz w:val="20"/>
          <w:szCs w:val="20"/>
        </w:rPr>
      </w:pPr>
      <w:r w:rsidRPr="003C2460">
        <w:rPr>
          <w:bCs/>
          <w:sz w:val="20"/>
          <w:szCs w:val="20"/>
        </w:rPr>
        <w:t xml:space="preserve">I will ensure that laboratory personnel know the procedures for dealing with incidents and spills of biological </w:t>
      </w:r>
      <w:r w:rsidR="00334D2E" w:rsidRPr="003C2460">
        <w:rPr>
          <w:bCs/>
          <w:sz w:val="20"/>
          <w:szCs w:val="20"/>
        </w:rPr>
        <w:t>materials and</w:t>
      </w:r>
      <w:r w:rsidRPr="003C2460">
        <w:rPr>
          <w:bCs/>
          <w:sz w:val="20"/>
          <w:szCs w:val="20"/>
        </w:rPr>
        <w:t xml:space="preserve"> know the appropriate waste management procedures. </w:t>
      </w:r>
    </w:p>
    <w:p w14:paraId="7C24C047" w14:textId="77777777" w:rsidR="00E61A2B" w:rsidRPr="003C2460" w:rsidRDefault="00E61A2B">
      <w:pPr>
        <w:pStyle w:val="ListParagraph"/>
        <w:numPr>
          <w:ilvl w:val="0"/>
          <w:numId w:val="15"/>
        </w:numPr>
        <w:rPr>
          <w:bCs/>
          <w:sz w:val="20"/>
          <w:szCs w:val="20"/>
        </w:rPr>
      </w:pPr>
      <w:r w:rsidRPr="003C2460">
        <w:rPr>
          <w:bCs/>
          <w:sz w:val="20"/>
          <w:szCs w:val="20"/>
        </w:rPr>
        <w:t>I will comply with all shipping requirements for biohazardous materials.</w:t>
      </w:r>
    </w:p>
    <w:p w14:paraId="28F1535D" w14:textId="77777777" w:rsidR="00E61A2B" w:rsidRPr="003C2460" w:rsidRDefault="00E61A2B">
      <w:pPr>
        <w:pStyle w:val="ListParagraph"/>
        <w:numPr>
          <w:ilvl w:val="0"/>
          <w:numId w:val="15"/>
        </w:numPr>
        <w:rPr>
          <w:bCs/>
          <w:sz w:val="20"/>
          <w:szCs w:val="20"/>
        </w:rPr>
      </w:pPr>
      <w:r w:rsidRPr="003C2460">
        <w:rPr>
          <w:bCs/>
          <w:sz w:val="20"/>
          <w:szCs w:val="20"/>
        </w:rPr>
        <w:t xml:space="preserve">I will ensure that all laboratory personnel working with biological materials are listed on this registration. </w:t>
      </w:r>
    </w:p>
    <w:p w14:paraId="4D17DC18" w14:textId="6EF602CA" w:rsidR="00E61A2B" w:rsidRPr="003C2460" w:rsidRDefault="00E61A2B">
      <w:pPr>
        <w:pStyle w:val="ListParagraph"/>
        <w:numPr>
          <w:ilvl w:val="0"/>
          <w:numId w:val="15"/>
        </w:numPr>
        <w:rPr>
          <w:bCs/>
          <w:sz w:val="20"/>
          <w:szCs w:val="20"/>
        </w:rPr>
      </w:pPr>
      <w:r w:rsidRPr="003C2460">
        <w:rPr>
          <w:bCs/>
          <w:sz w:val="20"/>
          <w:szCs w:val="20"/>
        </w:rPr>
        <w:t xml:space="preserve">I </w:t>
      </w:r>
      <w:proofErr w:type="gramStart"/>
      <w:r w:rsidR="00334D2E" w:rsidRPr="003C2460">
        <w:rPr>
          <w:bCs/>
          <w:sz w:val="20"/>
          <w:szCs w:val="20"/>
        </w:rPr>
        <w:t>assure</w:t>
      </w:r>
      <w:proofErr w:type="gramEnd"/>
      <w:r w:rsidRPr="003C2460">
        <w:rPr>
          <w:bCs/>
          <w:sz w:val="20"/>
          <w:szCs w:val="20"/>
        </w:rPr>
        <w:t xml:space="preserve"> that all laboratory personnel have completed all </w:t>
      </w:r>
      <w:proofErr w:type="gramStart"/>
      <w:r w:rsidRPr="003C2460">
        <w:rPr>
          <w:bCs/>
          <w:sz w:val="20"/>
          <w:szCs w:val="20"/>
        </w:rPr>
        <w:t>necessary</w:t>
      </w:r>
      <w:proofErr w:type="gramEnd"/>
      <w:r w:rsidRPr="003C2460">
        <w:rPr>
          <w:bCs/>
          <w:sz w:val="20"/>
          <w:szCs w:val="20"/>
        </w:rPr>
        <w:t xml:space="preserve"> training and that their training records are up to date.  </w:t>
      </w:r>
    </w:p>
    <w:p w14:paraId="27635F3C" w14:textId="77777777" w:rsidR="00E61A2B" w:rsidRPr="003C2460" w:rsidRDefault="00E61A2B">
      <w:pPr>
        <w:pStyle w:val="ListParagraph"/>
        <w:numPr>
          <w:ilvl w:val="0"/>
          <w:numId w:val="15"/>
        </w:numPr>
        <w:rPr>
          <w:bCs/>
          <w:sz w:val="20"/>
          <w:szCs w:val="20"/>
        </w:rPr>
      </w:pPr>
      <w:r w:rsidRPr="003C2460">
        <w:rPr>
          <w:bCs/>
          <w:sz w:val="20"/>
          <w:szCs w:val="20"/>
        </w:rPr>
        <w:t>I certify that all laboratory spaces associated with the research described in this registration are listed.</w:t>
      </w:r>
    </w:p>
    <w:p w14:paraId="2A494475" w14:textId="4DED3721" w:rsidR="00E61A2B" w:rsidRPr="003C2460" w:rsidRDefault="00524DEE">
      <w:pPr>
        <w:pStyle w:val="ListParagraph"/>
        <w:numPr>
          <w:ilvl w:val="0"/>
          <w:numId w:val="15"/>
        </w:numPr>
        <w:rPr>
          <w:bCs/>
          <w:sz w:val="20"/>
          <w:szCs w:val="20"/>
        </w:rPr>
      </w:pPr>
      <w:r w:rsidRPr="003C2460">
        <w:rPr>
          <w:bCs/>
          <w:sz w:val="20"/>
          <w:szCs w:val="20"/>
        </w:rPr>
        <w:t xml:space="preserve"> </w:t>
      </w:r>
      <w:r w:rsidR="00E61A2B" w:rsidRPr="003C2460">
        <w:rPr>
          <w:bCs/>
          <w:sz w:val="20"/>
          <w:szCs w:val="20"/>
        </w:rPr>
        <w:t xml:space="preserve">If this research involves recombinant or synthetic nucleic acid technologies, I am familiar with and understand my responsibilities as a Principal Investigator as outlined in the “NIH Guidelines for Research Involving Recombinant </w:t>
      </w:r>
      <w:r w:rsidR="00D6384A" w:rsidRPr="003C2460">
        <w:rPr>
          <w:bCs/>
          <w:sz w:val="20"/>
          <w:szCs w:val="20"/>
        </w:rPr>
        <w:t>and Synthetic Nucleic Acid</w:t>
      </w:r>
      <w:r w:rsidR="00E61A2B" w:rsidRPr="003C2460">
        <w:rPr>
          <w:bCs/>
          <w:sz w:val="20"/>
          <w:szCs w:val="20"/>
        </w:rPr>
        <w:t xml:space="preserve"> Molecules” (a copy of this section is available from the MIT Biosafety Program)</w:t>
      </w:r>
    </w:p>
    <w:p w14:paraId="57D4172A" w14:textId="6E28BA68" w:rsidR="00E61A2B" w:rsidRPr="003C2460" w:rsidRDefault="00E61A2B">
      <w:pPr>
        <w:pStyle w:val="ListParagraph"/>
        <w:numPr>
          <w:ilvl w:val="0"/>
          <w:numId w:val="15"/>
        </w:numPr>
        <w:rPr>
          <w:bCs/>
          <w:sz w:val="20"/>
          <w:szCs w:val="20"/>
        </w:rPr>
      </w:pPr>
      <w:r w:rsidRPr="003C2460">
        <w:rPr>
          <w:bCs/>
          <w:sz w:val="20"/>
          <w:szCs w:val="20"/>
        </w:rPr>
        <w:t xml:space="preserve">I will </w:t>
      </w:r>
      <w:r w:rsidR="00D6384A" w:rsidRPr="003C2460">
        <w:rPr>
          <w:bCs/>
          <w:sz w:val="20"/>
          <w:szCs w:val="20"/>
        </w:rPr>
        <w:t>ensure</w:t>
      </w:r>
      <w:r w:rsidRPr="003C2460">
        <w:rPr>
          <w:bCs/>
          <w:sz w:val="20"/>
          <w:szCs w:val="20"/>
        </w:rPr>
        <w:t xml:space="preserve"> adequate supervision of </w:t>
      </w:r>
      <w:r w:rsidR="00D6384A" w:rsidRPr="003C2460">
        <w:rPr>
          <w:bCs/>
          <w:sz w:val="20"/>
          <w:szCs w:val="20"/>
        </w:rPr>
        <w:t>personnel and</w:t>
      </w:r>
      <w:r w:rsidRPr="003C2460">
        <w:rPr>
          <w:bCs/>
          <w:sz w:val="20"/>
          <w:szCs w:val="20"/>
        </w:rPr>
        <w:t xml:space="preserve"> will correct work errors and conditions that could result in breaches of the guidelines and regulations pertaining to this research as listed above.</w:t>
      </w:r>
    </w:p>
    <w:p w14:paraId="7E899E37" w14:textId="77777777" w:rsidR="00E61A2B" w:rsidRPr="003C2460" w:rsidRDefault="00E61A2B">
      <w:pPr>
        <w:pStyle w:val="ListParagraph"/>
        <w:numPr>
          <w:ilvl w:val="0"/>
          <w:numId w:val="15"/>
        </w:numPr>
        <w:rPr>
          <w:bCs/>
          <w:sz w:val="20"/>
          <w:szCs w:val="20"/>
        </w:rPr>
      </w:pPr>
      <w:r w:rsidRPr="003C2460">
        <w:rPr>
          <w:bCs/>
          <w:sz w:val="20"/>
          <w:szCs w:val="20"/>
        </w:rPr>
        <w:t>I will inform the MIT Biosafety Program of any serious spills, potential exposures or breaches of the guidelines and regulations listed above.</w:t>
      </w:r>
    </w:p>
    <w:p w14:paraId="037ED2CC" w14:textId="77777777" w:rsidR="00627E75" w:rsidRPr="00627E75" w:rsidRDefault="00627E75" w:rsidP="00627E75">
      <w:pPr>
        <w:pStyle w:val="ListParagraph"/>
        <w:rPr>
          <w:bCs/>
          <w:sz w:val="20"/>
          <w:szCs w:val="20"/>
        </w:rPr>
      </w:pPr>
      <w:bookmarkStart w:id="4" w:name="_Hlk194474480"/>
    </w:p>
    <w:tbl>
      <w:tblPr>
        <w:tblStyle w:val="TableGrid"/>
        <w:tblW w:w="0" w:type="auto"/>
        <w:tblInd w:w="535" w:type="dxa"/>
        <w:tblLook w:val="04A0" w:firstRow="1" w:lastRow="0" w:firstColumn="1" w:lastColumn="0" w:noHBand="0" w:noVBand="1"/>
      </w:tblPr>
      <w:tblGrid>
        <w:gridCol w:w="4140"/>
        <w:gridCol w:w="1620"/>
        <w:gridCol w:w="3055"/>
      </w:tblGrid>
      <w:sdt>
        <w:sdtPr>
          <w:rPr>
            <w:bCs/>
            <w:sz w:val="20"/>
            <w:szCs w:val="20"/>
          </w:rPr>
          <w:id w:val="-821895858"/>
          <w:placeholder>
            <w:docPart w:val="BD6BEF34A44F498681ACB58A19CC4EC8"/>
          </w:placeholder>
        </w:sdtPr>
        <w:sdtContent>
          <w:tr w:rsidR="00627E75" w:rsidRPr="00735BC9" w14:paraId="4E83685A" w14:textId="77777777" w:rsidTr="00F11733">
            <w:trPr>
              <w:trHeight w:val="737"/>
            </w:trPr>
            <w:tc>
              <w:tcPr>
                <w:tcW w:w="4140" w:type="dxa"/>
                <w:shd w:val="clear" w:color="auto" w:fill="auto"/>
              </w:tcPr>
              <w:p w14:paraId="33697E47" w14:textId="77777777" w:rsidR="00627E75" w:rsidRPr="00735BC9" w:rsidRDefault="00627E75" w:rsidP="00F11733">
                <w:pPr>
                  <w:ind w:left="0"/>
                  <w:rPr>
                    <w:bCs/>
                    <w:sz w:val="20"/>
                    <w:szCs w:val="20"/>
                  </w:rPr>
                </w:pPr>
                <w:r w:rsidRPr="00735BC9">
                  <w:rPr>
                    <w:bCs/>
                    <w:sz w:val="20"/>
                    <w:szCs w:val="20"/>
                  </w:rPr>
                  <w:tab/>
                  <w:t xml:space="preserve"> </w:t>
                </w:r>
              </w:p>
            </w:tc>
            <w:tc>
              <w:tcPr>
                <w:tcW w:w="1620" w:type="dxa"/>
                <w:tcBorders>
                  <w:top w:val="nil"/>
                  <w:bottom w:val="nil"/>
                </w:tcBorders>
                <w:shd w:val="clear" w:color="auto" w:fill="FFFFFF" w:themeFill="background1"/>
              </w:tcPr>
              <w:p w14:paraId="711E4888" w14:textId="77777777" w:rsidR="00627E75" w:rsidRPr="00735BC9" w:rsidRDefault="00627E75" w:rsidP="00F11733">
                <w:pPr>
                  <w:ind w:left="0"/>
                  <w:rPr>
                    <w:bCs/>
                    <w:sz w:val="20"/>
                    <w:szCs w:val="20"/>
                  </w:rPr>
                </w:pPr>
              </w:p>
            </w:tc>
            <w:sdt>
              <w:sdtPr>
                <w:rPr>
                  <w:bCs/>
                  <w:sz w:val="20"/>
                  <w:szCs w:val="20"/>
                </w:rPr>
                <w:id w:val="372975491"/>
                <w:placeholder>
                  <w:docPart w:val="C14F5F902AAD4FD49A31B5C28129835D"/>
                </w:placeholder>
                <w:showingPlcHdr/>
                <w:date w:fullDate="2016-01-05T00:00:00Z">
                  <w:dateFormat w:val="M/d/yyyy"/>
                  <w:lid w:val="en-US"/>
                  <w:storeMappedDataAs w:val="dateTime"/>
                  <w:calendar w:val="gregorian"/>
                </w:date>
              </w:sdtPr>
              <w:sdtContent>
                <w:tc>
                  <w:tcPr>
                    <w:tcW w:w="3055" w:type="dxa"/>
                    <w:shd w:val="clear" w:color="auto" w:fill="auto"/>
                  </w:tcPr>
                  <w:p w14:paraId="31D1890C" w14:textId="77777777" w:rsidR="00627E75" w:rsidRPr="00735BC9" w:rsidRDefault="00627E75" w:rsidP="00F11733">
                    <w:pPr>
                      <w:ind w:left="0"/>
                      <w:rPr>
                        <w:bCs/>
                        <w:sz w:val="20"/>
                        <w:szCs w:val="20"/>
                      </w:rPr>
                    </w:pPr>
                    <w:r w:rsidRPr="00735BC9">
                      <w:rPr>
                        <w:bCs/>
                        <w:sz w:val="20"/>
                        <w:szCs w:val="20"/>
                      </w:rPr>
                      <w:t>Click here to enter a date.</w:t>
                    </w:r>
                  </w:p>
                </w:tc>
              </w:sdtContent>
            </w:sdt>
          </w:tr>
        </w:sdtContent>
      </w:sdt>
    </w:tbl>
    <w:p w14:paraId="22471A1E" w14:textId="77777777" w:rsidR="00627E75" w:rsidRPr="00627E75" w:rsidRDefault="00627E75" w:rsidP="00627E75">
      <w:pPr>
        <w:pStyle w:val="ListParagraph"/>
        <w:rPr>
          <w:bCs/>
          <w:sz w:val="20"/>
          <w:szCs w:val="20"/>
        </w:rPr>
      </w:pPr>
      <w:r w:rsidRPr="00627E75">
        <w:rPr>
          <w:bCs/>
          <w:sz w:val="20"/>
          <w:szCs w:val="20"/>
        </w:rPr>
        <w:t xml:space="preserve">                                                                                               </w:t>
      </w:r>
      <w:r w:rsidRPr="00627E75">
        <w:rPr>
          <w:bCs/>
          <w:sz w:val="20"/>
          <w:szCs w:val="20"/>
        </w:rPr>
        <w:tab/>
      </w:r>
      <w:r w:rsidRPr="00627E75">
        <w:rPr>
          <w:bCs/>
          <w:sz w:val="20"/>
          <w:szCs w:val="20"/>
        </w:rPr>
        <w:tab/>
      </w:r>
    </w:p>
    <w:p w14:paraId="1CC1A713" w14:textId="77777777" w:rsidR="00627E75" w:rsidRPr="00735BC9" w:rsidRDefault="00000000" w:rsidP="00627E75">
      <w:pPr>
        <w:pStyle w:val="ListParagraph"/>
        <w:rPr>
          <w:bCs/>
          <w:sz w:val="20"/>
          <w:szCs w:val="20"/>
        </w:rPr>
      </w:pPr>
      <w:sdt>
        <w:sdtPr>
          <w:rPr>
            <w:bCs/>
            <w:sz w:val="20"/>
            <w:szCs w:val="20"/>
          </w:rPr>
          <w:id w:val="1468317703"/>
          <w:placeholder>
            <w:docPart w:val="BD6BEF34A44F498681ACB58A19CC4EC8"/>
          </w:placeholder>
        </w:sdtPr>
        <w:sdtContent>
          <w:sdt>
            <w:sdtPr>
              <w:rPr>
                <w:bCs/>
                <w:sz w:val="20"/>
                <w:szCs w:val="20"/>
              </w:rPr>
              <w:id w:val="2005473533"/>
              <w:placeholder>
                <w:docPart w:val="BD6BEF34A44F498681ACB58A19CC4EC8"/>
              </w:placeholder>
            </w:sdtPr>
            <w:sdtContent>
              <w:sdt>
                <w:sdtPr>
                  <w:rPr>
                    <w:rFonts w:ascii="Arial" w:eastAsia="Times New Roman" w:hAnsi="Arial" w:cs="Times New Roman"/>
                    <w:color w:val="auto"/>
                    <w:sz w:val="20"/>
                    <w:szCs w:val="20"/>
                  </w:rPr>
                  <w:id w:val="637306873"/>
                  <w:lock w:val="contentLocked"/>
                  <w:placeholder>
                    <w:docPart w:val="BD6BEF34A44F498681ACB58A19CC4EC8"/>
                  </w:placeholder>
                </w:sdtPr>
                <w:sdtContent>
                  <w:r w:rsidR="00627E75" w:rsidRPr="00735BC9">
                    <w:rPr>
                      <w:rFonts w:ascii="Arial" w:eastAsia="Times New Roman" w:hAnsi="Arial" w:cs="Times New Roman"/>
                      <w:color w:val="auto"/>
                      <w:sz w:val="20"/>
                      <w:szCs w:val="20"/>
                    </w:rPr>
                    <w:t>Principal Investigator</w:t>
                  </w:r>
                </w:sdtContent>
              </w:sdt>
            </w:sdtContent>
          </w:sdt>
          <w:r w:rsidR="00627E75" w:rsidRPr="00735BC9">
            <w:rPr>
              <w:bCs/>
              <w:sz w:val="20"/>
              <w:szCs w:val="20"/>
            </w:rPr>
            <w:tab/>
          </w:r>
          <w:r w:rsidR="00627E75" w:rsidRPr="00735BC9">
            <w:rPr>
              <w:bCs/>
              <w:sz w:val="20"/>
              <w:szCs w:val="20"/>
            </w:rPr>
            <w:tab/>
          </w:r>
          <w:r w:rsidR="00627E75" w:rsidRPr="00735BC9">
            <w:rPr>
              <w:bCs/>
              <w:sz w:val="20"/>
              <w:szCs w:val="20"/>
            </w:rPr>
            <w:tab/>
          </w:r>
          <w:r w:rsidR="00627E75" w:rsidRPr="00735BC9">
            <w:rPr>
              <w:bCs/>
              <w:sz w:val="20"/>
              <w:szCs w:val="20"/>
            </w:rPr>
            <w:tab/>
          </w:r>
          <w:r w:rsidR="00627E75" w:rsidRPr="00735BC9">
            <w:rPr>
              <w:bCs/>
              <w:sz w:val="20"/>
              <w:szCs w:val="20"/>
            </w:rPr>
            <w:tab/>
          </w:r>
          <w:r w:rsidR="00627E75" w:rsidRPr="00735BC9">
            <w:rPr>
              <w:bCs/>
              <w:sz w:val="20"/>
              <w:szCs w:val="20"/>
            </w:rPr>
            <w:tab/>
          </w:r>
          <w:r w:rsidR="00627E75" w:rsidRPr="00735BC9">
            <w:rPr>
              <w:bCs/>
              <w:sz w:val="20"/>
              <w:szCs w:val="20"/>
            </w:rPr>
            <w:tab/>
            <w:t>Date</w:t>
          </w:r>
        </w:sdtContent>
      </w:sdt>
      <w:r w:rsidR="00627E75" w:rsidRPr="00735BC9">
        <w:rPr>
          <w:bCs/>
          <w:sz w:val="20"/>
          <w:szCs w:val="20"/>
        </w:rPr>
        <w:tab/>
      </w:r>
      <w:r w:rsidR="00627E75" w:rsidRPr="00735BC9">
        <w:rPr>
          <w:bCs/>
          <w:sz w:val="20"/>
          <w:szCs w:val="20"/>
        </w:rPr>
        <w:tab/>
      </w:r>
      <w:r w:rsidR="00627E75" w:rsidRPr="00735BC9">
        <w:rPr>
          <w:bCs/>
          <w:sz w:val="20"/>
          <w:szCs w:val="20"/>
        </w:rPr>
        <w:tab/>
      </w:r>
      <w:r w:rsidR="00627E75" w:rsidRPr="00735BC9">
        <w:rPr>
          <w:bCs/>
          <w:sz w:val="20"/>
          <w:szCs w:val="20"/>
        </w:rPr>
        <w:tab/>
      </w:r>
      <w:r w:rsidR="00627E75" w:rsidRPr="00735BC9">
        <w:rPr>
          <w:bCs/>
          <w:sz w:val="20"/>
          <w:szCs w:val="20"/>
        </w:rPr>
        <w:tab/>
        <w:t xml:space="preserve">    </w:t>
      </w:r>
    </w:p>
    <w:tbl>
      <w:tblPr>
        <w:tblStyle w:val="TableGrid"/>
        <w:tblW w:w="0" w:type="auto"/>
        <w:tblInd w:w="535" w:type="dxa"/>
        <w:tblLook w:val="04A0" w:firstRow="1" w:lastRow="0" w:firstColumn="1" w:lastColumn="0" w:noHBand="0" w:noVBand="1"/>
      </w:tblPr>
      <w:tblGrid>
        <w:gridCol w:w="4140"/>
        <w:gridCol w:w="1620"/>
        <w:gridCol w:w="3055"/>
      </w:tblGrid>
      <w:sdt>
        <w:sdtPr>
          <w:rPr>
            <w:bCs/>
            <w:sz w:val="20"/>
            <w:szCs w:val="20"/>
          </w:rPr>
          <w:id w:val="655190683"/>
          <w:placeholder>
            <w:docPart w:val="BD6BEF34A44F498681ACB58A19CC4EC8"/>
          </w:placeholder>
        </w:sdtPr>
        <w:sdtContent>
          <w:sdt>
            <w:sdtPr>
              <w:rPr>
                <w:bCs/>
                <w:sz w:val="20"/>
                <w:szCs w:val="20"/>
              </w:rPr>
              <w:id w:val="-987164100"/>
              <w:placeholder>
                <w:docPart w:val="BD6BEF34A44F498681ACB58A19CC4EC8"/>
              </w:placeholder>
            </w:sdtPr>
            <w:sdtContent>
              <w:tr w:rsidR="00627E75" w:rsidRPr="00735BC9" w14:paraId="2E2C6A5C" w14:textId="77777777" w:rsidTr="00F11733">
                <w:trPr>
                  <w:trHeight w:val="734"/>
                </w:trPr>
                <w:tc>
                  <w:tcPr>
                    <w:tcW w:w="4140" w:type="dxa"/>
                  </w:tcPr>
                  <w:p w14:paraId="4C3343E4" w14:textId="77777777" w:rsidR="00627E75" w:rsidRPr="00735BC9" w:rsidRDefault="00627E75" w:rsidP="00F11733">
                    <w:pPr>
                      <w:ind w:left="0"/>
                      <w:rPr>
                        <w:bCs/>
                        <w:sz w:val="20"/>
                        <w:szCs w:val="20"/>
                      </w:rPr>
                    </w:pPr>
                  </w:p>
                </w:tc>
                <w:tc>
                  <w:tcPr>
                    <w:tcW w:w="1620" w:type="dxa"/>
                    <w:tcBorders>
                      <w:top w:val="nil"/>
                      <w:bottom w:val="nil"/>
                    </w:tcBorders>
                  </w:tcPr>
                  <w:p w14:paraId="65C06050" w14:textId="77777777" w:rsidR="00627E75" w:rsidRPr="00735BC9" w:rsidRDefault="00627E75" w:rsidP="00F11733">
                    <w:pPr>
                      <w:ind w:left="0"/>
                      <w:rPr>
                        <w:bCs/>
                        <w:sz w:val="20"/>
                        <w:szCs w:val="20"/>
                      </w:rPr>
                    </w:pPr>
                  </w:p>
                </w:tc>
                <w:sdt>
                  <w:sdtPr>
                    <w:rPr>
                      <w:bCs/>
                      <w:sz w:val="20"/>
                      <w:szCs w:val="20"/>
                    </w:rPr>
                    <w:id w:val="1115483249"/>
                    <w:placeholder>
                      <w:docPart w:val="F5477C19316F4AE8AE146CD2D81EB01C"/>
                    </w:placeholder>
                    <w:showingPlcHdr/>
                    <w:date>
                      <w:dateFormat w:val="M/d/yyyy"/>
                      <w:lid w:val="en-US"/>
                      <w:storeMappedDataAs w:val="dateTime"/>
                      <w:calendar w:val="gregorian"/>
                    </w:date>
                  </w:sdtPr>
                  <w:sdtContent>
                    <w:tc>
                      <w:tcPr>
                        <w:tcW w:w="3055" w:type="dxa"/>
                      </w:tcPr>
                      <w:p w14:paraId="203BB8C7" w14:textId="77777777" w:rsidR="00627E75" w:rsidRPr="00735BC9" w:rsidRDefault="00627E75" w:rsidP="00F11733">
                        <w:pPr>
                          <w:ind w:left="0"/>
                          <w:rPr>
                            <w:bCs/>
                            <w:sz w:val="20"/>
                            <w:szCs w:val="20"/>
                          </w:rPr>
                        </w:pPr>
                        <w:r w:rsidRPr="00735BC9">
                          <w:rPr>
                            <w:bCs/>
                            <w:sz w:val="20"/>
                            <w:szCs w:val="20"/>
                          </w:rPr>
                          <w:t>Click here to enter a date.</w:t>
                        </w:r>
                      </w:p>
                    </w:tc>
                  </w:sdtContent>
                </w:sdt>
              </w:tr>
            </w:sdtContent>
          </w:sdt>
        </w:sdtContent>
      </w:sdt>
    </w:tbl>
    <w:p w14:paraId="78F90A82" w14:textId="77777777" w:rsidR="00627E75" w:rsidRPr="00627E75" w:rsidRDefault="00627E75" w:rsidP="00627E75">
      <w:pPr>
        <w:pStyle w:val="ListParagraph"/>
        <w:rPr>
          <w:bCs/>
          <w:sz w:val="20"/>
          <w:szCs w:val="20"/>
        </w:rPr>
      </w:pPr>
      <w:r w:rsidRPr="00627E75">
        <w:rPr>
          <w:bCs/>
          <w:sz w:val="20"/>
          <w:szCs w:val="20"/>
        </w:rPr>
        <w:tab/>
      </w:r>
      <w:r w:rsidRPr="00627E75">
        <w:rPr>
          <w:bCs/>
          <w:sz w:val="20"/>
          <w:szCs w:val="20"/>
        </w:rPr>
        <w:tab/>
      </w:r>
      <w:r w:rsidRPr="00627E75">
        <w:rPr>
          <w:bCs/>
          <w:sz w:val="20"/>
          <w:szCs w:val="20"/>
        </w:rPr>
        <w:tab/>
      </w:r>
    </w:p>
    <w:p w14:paraId="07264C6E" w14:textId="22733037" w:rsidR="004C53CA" w:rsidRPr="00947FC9" w:rsidRDefault="00000000" w:rsidP="00627E75">
      <w:pPr>
        <w:pStyle w:val="ListParagraph"/>
        <w:rPr>
          <w:bCs/>
          <w:sz w:val="20"/>
          <w:szCs w:val="20"/>
        </w:rPr>
      </w:pPr>
      <w:sdt>
        <w:sdtPr>
          <w:rPr>
            <w:rFonts w:ascii="Arial" w:eastAsia="Times New Roman" w:hAnsi="Arial" w:cs="Times New Roman"/>
            <w:color w:val="auto"/>
            <w:sz w:val="20"/>
            <w:szCs w:val="20"/>
          </w:rPr>
          <w:id w:val="847680424"/>
          <w:lock w:val="contentLocked"/>
          <w:placeholder>
            <w:docPart w:val="BD6BEF34A44F498681ACB58A19CC4EC8"/>
          </w:placeholder>
        </w:sdtPr>
        <w:sdtContent>
          <w:r w:rsidR="00627E75" w:rsidRPr="00735BC9">
            <w:rPr>
              <w:rFonts w:ascii="Arial" w:eastAsia="Times New Roman" w:hAnsi="Arial" w:cs="Times New Roman"/>
              <w:color w:val="auto"/>
              <w:sz w:val="20"/>
              <w:szCs w:val="20"/>
            </w:rPr>
            <w:t xml:space="preserve">MIT Biosafety Officer </w:t>
          </w:r>
          <w:r w:rsidR="00627E75" w:rsidRPr="00735BC9">
            <w:rPr>
              <w:rFonts w:ascii="Arial" w:eastAsia="Times New Roman" w:hAnsi="Arial" w:cs="Times New Roman"/>
              <w:color w:val="auto"/>
              <w:sz w:val="20"/>
              <w:szCs w:val="20"/>
            </w:rPr>
            <w:tab/>
          </w:r>
          <w:r w:rsidR="00627E75" w:rsidRPr="00735BC9">
            <w:rPr>
              <w:rFonts w:ascii="Arial" w:eastAsia="Times New Roman" w:hAnsi="Arial" w:cs="Times New Roman"/>
              <w:color w:val="auto"/>
              <w:sz w:val="20"/>
              <w:szCs w:val="20"/>
            </w:rPr>
            <w:tab/>
          </w:r>
          <w:r w:rsidR="00627E75" w:rsidRPr="00735BC9">
            <w:rPr>
              <w:rFonts w:ascii="Arial" w:eastAsia="Times New Roman" w:hAnsi="Arial" w:cs="Times New Roman"/>
              <w:color w:val="auto"/>
              <w:sz w:val="20"/>
              <w:szCs w:val="20"/>
            </w:rPr>
            <w:tab/>
          </w:r>
          <w:r w:rsidR="00627E75" w:rsidRPr="00735BC9">
            <w:rPr>
              <w:rFonts w:ascii="Arial" w:eastAsia="Times New Roman" w:hAnsi="Arial" w:cs="Times New Roman"/>
              <w:color w:val="auto"/>
              <w:sz w:val="20"/>
              <w:szCs w:val="20"/>
            </w:rPr>
            <w:tab/>
          </w:r>
          <w:r w:rsidR="00627E75" w:rsidRPr="00735BC9">
            <w:rPr>
              <w:rFonts w:ascii="Arial" w:eastAsia="Times New Roman" w:hAnsi="Arial" w:cs="Times New Roman"/>
              <w:color w:val="auto"/>
              <w:sz w:val="20"/>
              <w:szCs w:val="20"/>
            </w:rPr>
            <w:tab/>
          </w:r>
          <w:r w:rsidR="00627E75" w:rsidRPr="00735BC9">
            <w:rPr>
              <w:rFonts w:ascii="Arial" w:eastAsia="Times New Roman" w:hAnsi="Arial" w:cs="Times New Roman"/>
              <w:color w:val="auto"/>
              <w:sz w:val="20"/>
              <w:szCs w:val="20"/>
            </w:rPr>
            <w:tab/>
          </w:r>
          <w:r w:rsidR="00627E75" w:rsidRPr="00735BC9">
            <w:rPr>
              <w:rFonts w:ascii="Arial" w:eastAsia="Times New Roman" w:hAnsi="Arial" w:cs="Times New Roman"/>
              <w:color w:val="auto"/>
              <w:sz w:val="20"/>
              <w:szCs w:val="20"/>
            </w:rPr>
            <w:tab/>
            <w:t>Date</w:t>
          </w:r>
        </w:sdtContent>
      </w:sdt>
      <w:r w:rsidR="00627E75" w:rsidRPr="00627E75">
        <w:rPr>
          <w:bCs/>
          <w:sz w:val="20"/>
          <w:szCs w:val="20"/>
        </w:rPr>
        <w:tab/>
      </w:r>
      <w:r w:rsidR="00627E75" w:rsidRPr="00627E75">
        <w:rPr>
          <w:bCs/>
          <w:sz w:val="20"/>
          <w:szCs w:val="20"/>
        </w:rPr>
        <w:tab/>
      </w:r>
      <w:bookmarkEnd w:id="4"/>
    </w:p>
    <w:sectPr w:rsidR="004C53CA" w:rsidRPr="00947FC9" w:rsidSect="00DC058F">
      <w:headerReference w:type="default" r:id="rId11"/>
      <w:footerReference w:type="default" r:id="rId12"/>
      <w:footerReference w:type="first" r:id="rId13"/>
      <w:pgSz w:w="12240" w:h="15840" w:code="1"/>
      <w:pgMar w:top="1512" w:right="1080" w:bottom="720" w:left="1080" w:header="648" w:footer="432" w:gutter="0"/>
      <w:cols w:space="708"/>
      <w:docGrid w:linePitch="360"/>
      <w:sectPrChange w:id="5" w:author="Melanie Marketon" w:date="2025-04-12T19:26:00Z" w16du:dateUtc="2025-04-12T23:26:00Z">
        <w:sectPr w:rsidR="004C53CA" w:rsidRPr="00947FC9" w:rsidSect="00DC058F">
          <w:pgMar w:top="2160" w:right="1080" w:bottom="720" w:left="1080" w:header="648" w:footer="432" w:gutter="0"/>
        </w:sectPr>
      </w:sectPrChang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58C33" w14:textId="77777777" w:rsidR="00E13F00" w:rsidRDefault="00E13F00" w:rsidP="005A20E2">
      <w:r>
        <w:separator/>
      </w:r>
    </w:p>
    <w:p w14:paraId="32A03820" w14:textId="77777777" w:rsidR="00E13F00" w:rsidRDefault="00E13F00"/>
    <w:p w14:paraId="4795F4EC" w14:textId="77777777" w:rsidR="00E13F00" w:rsidRDefault="00E13F00" w:rsidP="009B4773"/>
    <w:p w14:paraId="5EE1DEA5" w14:textId="77777777" w:rsidR="00E13F00" w:rsidRDefault="00E13F00" w:rsidP="00513832"/>
  </w:endnote>
  <w:endnote w:type="continuationSeparator" w:id="0">
    <w:p w14:paraId="6F396FCE" w14:textId="77777777" w:rsidR="00E13F00" w:rsidRDefault="00E13F00" w:rsidP="005A20E2">
      <w:r>
        <w:continuationSeparator/>
      </w:r>
    </w:p>
    <w:p w14:paraId="098335CA" w14:textId="77777777" w:rsidR="00E13F00" w:rsidRDefault="00E13F00"/>
    <w:p w14:paraId="09B334EB" w14:textId="77777777" w:rsidR="00E13F00" w:rsidRDefault="00E13F00" w:rsidP="009B4773"/>
    <w:p w14:paraId="3B01C721" w14:textId="77777777" w:rsidR="00E13F00" w:rsidRDefault="00E13F00" w:rsidP="005138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63B37" w14:textId="76C1CCBD" w:rsidR="005F7D20" w:rsidRDefault="005F7D20">
    <w:pPr>
      <w:pStyle w:val="Footer"/>
    </w:pPr>
    <w:r>
      <w:t>Form version: April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689699"/>
      <w:docPartObj>
        <w:docPartGallery w:val="Page Numbers (Bottom of Page)"/>
        <w:docPartUnique/>
      </w:docPartObj>
    </w:sdtPr>
    <w:sdtEndPr>
      <w:rPr>
        <w:noProof/>
      </w:rPr>
    </w:sdtEndPr>
    <w:sdtContent>
      <w:sdt>
        <w:sdtPr>
          <w:id w:val="724266714"/>
          <w:docPartObj>
            <w:docPartGallery w:val="Page Numbers (Bottom of Page)"/>
            <w:docPartUnique/>
          </w:docPartObj>
        </w:sdtPr>
        <w:sdtEndPr>
          <w:rPr>
            <w:noProof/>
          </w:rPr>
        </w:sdtEndPr>
        <w:sdtContent>
          <w:p w14:paraId="6CBAEDBD" w14:textId="77777777" w:rsidR="00A711A2" w:rsidRDefault="00A711A2" w:rsidP="00F8411A">
            <w:pPr>
              <w:pStyle w:val="Footer"/>
            </w:pPr>
            <w:r w:rsidRPr="002135FB">
              <w:t>January 24, 20</w:t>
            </w:r>
            <w:r>
              <w:t>XX</w:t>
            </w:r>
            <w:r w:rsidRPr="002135FB">
              <w:rPr>
                <w:lang w:val="ru-RU"/>
              </w:rPr>
              <w:t xml:space="preserve">  </w:t>
            </w:r>
            <w:r>
              <w:t xml:space="preserve">             </w:t>
            </w:r>
            <w:r>
              <w:rPr>
                <w:lang w:val="ru-RU"/>
              </w:rPr>
              <w:t xml:space="preserve">                                                                                                                     </w:t>
            </w:r>
            <w:r w:rsidRPr="002135FB">
              <w:t xml:space="preserve">              </w:t>
            </w:r>
            <w:r w:rsidRPr="002135FB">
              <w:fldChar w:fldCharType="begin"/>
            </w:r>
            <w:r w:rsidRPr="002135FB">
              <w:instrText xml:space="preserve"> PAGE   \* MERGEFORMAT </w:instrText>
            </w:r>
            <w:r w:rsidRPr="002135FB">
              <w:fldChar w:fldCharType="separate"/>
            </w:r>
            <w:r>
              <w:t>1</w:t>
            </w:r>
            <w:r w:rsidRPr="002135FB">
              <w:rPr>
                <w:noProof/>
              </w:rPr>
              <w:fldChar w:fldCharType="end"/>
            </w:r>
          </w:p>
        </w:sdtContent>
      </w:sdt>
      <w:p w14:paraId="5A3F5E60" w14:textId="77777777" w:rsidR="00A711A2" w:rsidRDefault="00000000" w:rsidP="00F8411A">
        <w:pPr>
          <w:pStyle w:val="Footer"/>
          <w:rPr>
            <w:noProof/>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3B0A4A" w14:textId="77777777" w:rsidR="00E13F00" w:rsidRDefault="00E13F00" w:rsidP="005A20E2">
      <w:r>
        <w:separator/>
      </w:r>
    </w:p>
    <w:p w14:paraId="4E067FFD" w14:textId="77777777" w:rsidR="00E13F00" w:rsidRDefault="00E13F00"/>
    <w:p w14:paraId="6A68F535" w14:textId="77777777" w:rsidR="00E13F00" w:rsidRDefault="00E13F00" w:rsidP="009B4773"/>
    <w:p w14:paraId="5793EC76" w14:textId="77777777" w:rsidR="00E13F00" w:rsidRDefault="00E13F00" w:rsidP="00513832"/>
  </w:footnote>
  <w:footnote w:type="continuationSeparator" w:id="0">
    <w:p w14:paraId="0B48347D" w14:textId="77777777" w:rsidR="00E13F00" w:rsidRDefault="00E13F00" w:rsidP="005A20E2">
      <w:r>
        <w:continuationSeparator/>
      </w:r>
    </w:p>
    <w:p w14:paraId="6C124FA9" w14:textId="77777777" w:rsidR="00E13F00" w:rsidRDefault="00E13F00"/>
    <w:p w14:paraId="158705B3" w14:textId="77777777" w:rsidR="00E13F00" w:rsidRDefault="00E13F00" w:rsidP="009B4773"/>
    <w:p w14:paraId="77F26EE1" w14:textId="77777777" w:rsidR="00E13F00" w:rsidRDefault="00E13F00" w:rsidP="005138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21D05" w14:textId="1C8FF5B7" w:rsidR="00A711A2" w:rsidRPr="00003910" w:rsidRDefault="003376E0" w:rsidP="00DA7267">
    <w:pPr>
      <w:pStyle w:val="Header"/>
      <w:tabs>
        <w:tab w:val="clear" w:pos="9689"/>
        <w:tab w:val="right" w:pos="10080"/>
      </w:tabs>
      <w:ind w:left="0"/>
      <w:rPr>
        <w:b/>
      </w:rPr>
    </w:pPr>
    <w:r>
      <w:rPr>
        <w:b/>
      </w:rPr>
      <w:t xml:space="preserve">Location </w:t>
    </w:r>
    <w:r w:rsidR="00975F8E">
      <w:rPr>
        <w:b/>
      </w:rPr>
      <w:t>Amendment</w:t>
    </w:r>
    <w:r w:rsidR="00DA7267">
      <w:rPr>
        <w:b/>
      </w:rPr>
      <w:t xml:space="preserve"> Form</w:t>
    </w:r>
    <w:r w:rsidR="00A711A2">
      <w:rPr>
        <w:b/>
      </w:rPr>
      <w:tab/>
    </w:r>
    <w:r w:rsidR="00A711A2" w:rsidRPr="00003910">
      <w:rPr>
        <w:b/>
      </w:rPr>
      <w:tab/>
      <w:t>PI NAME</w:t>
    </w:r>
  </w:p>
  <w:p w14:paraId="22A012EC" w14:textId="38A30B7D" w:rsidR="00A711A2" w:rsidRPr="00003910" w:rsidRDefault="00A711A2" w:rsidP="00DA7267">
    <w:pPr>
      <w:pStyle w:val="Header"/>
      <w:tabs>
        <w:tab w:val="clear" w:pos="9689"/>
        <w:tab w:val="right" w:pos="10080"/>
      </w:tabs>
      <w:ind w:hanging="432"/>
      <w:rPr>
        <w:b/>
      </w:rPr>
    </w:pPr>
    <w:r w:rsidRPr="00003910">
      <w:rPr>
        <w:b/>
      </w:rPr>
      <w:t>Document date (Month/Year):</w:t>
    </w:r>
    <w:r>
      <w:rPr>
        <w:b/>
      </w:rPr>
      <w:t xml:space="preserve">  </w:t>
    </w:r>
    <w:r>
      <w:rPr>
        <w:b/>
      </w:rPr>
      <w:tab/>
    </w:r>
    <w:r w:rsidRPr="00003910">
      <w:rPr>
        <w:b/>
      </w:rPr>
      <w:tab/>
      <w:t xml:space="preserve">BRR </w:t>
    </w:r>
    <w:r w:rsidR="00DA7267">
      <w:rPr>
        <w:b/>
      </w:rPr>
      <w:t>#</w:t>
    </w:r>
    <w:r w:rsidR="008F76DC">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8E049D40"/>
    <w:lvl w:ilvl="0">
      <w:start w:val="1"/>
      <w:numFmt w:val="bullet"/>
      <w:pStyle w:val="ListBullet2"/>
      <w:lvlText w:val="o"/>
      <w:lvlJc w:val="left"/>
      <w:pPr>
        <w:ind w:left="720" w:hanging="360"/>
      </w:pPr>
      <w:rPr>
        <w:rFonts w:ascii="Courier New" w:hAnsi="Courier New" w:cs="Courier New" w:hint="default"/>
        <w:color w:val="01435E" w:themeColor="accent2"/>
      </w:rPr>
    </w:lvl>
  </w:abstractNum>
  <w:abstractNum w:abstractNumId="1" w15:restartNumberingAfterBreak="0">
    <w:nsid w:val="00573708"/>
    <w:multiLevelType w:val="hybridMultilevel"/>
    <w:tmpl w:val="E0B66B4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0675B0"/>
    <w:multiLevelType w:val="hybridMultilevel"/>
    <w:tmpl w:val="442A5648"/>
    <w:lvl w:ilvl="0" w:tplc="A4946864">
      <w:start w:val="1"/>
      <w:numFmt w:val="bullet"/>
      <w:pStyle w:val="Graphbullet4"/>
      <w:lvlText w:val=""/>
      <w:lvlJc w:val="left"/>
      <w:pPr>
        <w:ind w:left="720" w:hanging="360"/>
      </w:pPr>
      <w:rPr>
        <w:rFonts w:ascii="Symbol" w:hAnsi="Symbol" w:hint="default"/>
        <w:color w:val="01435E" w:themeColor="accent2"/>
        <w:u w:color="48E6CE"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1B0354"/>
    <w:multiLevelType w:val="hybridMultilevel"/>
    <w:tmpl w:val="0464C5E2"/>
    <w:lvl w:ilvl="0" w:tplc="13A87BB0">
      <w:start w:val="1"/>
      <w:numFmt w:val="bullet"/>
      <w:pStyle w:val="Graphbullet3"/>
      <w:lvlText w:val=""/>
      <w:lvlJc w:val="left"/>
      <w:pPr>
        <w:ind w:left="720" w:hanging="360"/>
      </w:pPr>
      <w:rPr>
        <w:rFonts w:ascii="Symbol" w:hAnsi="Symbol" w:hint="default"/>
        <w:color w:val="EC7216" w:themeColor="accent6"/>
        <w:u w:color="48E6CE"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2F059C5"/>
    <w:multiLevelType w:val="hybridMultilevel"/>
    <w:tmpl w:val="117894FC"/>
    <w:lvl w:ilvl="0" w:tplc="3060231A">
      <w:start w:val="1"/>
      <w:numFmt w:val="bullet"/>
      <w:pStyle w:val="ListBullet"/>
      <w:lvlText w:val=""/>
      <w:lvlJc w:val="left"/>
      <w:pPr>
        <w:ind w:left="720" w:hanging="360"/>
      </w:pPr>
      <w:rPr>
        <w:rFonts w:ascii="Symbol" w:hAnsi="Symbol" w:hint="default"/>
        <w:color w:val="01435E" w:themeColor="accent2"/>
        <w:u w:color="48E6CE"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025DFC"/>
    <w:multiLevelType w:val="hybridMultilevel"/>
    <w:tmpl w:val="E0B66B4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67159C"/>
    <w:multiLevelType w:val="hybridMultilevel"/>
    <w:tmpl w:val="462EB2D6"/>
    <w:lvl w:ilvl="0" w:tplc="ACCEF0B8">
      <w:start w:val="1"/>
      <w:numFmt w:val="lowerLetter"/>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7" w15:restartNumberingAfterBreak="0">
    <w:nsid w:val="1A277AFC"/>
    <w:multiLevelType w:val="hybridMultilevel"/>
    <w:tmpl w:val="251E707C"/>
    <w:lvl w:ilvl="0" w:tplc="C7BC33B2">
      <w:start w:val="1"/>
      <w:numFmt w:val="bullet"/>
      <w:pStyle w:val="Graphbullet"/>
      <w:lvlText w:val=""/>
      <w:lvlJc w:val="left"/>
      <w:pPr>
        <w:ind w:left="720" w:hanging="360"/>
      </w:pPr>
      <w:rPr>
        <w:rFonts w:ascii="Symbol" w:hAnsi="Symbol" w:hint="default"/>
        <w:color w:val="054854" w:themeColor="accent3"/>
        <w:u w:color="48E6CE"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5F2AD0"/>
    <w:multiLevelType w:val="hybridMultilevel"/>
    <w:tmpl w:val="631C8352"/>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9" w15:restartNumberingAfterBreak="0">
    <w:nsid w:val="26CE549D"/>
    <w:multiLevelType w:val="hybridMultilevel"/>
    <w:tmpl w:val="C2585F8C"/>
    <w:lvl w:ilvl="0" w:tplc="7A94DACC">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9CF3695"/>
    <w:multiLevelType w:val="hybridMultilevel"/>
    <w:tmpl w:val="9B8E22C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855A74A6">
      <w:start w:val="1"/>
      <w:numFmt w:val="lowerRoman"/>
      <w:lvlText w:val="%3)"/>
      <w:lvlJc w:val="left"/>
      <w:pPr>
        <w:ind w:left="3420" w:hanging="72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D9448EF"/>
    <w:multiLevelType w:val="hybridMultilevel"/>
    <w:tmpl w:val="A92A2166"/>
    <w:lvl w:ilvl="0" w:tplc="A4583C36">
      <w:start w:val="1"/>
      <w:numFmt w:val="bullet"/>
      <w:pStyle w:val="Graphbullet2"/>
      <w:lvlText w:val=""/>
      <w:lvlJc w:val="left"/>
      <w:pPr>
        <w:ind w:left="720" w:hanging="360"/>
      </w:pPr>
      <w:rPr>
        <w:rFonts w:ascii="Symbol" w:hAnsi="Symbol" w:hint="default"/>
        <w:color w:val="F99927" w:themeColor="accent5"/>
        <w:u w:color="48E6CE"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2A7397"/>
    <w:multiLevelType w:val="hybridMultilevel"/>
    <w:tmpl w:val="50A42F7E"/>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3" w15:restartNumberingAfterBreak="0">
    <w:nsid w:val="338C4A07"/>
    <w:multiLevelType w:val="hybridMultilevel"/>
    <w:tmpl w:val="86285042"/>
    <w:lvl w:ilvl="0" w:tplc="265261A6">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6584F4C6">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980381"/>
    <w:multiLevelType w:val="multilevel"/>
    <w:tmpl w:val="3DA69482"/>
    <w:lvl w:ilvl="0">
      <w:start w:val="1"/>
      <w:numFmt w:val="decimal"/>
      <w:lvlText w:val="%1."/>
      <w:lvlJc w:val="left"/>
      <w:pPr>
        <w:ind w:left="432" w:hanging="432"/>
      </w:pPr>
      <w:rPr>
        <w:rFonts w:hint="default"/>
        <w:b/>
      </w:rPr>
    </w:lvl>
    <w:lvl w:ilvl="1">
      <w:start w:val="1"/>
      <w:numFmt w:val="decimal"/>
      <w:suff w:val="space"/>
      <w:lvlText w:val="%1.%2."/>
      <w:lvlJc w:val="left"/>
      <w:pPr>
        <w:ind w:left="432" w:hanging="432"/>
      </w:pPr>
      <w:rPr>
        <w:rFonts w:hint="default"/>
        <w:b/>
        <w:bCs/>
        <w:sz w:val="24"/>
        <w:szCs w:val="24"/>
      </w:rPr>
    </w:lvl>
    <w:lvl w:ilvl="2">
      <w:start w:val="1"/>
      <w:numFmt w:val="lowerLetter"/>
      <w:lvlText w:val="%3."/>
      <w:lvlJc w:val="left"/>
      <w:pPr>
        <w:ind w:left="360" w:hanging="360"/>
      </w:pPr>
      <w:rPr>
        <w:b w:val="0"/>
        <w:bCs w:val="0"/>
        <w:sz w:val="20"/>
        <w:szCs w:val="20"/>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abstractNum w:abstractNumId="15" w15:restartNumberingAfterBreak="0">
    <w:nsid w:val="33CF3761"/>
    <w:multiLevelType w:val="hybridMultilevel"/>
    <w:tmpl w:val="86A83FAE"/>
    <w:lvl w:ilvl="0" w:tplc="AA0C2DEA">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1016EE"/>
    <w:multiLevelType w:val="hybridMultilevel"/>
    <w:tmpl w:val="B5120248"/>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9647D1B"/>
    <w:multiLevelType w:val="hybridMultilevel"/>
    <w:tmpl w:val="ADBA4344"/>
    <w:lvl w:ilvl="0" w:tplc="2A5EDB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DFF1F2D"/>
    <w:multiLevelType w:val="hybridMultilevel"/>
    <w:tmpl w:val="D200EA20"/>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61764D"/>
    <w:multiLevelType w:val="hybridMultilevel"/>
    <w:tmpl w:val="E0B66B4E"/>
    <w:lvl w:ilvl="0" w:tplc="FFFFFFFF">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28C1828"/>
    <w:multiLevelType w:val="hybridMultilevel"/>
    <w:tmpl w:val="45148FEC"/>
    <w:lvl w:ilvl="0" w:tplc="C9B6E9BC">
      <w:start w:val="1"/>
      <w:numFmt w:val="decimal"/>
      <w:pStyle w:val="ListNumber"/>
      <w:lvlText w:val="%1."/>
      <w:lvlJc w:val="left"/>
      <w:pPr>
        <w:ind w:left="720" w:hanging="360"/>
      </w:pPr>
      <w:rPr>
        <w:rFonts w:hint="default"/>
        <w:b/>
        <w:color w:val="01435E" w:themeColor="accent2"/>
        <w:u w:color="48E6CE" w:themeColor="accen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AD42B2"/>
    <w:multiLevelType w:val="hybridMultilevel"/>
    <w:tmpl w:val="BCC2E6AC"/>
    <w:lvl w:ilvl="0" w:tplc="FFFFFFFF">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4CD04FA"/>
    <w:multiLevelType w:val="hybridMultilevel"/>
    <w:tmpl w:val="4F444C9E"/>
    <w:lvl w:ilvl="0" w:tplc="1AEC1DF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CA0BC3"/>
    <w:multiLevelType w:val="hybridMultilevel"/>
    <w:tmpl w:val="BDF0357C"/>
    <w:lvl w:ilvl="0" w:tplc="3A3A132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343347"/>
    <w:multiLevelType w:val="hybridMultilevel"/>
    <w:tmpl w:val="BBEA9E28"/>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FB2045C"/>
    <w:multiLevelType w:val="hybridMultilevel"/>
    <w:tmpl w:val="C3842FBE"/>
    <w:lvl w:ilvl="0" w:tplc="DF74F89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DA321A"/>
    <w:multiLevelType w:val="hybridMultilevel"/>
    <w:tmpl w:val="89449E24"/>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B5038AD"/>
    <w:multiLevelType w:val="hybridMultilevel"/>
    <w:tmpl w:val="889C72E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D103C2E"/>
    <w:multiLevelType w:val="hybridMultilevel"/>
    <w:tmpl w:val="BC1284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FB1C0246">
      <w:numFmt w:val="bullet"/>
      <w:lvlText w:val="-"/>
      <w:lvlJc w:val="left"/>
      <w:pPr>
        <w:ind w:left="2160" w:hanging="360"/>
      </w:pPr>
      <w:rPr>
        <w:rFonts w:ascii="Calibri" w:eastAsiaTheme="minorHAnsi" w:hAnsi="Calibri" w:cs="Calibri"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DA82036"/>
    <w:multiLevelType w:val="hybridMultilevel"/>
    <w:tmpl w:val="E9283B9C"/>
    <w:lvl w:ilvl="0" w:tplc="3CC22DD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1003E6"/>
    <w:multiLevelType w:val="hybridMultilevel"/>
    <w:tmpl w:val="1B3ADF0A"/>
    <w:lvl w:ilvl="0" w:tplc="04090019">
      <w:start w:val="1"/>
      <w:numFmt w:val="lowerLetter"/>
      <w:lvlText w:val="%1."/>
      <w:lvlJc w:val="left"/>
      <w:pPr>
        <w:ind w:left="360" w:hanging="360"/>
      </w:pPr>
      <w:rPr>
        <w:sz w:val="20"/>
        <w:szCs w:val="20"/>
      </w:rPr>
    </w:lvl>
    <w:lvl w:ilvl="1" w:tplc="0409001B">
      <w:start w:val="1"/>
      <w:numFmt w:val="lowerRoman"/>
      <w:lvlText w:val="%2."/>
      <w:lvlJc w:val="righ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1AC1AA0"/>
    <w:multiLevelType w:val="hybridMultilevel"/>
    <w:tmpl w:val="56F0B1F2"/>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32" w15:restartNumberingAfterBreak="0">
    <w:nsid w:val="72BD06CF"/>
    <w:multiLevelType w:val="hybridMultilevel"/>
    <w:tmpl w:val="E0B66B4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5F58A6"/>
    <w:multiLevelType w:val="hybridMultilevel"/>
    <w:tmpl w:val="66DA1954"/>
    <w:lvl w:ilvl="0" w:tplc="4E28A59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76B182B"/>
    <w:multiLevelType w:val="hybridMultilevel"/>
    <w:tmpl w:val="567076E2"/>
    <w:lvl w:ilvl="0" w:tplc="22B00FA4">
      <w:start w:val="1"/>
      <w:numFmt w:val="lowerLetter"/>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5" w15:restartNumberingAfterBreak="0">
    <w:nsid w:val="7B0C5423"/>
    <w:multiLevelType w:val="hybridMultilevel"/>
    <w:tmpl w:val="F5B4B6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B61252"/>
    <w:multiLevelType w:val="hybridMultilevel"/>
    <w:tmpl w:val="1E642F48"/>
    <w:lvl w:ilvl="0" w:tplc="92DA46A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78168528">
    <w:abstractNumId w:val="4"/>
  </w:num>
  <w:num w:numId="2" w16cid:durableId="1179004102">
    <w:abstractNumId w:val="7"/>
  </w:num>
  <w:num w:numId="3" w16cid:durableId="39714927">
    <w:abstractNumId w:val="3"/>
  </w:num>
  <w:num w:numId="4" w16cid:durableId="1956712785">
    <w:abstractNumId w:val="11"/>
  </w:num>
  <w:num w:numId="5" w16cid:durableId="422455237">
    <w:abstractNumId w:val="2"/>
  </w:num>
  <w:num w:numId="6" w16cid:durableId="1999186682">
    <w:abstractNumId w:val="20"/>
  </w:num>
  <w:num w:numId="7" w16cid:durableId="1480154540">
    <w:abstractNumId w:val="0"/>
  </w:num>
  <w:num w:numId="8" w16cid:durableId="1185364201">
    <w:abstractNumId w:val="14"/>
  </w:num>
  <w:num w:numId="9" w16cid:durableId="959340015">
    <w:abstractNumId w:val="24"/>
  </w:num>
  <w:num w:numId="10" w16cid:durableId="55709066">
    <w:abstractNumId w:val="27"/>
  </w:num>
  <w:num w:numId="11" w16cid:durableId="62603021">
    <w:abstractNumId w:val="6"/>
  </w:num>
  <w:num w:numId="12" w16cid:durableId="1770345886">
    <w:abstractNumId w:val="34"/>
  </w:num>
  <w:num w:numId="13" w16cid:durableId="1642998894">
    <w:abstractNumId w:val="30"/>
  </w:num>
  <w:num w:numId="14" w16cid:durableId="1419057045">
    <w:abstractNumId w:val="10"/>
  </w:num>
  <w:num w:numId="15" w16cid:durableId="1761025584">
    <w:abstractNumId w:val="15"/>
  </w:num>
  <w:num w:numId="16" w16cid:durableId="1945575551">
    <w:abstractNumId w:val="32"/>
  </w:num>
  <w:num w:numId="17" w16cid:durableId="469248234">
    <w:abstractNumId w:val="22"/>
  </w:num>
  <w:num w:numId="18" w16cid:durableId="1523125798">
    <w:abstractNumId w:val="33"/>
  </w:num>
  <w:num w:numId="19" w16cid:durableId="1384912372">
    <w:abstractNumId w:val="29"/>
  </w:num>
  <w:num w:numId="20" w16cid:durableId="1672023784">
    <w:abstractNumId w:val="13"/>
  </w:num>
  <w:num w:numId="21" w16cid:durableId="1663705032">
    <w:abstractNumId w:val="23"/>
  </w:num>
  <w:num w:numId="22" w16cid:durableId="602079652">
    <w:abstractNumId w:val="36"/>
  </w:num>
  <w:num w:numId="23" w16cid:durableId="1877429597">
    <w:abstractNumId w:val="17"/>
  </w:num>
  <w:num w:numId="24" w16cid:durableId="1245451839">
    <w:abstractNumId w:val="25"/>
  </w:num>
  <w:num w:numId="25" w16cid:durableId="1097365039">
    <w:abstractNumId w:val="9"/>
  </w:num>
  <w:num w:numId="26" w16cid:durableId="1512842303">
    <w:abstractNumId w:val="28"/>
  </w:num>
  <w:num w:numId="27" w16cid:durableId="1621379001">
    <w:abstractNumId w:val="35"/>
  </w:num>
  <w:num w:numId="28" w16cid:durableId="285620874">
    <w:abstractNumId w:val="16"/>
  </w:num>
  <w:num w:numId="29" w16cid:durableId="2049867513">
    <w:abstractNumId w:val="18"/>
  </w:num>
  <w:num w:numId="30" w16cid:durableId="62994049">
    <w:abstractNumId w:val="1"/>
  </w:num>
  <w:num w:numId="31" w16cid:durableId="1831407301">
    <w:abstractNumId w:val="5"/>
  </w:num>
  <w:num w:numId="32" w16cid:durableId="1172336291">
    <w:abstractNumId w:val="19"/>
  </w:num>
  <w:num w:numId="33" w16cid:durableId="1679846561">
    <w:abstractNumId w:val="21"/>
  </w:num>
  <w:num w:numId="34" w16cid:durableId="646785355">
    <w:abstractNumId w:val="26"/>
  </w:num>
  <w:num w:numId="35" w16cid:durableId="265160556">
    <w:abstractNumId w:val="31"/>
  </w:num>
  <w:num w:numId="36" w16cid:durableId="465467467">
    <w:abstractNumId w:val="8"/>
  </w:num>
  <w:num w:numId="37" w16cid:durableId="1277326067">
    <w:abstractNumId w:val="12"/>
  </w:num>
  <w:numIdMacAtCleanup w:val="3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lanie Marketon">
    <w15:presenceInfo w15:providerId="AD" w15:userId="S::marketon@mit.edu::679fdb20-06d4-4db9-95e8-08273cc06a1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5551"/>
    <w:rsid w:val="0000092E"/>
    <w:rsid w:val="00000FC3"/>
    <w:rsid w:val="00001072"/>
    <w:rsid w:val="00003408"/>
    <w:rsid w:val="00003910"/>
    <w:rsid w:val="0000406C"/>
    <w:rsid w:val="00006893"/>
    <w:rsid w:val="000071BB"/>
    <w:rsid w:val="00010D0D"/>
    <w:rsid w:val="00012A83"/>
    <w:rsid w:val="00012C4C"/>
    <w:rsid w:val="00017C3C"/>
    <w:rsid w:val="00021F2E"/>
    <w:rsid w:val="000222E9"/>
    <w:rsid w:val="00023DD2"/>
    <w:rsid w:val="00024185"/>
    <w:rsid w:val="00026DAA"/>
    <w:rsid w:val="00026EAE"/>
    <w:rsid w:val="0003123C"/>
    <w:rsid w:val="00032A10"/>
    <w:rsid w:val="00032C38"/>
    <w:rsid w:val="0003330D"/>
    <w:rsid w:val="00033D0A"/>
    <w:rsid w:val="0003441E"/>
    <w:rsid w:val="00034C85"/>
    <w:rsid w:val="00036427"/>
    <w:rsid w:val="00043FFE"/>
    <w:rsid w:val="00044074"/>
    <w:rsid w:val="0004430C"/>
    <w:rsid w:val="00044E4B"/>
    <w:rsid w:val="00045060"/>
    <w:rsid w:val="000501E6"/>
    <w:rsid w:val="00051A24"/>
    <w:rsid w:val="00051E64"/>
    <w:rsid w:val="00053920"/>
    <w:rsid w:val="000612A6"/>
    <w:rsid w:val="00062349"/>
    <w:rsid w:val="00066DE2"/>
    <w:rsid w:val="000678EE"/>
    <w:rsid w:val="0007297F"/>
    <w:rsid w:val="00077931"/>
    <w:rsid w:val="000811A0"/>
    <w:rsid w:val="00081279"/>
    <w:rsid w:val="00084C77"/>
    <w:rsid w:val="00084E91"/>
    <w:rsid w:val="00086EBD"/>
    <w:rsid w:val="000900B6"/>
    <w:rsid w:val="0009122F"/>
    <w:rsid w:val="00096BE1"/>
    <w:rsid w:val="00097780"/>
    <w:rsid w:val="000A2599"/>
    <w:rsid w:val="000A4B01"/>
    <w:rsid w:val="000A600E"/>
    <w:rsid w:val="000A609D"/>
    <w:rsid w:val="000A649E"/>
    <w:rsid w:val="000A7626"/>
    <w:rsid w:val="000A7B42"/>
    <w:rsid w:val="000B0F54"/>
    <w:rsid w:val="000B1B5F"/>
    <w:rsid w:val="000B5919"/>
    <w:rsid w:val="000B5DA2"/>
    <w:rsid w:val="000B6224"/>
    <w:rsid w:val="000C1C28"/>
    <w:rsid w:val="000C5872"/>
    <w:rsid w:val="000D33EA"/>
    <w:rsid w:val="000D3602"/>
    <w:rsid w:val="000D584F"/>
    <w:rsid w:val="000E0979"/>
    <w:rsid w:val="000E0BAD"/>
    <w:rsid w:val="000E1544"/>
    <w:rsid w:val="000E1627"/>
    <w:rsid w:val="000E427E"/>
    <w:rsid w:val="000E47C5"/>
    <w:rsid w:val="000F0ECE"/>
    <w:rsid w:val="000F1573"/>
    <w:rsid w:val="000F1639"/>
    <w:rsid w:val="000F2B83"/>
    <w:rsid w:val="000F4E48"/>
    <w:rsid w:val="000F79C9"/>
    <w:rsid w:val="00100314"/>
    <w:rsid w:val="001019F7"/>
    <w:rsid w:val="00113F5A"/>
    <w:rsid w:val="001155CE"/>
    <w:rsid w:val="001225D9"/>
    <w:rsid w:val="00124370"/>
    <w:rsid w:val="00126C14"/>
    <w:rsid w:val="00127DB3"/>
    <w:rsid w:val="0013065D"/>
    <w:rsid w:val="00131597"/>
    <w:rsid w:val="00136CD5"/>
    <w:rsid w:val="00140045"/>
    <w:rsid w:val="00143416"/>
    <w:rsid w:val="00146807"/>
    <w:rsid w:val="00147CA7"/>
    <w:rsid w:val="001514A0"/>
    <w:rsid w:val="00160056"/>
    <w:rsid w:val="00160392"/>
    <w:rsid w:val="00162DC0"/>
    <w:rsid w:val="0016695B"/>
    <w:rsid w:val="00170BF7"/>
    <w:rsid w:val="00181826"/>
    <w:rsid w:val="001847A7"/>
    <w:rsid w:val="0018596A"/>
    <w:rsid w:val="00187E52"/>
    <w:rsid w:val="00190FB3"/>
    <w:rsid w:val="001A015D"/>
    <w:rsid w:val="001A246C"/>
    <w:rsid w:val="001A279F"/>
    <w:rsid w:val="001A365B"/>
    <w:rsid w:val="001A5429"/>
    <w:rsid w:val="001B1A5F"/>
    <w:rsid w:val="001B2DC8"/>
    <w:rsid w:val="001C7025"/>
    <w:rsid w:val="001D1C22"/>
    <w:rsid w:val="001D3FCE"/>
    <w:rsid w:val="001D59C9"/>
    <w:rsid w:val="001D79DF"/>
    <w:rsid w:val="001E0AAF"/>
    <w:rsid w:val="001E11F1"/>
    <w:rsid w:val="001E1E58"/>
    <w:rsid w:val="001E57CD"/>
    <w:rsid w:val="001F0413"/>
    <w:rsid w:val="001F272C"/>
    <w:rsid w:val="001F4802"/>
    <w:rsid w:val="001F7920"/>
    <w:rsid w:val="00206719"/>
    <w:rsid w:val="00212494"/>
    <w:rsid w:val="0021270D"/>
    <w:rsid w:val="00214ABA"/>
    <w:rsid w:val="00223243"/>
    <w:rsid w:val="002310CD"/>
    <w:rsid w:val="00233A67"/>
    <w:rsid w:val="0023416B"/>
    <w:rsid w:val="00234FE7"/>
    <w:rsid w:val="0023626C"/>
    <w:rsid w:val="002368CD"/>
    <w:rsid w:val="002377EC"/>
    <w:rsid w:val="002379DD"/>
    <w:rsid w:val="00240312"/>
    <w:rsid w:val="002403E0"/>
    <w:rsid w:val="002436C8"/>
    <w:rsid w:val="002452C0"/>
    <w:rsid w:val="00246287"/>
    <w:rsid w:val="00247B17"/>
    <w:rsid w:val="00250D38"/>
    <w:rsid w:val="002528B6"/>
    <w:rsid w:val="00252E4A"/>
    <w:rsid w:val="0025613C"/>
    <w:rsid w:val="002579E6"/>
    <w:rsid w:val="00262903"/>
    <w:rsid w:val="0026302E"/>
    <w:rsid w:val="002642A8"/>
    <w:rsid w:val="00264889"/>
    <w:rsid w:val="0026514F"/>
    <w:rsid w:val="00265AE7"/>
    <w:rsid w:val="0027408C"/>
    <w:rsid w:val="002761A6"/>
    <w:rsid w:val="00287268"/>
    <w:rsid w:val="002952B9"/>
    <w:rsid w:val="0029609B"/>
    <w:rsid w:val="00297A3E"/>
    <w:rsid w:val="002A137B"/>
    <w:rsid w:val="002A32F9"/>
    <w:rsid w:val="002A335F"/>
    <w:rsid w:val="002A5222"/>
    <w:rsid w:val="002B0810"/>
    <w:rsid w:val="002B39F3"/>
    <w:rsid w:val="002B3D27"/>
    <w:rsid w:val="002C22B3"/>
    <w:rsid w:val="002C2E5C"/>
    <w:rsid w:val="002C3947"/>
    <w:rsid w:val="002D0252"/>
    <w:rsid w:val="002D21AB"/>
    <w:rsid w:val="002D3DD7"/>
    <w:rsid w:val="002D4217"/>
    <w:rsid w:val="002D50C8"/>
    <w:rsid w:val="002E13A6"/>
    <w:rsid w:val="002E14E3"/>
    <w:rsid w:val="002E31F9"/>
    <w:rsid w:val="002E49AE"/>
    <w:rsid w:val="002F5130"/>
    <w:rsid w:val="002F72CC"/>
    <w:rsid w:val="002F7440"/>
    <w:rsid w:val="003004FC"/>
    <w:rsid w:val="0030200A"/>
    <w:rsid w:val="0030356F"/>
    <w:rsid w:val="0030397F"/>
    <w:rsid w:val="00303D92"/>
    <w:rsid w:val="003107BA"/>
    <w:rsid w:val="0031130D"/>
    <w:rsid w:val="00313921"/>
    <w:rsid w:val="00313989"/>
    <w:rsid w:val="00314676"/>
    <w:rsid w:val="00314A6F"/>
    <w:rsid w:val="00316AE4"/>
    <w:rsid w:val="0032106A"/>
    <w:rsid w:val="003227CC"/>
    <w:rsid w:val="0033117A"/>
    <w:rsid w:val="00331BE9"/>
    <w:rsid w:val="00333F55"/>
    <w:rsid w:val="00334394"/>
    <w:rsid w:val="00334D2E"/>
    <w:rsid w:val="00335213"/>
    <w:rsid w:val="003358BB"/>
    <w:rsid w:val="00335D6F"/>
    <w:rsid w:val="003361EC"/>
    <w:rsid w:val="003376E0"/>
    <w:rsid w:val="00343E3B"/>
    <w:rsid w:val="003462E4"/>
    <w:rsid w:val="00347AF5"/>
    <w:rsid w:val="00355489"/>
    <w:rsid w:val="00360F98"/>
    <w:rsid w:val="00362478"/>
    <w:rsid w:val="0036409D"/>
    <w:rsid w:val="003646C8"/>
    <w:rsid w:val="00365358"/>
    <w:rsid w:val="00365F8A"/>
    <w:rsid w:val="00366617"/>
    <w:rsid w:val="00373AB9"/>
    <w:rsid w:val="00374421"/>
    <w:rsid w:val="00374E82"/>
    <w:rsid w:val="00383327"/>
    <w:rsid w:val="00384125"/>
    <w:rsid w:val="003844C2"/>
    <w:rsid w:val="00392E8C"/>
    <w:rsid w:val="003A1CF7"/>
    <w:rsid w:val="003A1D91"/>
    <w:rsid w:val="003A2990"/>
    <w:rsid w:val="003A31AC"/>
    <w:rsid w:val="003A4498"/>
    <w:rsid w:val="003A6046"/>
    <w:rsid w:val="003A7D9A"/>
    <w:rsid w:val="003B1AB6"/>
    <w:rsid w:val="003B4ED5"/>
    <w:rsid w:val="003B5758"/>
    <w:rsid w:val="003B62CA"/>
    <w:rsid w:val="003B691E"/>
    <w:rsid w:val="003B6F4C"/>
    <w:rsid w:val="003C0347"/>
    <w:rsid w:val="003C119E"/>
    <w:rsid w:val="003C2460"/>
    <w:rsid w:val="003C49BF"/>
    <w:rsid w:val="003D59A7"/>
    <w:rsid w:val="003D6879"/>
    <w:rsid w:val="003E0298"/>
    <w:rsid w:val="003E145A"/>
    <w:rsid w:val="003E3979"/>
    <w:rsid w:val="003E457C"/>
    <w:rsid w:val="003E4DCD"/>
    <w:rsid w:val="003E530F"/>
    <w:rsid w:val="003E540F"/>
    <w:rsid w:val="003E61A9"/>
    <w:rsid w:val="003E62D4"/>
    <w:rsid w:val="003E78A7"/>
    <w:rsid w:val="003F0714"/>
    <w:rsid w:val="003F0D73"/>
    <w:rsid w:val="003F13B0"/>
    <w:rsid w:val="003F2CF1"/>
    <w:rsid w:val="003F5F4A"/>
    <w:rsid w:val="004020D0"/>
    <w:rsid w:val="00403423"/>
    <w:rsid w:val="00406595"/>
    <w:rsid w:val="00407CAA"/>
    <w:rsid w:val="004200E3"/>
    <w:rsid w:val="0042096C"/>
    <w:rsid w:val="004235CF"/>
    <w:rsid w:val="00423C21"/>
    <w:rsid w:val="00425175"/>
    <w:rsid w:val="004262DD"/>
    <w:rsid w:val="0042646F"/>
    <w:rsid w:val="0042778D"/>
    <w:rsid w:val="004320CA"/>
    <w:rsid w:val="00435096"/>
    <w:rsid w:val="00437DAE"/>
    <w:rsid w:val="004411FB"/>
    <w:rsid w:val="00441A36"/>
    <w:rsid w:val="00441A6A"/>
    <w:rsid w:val="00442FDB"/>
    <w:rsid w:val="00443212"/>
    <w:rsid w:val="00443744"/>
    <w:rsid w:val="00450CE6"/>
    <w:rsid w:val="004534B3"/>
    <w:rsid w:val="00453781"/>
    <w:rsid w:val="00454830"/>
    <w:rsid w:val="004550B3"/>
    <w:rsid w:val="00461A99"/>
    <w:rsid w:val="00467AB4"/>
    <w:rsid w:val="004716A7"/>
    <w:rsid w:val="004723BA"/>
    <w:rsid w:val="0047421C"/>
    <w:rsid w:val="00474E93"/>
    <w:rsid w:val="004752C9"/>
    <w:rsid w:val="00490DB5"/>
    <w:rsid w:val="00492E5B"/>
    <w:rsid w:val="00493EC0"/>
    <w:rsid w:val="00494F26"/>
    <w:rsid w:val="00495909"/>
    <w:rsid w:val="00495C8A"/>
    <w:rsid w:val="004A07A1"/>
    <w:rsid w:val="004A29B1"/>
    <w:rsid w:val="004A3EA4"/>
    <w:rsid w:val="004A44D8"/>
    <w:rsid w:val="004A5907"/>
    <w:rsid w:val="004A6E7D"/>
    <w:rsid w:val="004A7B49"/>
    <w:rsid w:val="004B5251"/>
    <w:rsid w:val="004B5779"/>
    <w:rsid w:val="004B64FE"/>
    <w:rsid w:val="004C02D2"/>
    <w:rsid w:val="004C1CC1"/>
    <w:rsid w:val="004C1EF3"/>
    <w:rsid w:val="004C53CA"/>
    <w:rsid w:val="004C77FE"/>
    <w:rsid w:val="004C7B3E"/>
    <w:rsid w:val="004D289A"/>
    <w:rsid w:val="004D2EC6"/>
    <w:rsid w:val="004D344F"/>
    <w:rsid w:val="004E0531"/>
    <w:rsid w:val="004E3183"/>
    <w:rsid w:val="004E67B3"/>
    <w:rsid w:val="004F2492"/>
    <w:rsid w:val="004F2D70"/>
    <w:rsid w:val="004F7E60"/>
    <w:rsid w:val="005026F5"/>
    <w:rsid w:val="005031D9"/>
    <w:rsid w:val="00510456"/>
    <w:rsid w:val="00513832"/>
    <w:rsid w:val="00513F57"/>
    <w:rsid w:val="00521A36"/>
    <w:rsid w:val="005228C4"/>
    <w:rsid w:val="0052300D"/>
    <w:rsid w:val="00524DEE"/>
    <w:rsid w:val="00526C37"/>
    <w:rsid w:val="00533047"/>
    <w:rsid w:val="00534CE2"/>
    <w:rsid w:val="0053552B"/>
    <w:rsid w:val="00541DE6"/>
    <w:rsid w:val="005434F5"/>
    <w:rsid w:val="005472FC"/>
    <w:rsid w:val="00547FE5"/>
    <w:rsid w:val="005536B4"/>
    <w:rsid w:val="00553737"/>
    <w:rsid w:val="00561112"/>
    <w:rsid w:val="005620E1"/>
    <w:rsid w:val="00565A4E"/>
    <w:rsid w:val="00566993"/>
    <w:rsid w:val="00572B4C"/>
    <w:rsid w:val="00572C6F"/>
    <w:rsid w:val="00576BEB"/>
    <w:rsid w:val="00577B45"/>
    <w:rsid w:val="005830BA"/>
    <w:rsid w:val="005919AF"/>
    <w:rsid w:val="00592610"/>
    <w:rsid w:val="0059663D"/>
    <w:rsid w:val="005967C1"/>
    <w:rsid w:val="005A20E2"/>
    <w:rsid w:val="005B3466"/>
    <w:rsid w:val="005B5B89"/>
    <w:rsid w:val="005B6A1A"/>
    <w:rsid w:val="005B77E8"/>
    <w:rsid w:val="005C0B8B"/>
    <w:rsid w:val="005C1376"/>
    <w:rsid w:val="005C4C19"/>
    <w:rsid w:val="005D2146"/>
    <w:rsid w:val="005D44B4"/>
    <w:rsid w:val="005E175C"/>
    <w:rsid w:val="005E3738"/>
    <w:rsid w:val="005E44D8"/>
    <w:rsid w:val="005E498C"/>
    <w:rsid w:val="005F1756"/>
    <w:rsid w:val="005F219C"/>
    <w:rsid w:val="005F6388"/>
    <w:rsid w:val="005F7D20"/>
    <w:rsid w:val="006008F1"/>
    <w:rsid w:val="00602D11"/>
    <w:rsid w:val="00613DD8"/>
    <w:rsid w:val="00616B50"/>
    <w:rsid w:val="006243AA"/>
    <w:rsid w:val="00626FD8"/>
    <w:rsid w:val="00627430"/>
    <w:rsid w:val="00627D20"/>
    <w:rsid w:val="00627E75"/>
    <w:rsid w:val="00631AAB"/>
    <w:rsid w:val="006329E1"/>
    <w:rsid w:val="00633E73"/>
    <w:rsid w:val="0063479E"/>
    <w:rsid w:val="006413CB"/>
    <w:rsid w:val="006421FE"/>
    <w:rsid w:val="00642D12"/>
    <w:rsid w:val="00644913"/>
    <w:rsid w:val="00650DB5"/>
    <w:rsid w:val="0065229E"/>
    <w:rsid w:val="00652B93"/>
    <w:rsid w:val="00655308"/>
    <w:rsid w:val="006613E6"/>
    <w:rsid w:val="00662DA4"/>
    <w:rsid w:val="00663D96"/>
    <w:rsid w:val="00664450"/>
    <w:rsid w:val="00671871"/>
    <w:rsid w:val="00671D7F"/>
    <w:rsid w:val="00674E5D"/>
    <w:rsid w:val="00681B32"/>
    <w:rsid w:val="00682CAF"/>
    <w:rsid w:val="0068300F"/>
    <w:rsid w:val="00691136"/>
    <w:rsid w:val="00692F91"/>
    <w:rsid w:val="006936EB"/>
    <w:rsid w:val="00695777"/>
    <w:rsid w:val="00695F9E"/>
    <w:rsid w:val="00697631"/>
    <w:rsid w:val="00697D58"/>
    <w:rsid w:val="006A359E"/>
    <w:rsid w:val="006B2383"/>
    <w:rsid w:val="006C07E8"/>
    <w:rsid w:val="006C0DC6"/>
    <w:rsid w:val="006C2B58"/>
    <w:rsid w:val="006C42CF"/>
    <w:rsid w:val="006D0126"/>
    <w:rsid w:val="006D0144"/>
    <w:rsid w:val="006D1F14"/>
    <w:rsid w:val="006D7742"/>
    <w:rsid w:val="006E3FC8"/>
    <w:rsid w:val="006F1C41"/>
    <w:rsid w:val="006F44ED"/>
    <w:rsid w:val="006F77F4"/>
    <w:rsid w:val="007133EA"/>
    <w:rsid w:val="00715302"/>
    <w:rsid w:val="007157EF"/>
    <w:rsid w:val="00715A20"/>
    <w:rsid w:val="00715EE9"/>
    <w:rsid w:val="00723273"/>
    <w:rsid w:val="00723963"/>
    <w:rsid w:val="00725A86"/>
    <w:rsid w:val="00730FFA"/>
    <w:rsid w:val="0073193C"/>
    <w:rsid w:val="00732D2E"/>
    <w:rsid w:val="0073670F"/>
    <w:rsid w:val="00740F03"/>
    <w:rsid w:val="00740FCE"/>
    <w:rsid w:val="00751B8F"/>
    <w:rsid w:val="00753E67"/>
    <w:rsid w:val="00756C3D"/>
    <w:rsid w:val="00761F26"/>
    <w:rsid w:val="00762674"/>
    <w:rsid w:val="007640A1"/>
    <w:rsid w:val="007653DE"/>
    <w:rsid w:val="007757C2"/>
    <w:rsid w:val="007761F2"/>
    <w:rsid w:val="007819EB"/>
    <w:rsid w:val="0078330B"/>
    <w:rsid w:val="00786934"/>
    <w:rsid w:val="007919C7"/>
    <w:rsid w:val="007929DD"/>
    <w:rsid w:val="007939B4"/>
    <w:rsid w:val="007947A3"/>
    <w:rsid w:val="00797E8D"/>
    <w:rsid w:val="007A3A1D"/>
    <w:rsid w:val="007A751D"/>
    <w:rsid w:val="007B001B"/>
    <w:rsid w:val="007B17C4"/>
    <w:rsid w:val="007B1F5A"/>
    <w:rsid w:val="007B239E"/>
    <w:rsid w:val="007B2562"/>
    <w:rsid w:val="007B3AB6"/>
    <w:rsid w:val="007B5AFF"/>
    <w:rsid w:val="007C136F"/>
    <w:rsid w:val="007C1C37"/>
    <w:rsid w:val="007C38CA"/>
    <w:rsid w:val="007C50CD"/>
    <w:rsid w:val="007C5AF4"/>
    <w:rsid w:val="007C705A"/>
    <w:rsid w:val="007C7AA1"/>
    <w:rsid w:val="007D0658"/>
    <w:rsid w:val="007D2C96"/>
    <w:rsid w:val="007D2DE1"/>
    <w:rsid w:val="007D36E9"/>
    <w:rsid w:val="007D5767"/>
    <w:rsid w:val="007D6525"/>
    <w:rsid w:val="007E2DBF"/>
    <w:rsid w:val="007E43DA"/>
    <w:rsid w:val="007E6965"/>
    <w:rsid w:val="007E7A27"/>
    <w:rsid w:val="007E7B94"/>
    <w:rsid w:val="007E7BB0"/>
    <w:rsid w:val="007F793B"/>
    <w:rsid w:val="00802C3F"/>
    <w:rsid w:val="00805CF5"/>
    <w:rsid w:val="00806268"/>
    <w:rsid w:val="008077E6"/>
    <w:rsid w:val="00813EC8"/>
    <w:rsid w:val="00817F8C"/>
    <w:rsid w:val="008304A0"/>
    <w:rsid w:val="008326DB"/>
    <w:rsid w:val="00833515"/>
    <w:rsid w:val="0083428B"/>
    <w:rsid w:val="00835546"/>
    <w:rsid w:val="00841C76"/>
    <w:rsid w:val="008422E6"/>
    <w:rsid w:val="00850C29"/>
    <w:rsid w:val="0085109A"/>
    <w:rsid w:val="00854D33"/>
    <w:rsid w:val="00863B11"/>
    <w:rsid w:val="00864542"/>
    <w:rsid w:val="00874C7F"/>
    <w:rsid w:val="008754D3"/>
    <w:rsid w:val="00875964"/>
    <w:rsid w:val="00876F99"/>
    <w:rsid w:val="00881E71"/>
    <w:rsid w:val="008820B3"/>
    <w:rsid w:val="00882580"/>
    <w:rsid w:val="00886169"/>
    <w:rsid w:val="00890C3E"/>
    <w:rsid w:val="0089181A"/>
    <w:rsid w:val="0089578A"/>
    <w:rsid w:val="00895B2D"/>
    <w:rsid w:val="008965F6"/>
    <w:rsid w:val="008A1E63"/>
    <w:rsid w:val="008A2B5E"/>
    <w:rsid w:val="008A71F2"/>
    <w:rsid w:val="008A7AA5"/>
    <w:rsid w:val="008B0B34"/>
    <w:rsid w:val="008B451F"/>
    <w:rsid w:val="008B4BAD"/>
    <w:rsid w:val="008B6600"/>
    <w:rsid w:val="008B774F"/>
    <w:rsid w:val="008C1809"/>
    <w:rsid w:val="008C2127"/>
    <w:rsid w:val="008D3386"/>
    <w:rsid w:val="008D4698"/>
    <w:rsid w:val="008D4A59"/>
    <w:rsid w:val="008D64AD"/>
    <w:rsid w:val="008E1B4C"/>
    <w:rsid w:val="008E2933"/>
    <w:rsid w:val="008E2EB8"/>
    <w:rsid w:val="008E3A18"/>
    <w:rsid w:val="008E69FE"/>
    <w:rsid w:val="008F25B7"/>
    <w:rsid w:val="008F49CA"/>
    <w:rsid w:val="008F704C"/>
    <w:rsid w:val="008F76DC"/>
    <w:rsid w:val="00900E9B"/>
    <w:rsid w:val="00901B78"/>
    <w:rsid w:val="0090206C"/>
    <w:rsid w:val="00902998"/>
    <w:rsid w:val="00912C1B"/>
    <w:rsid w:val="0092125E"/>
    <w:rsid w:val="00921E98"/>
    <w:rsid w:val="009229D3"/>
    <w:rsid w:val="00922C87"/>
    <w:rsid w:val="0092365B"/>
    <w:rsid w:val="00923F6D"/>
    <w:rsid w:val="00924319"/>
    <w:rsid w:val="00924CBC"/>
    <w:rsid w:val="00930A34"/>
    <w:rsid w:val="00933A42"/>
    <w:rsid w:val="00937BCB"/>
    <w:rsid w:val="00940311"/>
    <w:rsid w:val="0094612A"/>
    <w:rsid w:val="00946E00"/>
    <w:rsid w:val="00947FC9"/>
    <w:rsid w:val="009500FA"/>
    <w:rsid w:val="00952A7A"/>
    <w:rsid w:val="00957707"/>
    <w:rsid w:val="00960015"/>
    <w:rsid w:val="009628F3"/>
    <w:rsid w:val="009639DA"/>
    <w:rsid w:val="009673D9"/>
    <w:rsid w:val="00972B33"/>
    <w:rsid w:val="00973833"/>
    <w:rsid w:val="00974BF8"/>
    <w:rsid w:val="00974DD3"/>
    <w:rsid w:val="00975F8E"/>
    <w:rsid w:val="009778A3"/>
    <w:rsid w:val="00983AB8"/>
    <w:rsid w:val="00985CC9"/>
    <w:rsid w:val="00990EF5"/>
    <w:rsid w:val="009945FC"/>
    <w:rsid w:val="009970FE"/>
    <w:rsid w:val="009A1885"/>
    <w:rsid w:val="009A322F"/>
    <w:rsid w:val="009A3B33"/>
    <w:rsid w:val="009A45A0"/>
    <w:rsid w:val="009A6AA2"/>
    <w:rsid w:val="009A6F8E"/>
    <w:rsid w:val="009B123C"/>
    <w:rsid w:val="009B35B5"/>
    <w:rsid w:val="009B4773"/>
    <w:rsid w:val="009B4A8B"/>
    <w:rsid w:val="009C1657"/>
    <w:rsid w:val="009C5E34"/>
    <w:rsid w:val="009C76BF"/>
    <w:rsid w:val="009D2556"/>
    <w:rsid w:val="009D39FD"/>
    <w:rsid w:val="009D711F"/>
    <w:rsid w:val="009F50CF"/>
    <w:rsid w:val="009F5B70"/>
    <w:rsid w:val="009F704C"/>
    <w:rsid w:val="009F7AE3"/>
    <w:rsid w:val="00A00AC6"/>
    <w:rsid w:val="00A0604D"/>
    <w:rsid w:val="00A10D6E"/>
    <w:rsid w:val="00A162A9"/>
    <w:rsid w:val="00A17CCB"/>
    <w:rsid w:val="00A34E18"/>
    <w:rsid w:val="00A41799"/>
    <w:rsid w:val="00A42BC0"/>
    <w:rsid w:val="00A47521"/>
    <w:rsid w:val="00A47666"/>
    <w:rsid w:val="00A5185E"/>
    <w:rsid w:val="00A53A5C"/>
    <w:rsid w:val="00A543C2"/>
    <w:rsid w:val="00A56942"/>
    <w:rsid w:val="00A57161"/>
    <w:rsid w:val="00A60155"/>
    <w:rsid w:val="00A62347"/>
    <w:rsid w:val="00A630FD"/>
    <w:rsid w:val="00A64881"/>
    <w:rsid w:val="00A7051C"/>
    <w:rsid w:val="00A711A2"/>
    <w:rsid w:val="00A74908"/>
    <w:rsid w:val="00A77B93"/>
    <w:rsid w:val="00A810A5"/>
    <w:rsid w:val="00A8161F"/>
    <w:rsid w:val="00A8477D"/>
    <w:rsid w:val="00A86260"/>
    <w:rsid w:val="00A909E5"/>
    <w:rsid w:val="00A9113B"/>
    <w:rsid w:val="00A91213"/>
    <w:rsid w:val="00A926AE"/>
    <w:rsid w:val="00A95031"/>
    <w:rsid w:val="00A960DC"/>
    <w:rsid w:val="00AA29B1"/>
    <w:rsid w:val="00AA2DA5"/>
    <w:rsid w:val="00AA66D7"/>
    <w:rsid w:val="00AB18B9"/>
    <w:rsid w:val="00AB192A"/>
    <w:rsid w:val="00AB407B"/>
    <w:rsid w:val="00AB6319"/>
    <w:rsid w:val="00AC100C"/>
    <w:rsid w:val="00AC168C"/>
    <w:rsid w:val="00AC1E46"/>
    <w:rsid w:val="00AC2181"/>
    <w:rsid w:val="00AC3653"/>
    <w:rsid w:val="00AC4859"/>
    <w:rsid w:val="00AC52CE"/>
    <w:rsid w:val="00AC57BE"/>
    <w:rsid w:val="00AD426E"/>
    <w:rsid w:val="00AD4ABB"/>
    <w:rsid w:val="00AD59CD"/>
    <w:rsid w:val="00AD5CAC"/>
    <w:rsid w:val="00AD77C4"/>
    <w:rsid w:val="00AE0241"/>
    <w:rsid w:val="00AE5008"/>
    <w:rsid w:val="00AF1E7D"/>
    <w:rsid w:val="00AF2D34"/>
    <w:rsid w:val="00AF419F"/>
    <w:rsid w:val="00AF6B70"/>
    <w:rsid w:val="00AF75F8"/>
    <w:rsid w:val="00B0257E"/>
    <w:rsid w:val="00B0326D"/>
    <w:rsid w:val="00B033DD"/>
    <w:rsid w:val="00B036FE"/>
    <w:rsid w:val="00B03E40"/>
    <w:rsid w:val="00B0674B"/>
    <w:rsid w:val="00B10CB0"/>
    <w:rsid w:val="00B10F2F"/>
    <w:rsid w:val="00B13537"/>
    <w:rsid w:val="00B14B24"/>
    <w:rsid w:val="00B1680B"/>
    <w:rsid w:val="00B26302"/>
    <w:rsid w:val="00B320C7"/>
    <w:rsid w:val="00B37B3B"/>
    <w:rsid w:val="00B42619"/>
    <w:rsid w:val="00B44C47"/>
    <w:rsid w:val="00B4654D"/>
    <w:rsid w:val="00B465D3"/>
    <w:rsid w:val="00B50D8F"/>
    <w:rsid w:val="00B51767"/>
    <w:rsid w:val="00B52CB4"/>
    <w:rsid w:val="00B53AEC"/>
    <w:rsid w:val="00B54E16"/>
    <w:rsid w:val="00B57756"/>
    <w:rsid w:val="00B57F4F"/>
    <w:rsid w:val="00B64D65"/>
    <w:rsid w:val="00B66F6B"/>
    <w:rsid w:val="00B6799F"/>
    <w:rsid w:val="00B67D39"/>
    <w:rsid w:val="00B70BF2"/>
    <w:rsid w:val="00B74A29"/>
    <w:rsid w:val="00B76053"/>
    <w:rsid w:val="00B7636D"/>
    <w:rsid w:val="00B770C6"/>
    <w:rsid w:val="00B80CF1"/>
    <w:rsid w:val="00B90B8F"/>
    <w:rsid w:val="00B932B4"/>
    <w:rsid w:val="00B95C40"/>
    <w:rsid w:val="00B970CE"/>
    <w:rsid w:val="00BA0FF2"/>
    <w:rsid w:val="00BA1F11"/>
    <w:rsid w:val="00BA2A38"/>
    <w:rsid w:val="00BA31C4"/>
    <w:rsid w:val="00BA3C10"/>
    <w:rsid w:val="00BA7A1F"/>
    <w:rsid w:val="00BA7DE5"/>
    <w:rsid w:val="00BB02E6"/>
    <w:rsid w:val="00BB0543"/>
    <w:rsid w:val="00BB2578"/>
    <w:rsid w:val="00BB36B6"/>
    <w:rsid w:val="00BB3F52"/>
    <w:rsid w:val="00BB5479"/>
    <w:rsid w:val="00BB692B"/>
    <w:rsid w:val="00BB7302"/>
    <w:rsid w:val="00BD0C60"/>
    <w:rsid w:val="00BD1A93"/>
    <w:rsid w:val="00BD32F3"/>
    <w:rsid w:val="00BD6AC9"/>
    <w:rsid w:val="00BE0984"/>
    <w:rsid w:val="00BE4F62"/>
    <w:rsid w:val="00BE7235"/>
    <w:rsid w:val="00BF74DF"/>
    <w:rsid w:val="00C0513F"/>
    <w:rsid w:val="00C111D2"/>
    <w:rsid w:val="00C136FC"/>
    <w:rsid w:val="00C16B1A"/>
    <w:rsid w:val="00C17BCF"/>
    <w:rsid w:val="00C240F4"/>
    <w:rsid w:val="00C24A4B"/>
    <w:rsid w:val="00C30896"/>
    <w:rsid w:val="00C3246A"/>
    <w:rsid w:val="00C33308"/>
    <w:rsid w:val="00C35152"/>
    <w:rsid w:val="00C355AC"/>
    <w:rsid w:val="00C35FDD"/>
    <w:rsid w:val="00C42572"/>
    <w:rsid w:val="00C46402"/>
    <w:rsid w:val="00C522C1"/>
    <w:rsid w:val="00C52D39"/>
    <w:rsid w:val="00C60303"/>
    <w:rsid w:val="00C64212"/>
    <w:rsid w:val="00C65564"/>
    <w:rsid w:val="00C655E0"/>
    <w:rsid w:val="00C70775"/>
    <w:rsid w:val="00C80A1F"/>
    <w:rsid w:val="00C80C72"/>
    <w:rsid w:val="00C83D1F"/>
    <w:rsid w:val="00C83FE6"/>
    <w:rsid w:val="00C8553E"/>
    <w:rsid w:val="00C86305"/>
    <w:rsid w:val="00C93488"/>
    <w:rsid w:val="00C9390A"/>
    <w:rsid w:val="00C94699"/>
    <w:rsid w:val="00C97532"/>
    <w:rsid w:val="00CA07A9"/>
    <w:rsid w:val="00CA599E"/>
    <w:rsid w:val="00CA61D8"/>
    <w:rsid w:val="00CA656A"/>
    <w:rsid w:val="00CB2A11"/>
    <w:rsid w:val="00CB2B81"/>
    <w:rsid w:val="00CB4074"/>
    <w:rsid w:val="00CC06B6"/>
    <w:rsid w:val="00CC15A9"/>
    <w:rsid w:val="00CC2DA1"/>
    <w:rsid w:val="00CC6DBC"/>
    <w:rsid w:val="00CC7056"/>
    <w:rsid w:val="00CD1D98"/>
    <w:rsid w:val="00CE245D"/>
    <w:rsid w:val="00CE317E"/>
    <w:rsid w:val="00CE435D"/>
    <w:rsid w:val="00CF0586"/>
    <w:rsid w:val="00CF10D7"/>
    <w:rsid w:val="00CF1267"/>
    <w:rsid w:val="00CF38B6"/>
    <w:rsid w:val="00CF5E5F"/>
    <w:rsid w:val="00CF5EF1"/>
    <w:rsid w:val="00D04525"/>
    <w:rsid w:val="00D10A24"/>
    <w:rsid w:val="00D13200"/>
    <w:rsid w:val="00D15580"/>
    <w:rsid w:val="00D162AA"/>
    <w:rsid w:val="00D2022E"/>
    <w:rsid w:val="00D21556"/>
    <w:rsid w:val="00D24B3C"/>
    <w:rsid w:val="00D24B46"/>
    <w:rsid w:val="00D26716"/>
    <w:rsid w:val="00D26769"/>
    <w:rsid w:val="00D27382"/>
    <w:rsid w:val="00D27AF8"/>
    <w:rsid w:val="00D31363"/>
    <w:rsid w:val="00D31B41"/>
    <w:rsid w:val="00D35405"/>
    <w:rsid w:val="00D35641"/>
    <w:rsid w:val="00D41D1F"/>
    <w:rsid w:val="00D42826"/>
    <w:rsid w:val="00D4399F"/>
    <w:rsid w:val="00D44FC0"/>
    <w:rsid w:val="00D45DDA"/>
    <w:rsid w:val="00D53AC0"/>
    <w:rsid w:val="00D6384A"/>
    <w:rsid w:val="00D6543F"/>
    <w:rsid w:val="00D66BD2"/>
    <w:rsid w:val="00D71259"/>
    <w:rsid w:val="00D74E0C"/>
    <w:rsid w:val="00D75049"/>
    <w:rsid w:val="00D75C97"/>
    <w:rsid w:val="00D75CC5"/>
    <w:rsid w:val="00D801AD"/>
    <w:rsid w:val="00D80319"/>
    <w:rsid w:val="00D83966"/>
    <w:rsid w:val="00D85551"/>
    <w:rsid w:val="00D91D46"/>
    <w:rsid w:val="00D93856"/>
    <w:rsid w:val="00D94688"/>
    <w:rsid w:val="00D94D79"/>
    <w:rsid w:val="00D96A64"/>
    <w:rsid w:val="00D96CD3"/>
    <w:rsid w:val="00DA0850"/>
    <w:rsid w:val="00DA1776"/>
    <w:rsid w:val="00DA18C3"/>
    <w:rsid w:val="00DA1B82"/>
    <w:rsid w:val="00DA7267"/>
    <w:rsid w:val="00DA7D1A"/>
    <w:rsid w:val="00DA7F15"/>
    <w:rsid w:val="00DB4C65"/>
    <w:rsid w:val="00DB5A2E"/>
    <w:rsid w:val="00DB6ABF"/>
    <w:rsid w:val="00DC0528"/>
    <w:rsid w:val="00DC058F"/>
    <w:rsid w:val="00DC0858"/>
    <w:rsid w:val="00DC1104"/>
    <w:rsid w:val="00DC2470"/>
    <w:rsid w:val="00DC2C73"/>
    <w:rsid w:val="00DC7466"/>
    <w:rsid w:val="00DC7E1C"/>
    <w:rsid w:val="00DD3C7F"/>
    <w:rsid w:val="00DD658C"/>
    <w:rsid w:val="00DD7D2F"/>
    <w:rsid w:val="00DE16D8"/>
    <w:rsid w:val="00DE4AC5"/>
    <w:rsid w:val="00DE65A2"/>
    <w:rsid w:val="00DF253F"/>
    <w:rsid w:val="00DF2DCC"/>
    <w:rsid w:val="00DF392A"/>
    <w:rsid w:val="00DF3FA8"/>
    <w:rsid w:val="00DF4DC0"/>
    <w:rsid w:val="00DF7ACE"/>
    <w:rsid w:val="00DF7B6A"/>
    <w:rsid w:val="00E01D0E"/>
    <w:rsid w:val="00E026AC"/>
    <w:rsid w:val="00E046F9"/>
    <w:rsid w:val="00E05642"/>
    <w:rsid w:val="00E07002"/>
    <w:rsid w:val="00E13F00"/>
    <w:rsid w:val="00E15D61"/>
    <w:rsid w:val="00E16215"/>
    <w:rsid w:val="00E22AFF"/>
    <w:rsid w:val="00E237E8"/>
    <w:rsid w:val="00E23B68"/>
    <w:rsid w:val="00E31650"/>
    <w:rsid w:val="00E31EBF"/>
    <w:rsid w:val="00E33109"/>
    <w:rsid w:val="00E35169"/>
    <w:rsid w:val="00E35CCF"/>
    <w:rsid w:val="00E36138"/>
    <w:rsid w:val="00E41036"/>
    <w:rsid w:val="00E41760"/>
    <w:rsid w:val="00E47943"/>
    <w:rsid w:val="00E51287"/>
    <w:rsid w:val="00E535D6"/>
    <w:rsid w:val="00E53724"/>
    <w:rsid w:val="00E552C8"/>
    <w:rsid w:val="00E60988"/>
    <w:rsid w:val="00E61A2B"/>
    <w:rsid w:val="00E629A6"/>
    <w:rsid w:val="00E62CCF"/>
    <w:rsid w:val="00E63ABA"/>
    <w:rsid w:val="00E66E60"/>
    <w:rsid w:val="00E7135A"/>
    <w:rsid w:val="00E71779"/>
    <w:rsid w:val="00E72A0D"/>
    <w:rsid w:val="00E73AA5"/>
    <w:rsid w:val="00E75006"/>
    <w:rsid w:val="00E771CF"/>
    <w:rsid w:val="00E819D2"/>
    <w:rsid w:val="00E84350"/>
    <w:rsid w:val="00E85863"/>
    <w:rsid w:val="00E858AA"/>
    <w:rsid w:val="00E862EA"/>
    <w:rsid w:val="00E8655C"/>
    <w:rsid w:val="00E91AE4"/>
    <w:rsid w:val="00E9581B"/>
    <w:rsid w:val="00E97158"/>
    <w:rsid w:val="00EA0789"/>
    <w:rsid w:val="00EA1241"/>
    <w:rsid w:val="00EA218C"/>
    <w:rsid w:val="00EA23D4"/>
    <w:rsid w:val="00EA431D"/>
    <w:rsid w:val="00EA6CF5"/>
    <w:rsid w:val="00EB35A3"/>
    <w:rsid w:val="00EB6EDC"/>
    <w:rsid w:val="00EC3700"/>
    <w:rsid w:val="00EC4BCD"/>
    <w:rsid w:val="00ED0CB9"/>
    <w:rsid w:val="00ED3C44"/>
    <w:rsid w:val="00ED4383"/>
    <w:rsid w:val="00ED517A"/>
    <w:rsid w:val="00ED54F1"/>
    <w:rsid w:val="00ED69C3"/>
    <w:rsid w:val="00ED7958"/>
    <w:rsid w:val="00EE5A8C"/>
    <w:rsid w:val="00EE5B01"/>
    <w:rsid w:val="00EE61E6"/>
    <w:rsid w:val="00EE7387"/>
    <w:rsid w:val="00EF1DD7"/>
    <w:rsid w:val="00EF6200"/>
    <w:rsid w:val="00F00773"/>
    <w:rsid w:val="00F00CB2"/>
    <w:rsid w:val="00F07B7B"/>
    <w:rsid w:val="00F11E8C"/>
    <w:rsid w:val="00F12667"/>
    <w:rsid w:val="00F15483"/>
    <w:rsid w:val="00F16335"/>
    <w:rsid w:val="00F16B8E"/>
    <w:rsid w:val="00F24CB9"/>
    <w:rsid w:val="00F256FA"/>
    <w:rsid w:val="00F26C3E"/>
    <w:rsid w:val="00F301B2"/>
    <w:rsid w:val="00F325C4"/>
    <w:rsid w:val="00F33F5E"/>
    <w:rsid w:val="00F35BFA"/>
    <w:rsid w:val="00F379BC"/>
    <w:rsid w:val="00F45CD0"/>
    <w:rsid w:val="00F526A3"/>
    <w:rsid w:val="00F53632"/>
    <w:rsid w:val="00F536BF"/>
    <w:rsid w:val="00F551BB"/>
    <w:rsid w:val="00F55F7E"/>
    <w:rsid w:val="00F60840"/>
    <w:rsid w:val="00F65E10"/>
    <w:rsid w:val="00F6676D"/>
    <w:rsid w:val="00F66EDE"/>
    <w:rsid w:val="00F75B86"/>
    <w:rsid w:val="00F767B2"/>
    <w:rsid w:val="00F77933"/>
    <w:rsid w:val="00F77DB2"/>
    <w:rsid w:val="00F82E0B"/>
    <w:rsid w:val="00F8411A"/>
    <w:rsid w:val="00F845F5"/>
    <w:rsid w:val="00F92A86"/>
    <w:rsid w:val="00F96C7B"/>
    <w:rsid w:val="00FA55CA"/>
    <w:rsid w:val="00FB20ED"/>
    <w:rsid w:val="00FB62F5"/>
    <w:rsid w:val="00FC0037"/>
    <w:rsid w:val="00FC09B1"/>
    <w:rsid w:val="00FC1405"/>
    <w:rsid w:val="00FC5F48"/>
    <w:rsid w:val="00FD2DBF"/>
    <w:rsid w:val="00FD5A26"/>
    <w:rsid w:val="00FD6C16"/>
    <w:rsid w:val="00FE1966"/>
    <w:rsid w:val="00FE28DC"/>
    <w:rsid w:val="00FE73AC"/>
    <w:rsid w:val="00FF0913"/>
    <w:rsid w:val="00FF28E4"/>
    <w:rsid w:val="00FF4909"/>
    <w:rsid w:val="00FF5032"/>
    <w:rsid w:val="00FF6618"/>
    <w:rsid w:val="00FF7EFE"/>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FC2D31"/>
  <w15:chartTrackingRefBased/>
  <w15:docId w15:val="{6B899ABD-0F66-48BC-9695-EAD0C74E9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01435E"/>
        <w:sz w:val="24"/>
        <w:szCs w:val="22"/>
        <w:lang w:val="en-US" w:eastAsia="en-US" w:bidi="ar-SA"/>
      </w:rPr>
    </w:rPrDefault>
    <w:pPrDefault>
      <w:pPr>
        <w:ind w:left="432"/>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Bullet 5" w:semiHidden="1" w:unhideWhenUsed="1"/>
    <w:lsdException w:name="List Number 2" w:semiHidden="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4DEE"/>
  </w:style>
  <w:style w:type="paragraph" w:styleId="Heading1">
    <w:name w:val="heading 1"/>
    <w:basedOn w:val="Normal"/>
    <w:next w:val="Normal"/>
    <w:link w:val="Heading1Char"/>
    <w:uiPriority w:val="9"/>
    <w:qFormat/>
    <w:rsid w:val="00347AF5"/>
    <w:pPr>
      <w:keepNext/>
      <w:keepLines/>
      <w:pBdr>
        <w:bottom w:val="single" w:sz="24" w:space="4" w:color="48E6CE" w:themeColor="accent1"/>
      </w:pBdr>
      <w:spacing w:after="400"/>
      <w:outlineLvl w:val="0"/>
    </w:pPr>
    <w:rPr>
      <w:rFonts w:asciiTheme="majorHAnsi" w:eastAsiaTheme="majorEastAsia" w:hAnsiTheme="majorHAnsi" w:cstheme="majorBidi"/>
      <w:b/>
      <w:caps/>
      <w:color w:val="01435E" w:themeColor="accent2"/>
      <w:sz w:val="44"/>
      <w:szCs w:val="32"/>
    </w:rPr>
  </w:style>
  <w:style w:type="paragraph" w:styleId="Heading2">
    <w:name w:val="heading 2"/>
    <w:basedOn w:val="Normal"/>
    <w:next w:val="Normal"/>
    <w:link w:val="Heading2Char"/>
    <w:uiPriority w:val="9"/>
    <w:qFormat/>
    <w:rsid w:val="00664450"/>
    <w:pPr>
      <w:outlineLvl w:val="1"/>
    </w:pPr>
    <w:rPr>
      <w:rFonts w:asciiTheme="majorHAnsi" w:hAnsiTheme="majorHAnsi"/>
      <w:b/>
      <w:color w:val="D17406" w:themeColor="accent5" w:themeShade="BF"/>
      <w:sz w:val="40"/>
      <w:szCs w:val="36"/>
    </w:rPr>
  </w:style>
  <w:style w:type="paragraph" w:styleId="Heading3">
    <w:name w:val="heading 3"/>
    <w:basedOn w:val="Normal"/>
    <w:next w:val="Normal"/>
    <w:link w:val="Heading3Char"/>
    <w:uiPriority w:val="9"/>
    <w:semiHidden/>
    <w:qFormat/>
    <w:rsid w:val="001A5429"/>
    <w:pPr>
      <w:keepNext/>
      <w:keepLines/>
      <w:spacing w:before="40"/>
      <w:outlineLvl w:val="2"/>
    </w:pPr>
    <w:rPr>
      <w:rFonts w:asciiTheme="majorHAnsi" w:eastAsiaTheme="majorEastAsia" w:hAnsiTheme="majorHAnsi" w:cstheme="majorBidi"/>
      <w:color w:val="128472" w:themeColor="accent1" w:themeShade="7F"/>
      <w:szCs w:val="24"/>
    </w:rPr>
  </w:style>
  <w:style w:type="paragraph" w:styleId="Heading4">
    <w:name w:val="heading 4"/>
    <w:basedOn w:val="Normal"/>
    <w:next w:val="Normal"/>
    <w:link w:val="Heading4Char"/>
    <w:uiPriority w:val="9"/>
    <w:semiHidden/>
    <w:qFormat/>
    <w:rsid w:val="001A5429"/>
    <w:pPr>
      <w:keepNext/>
      <w:keepLines/>
      <w:spacing w:before="40"/>
      <w:outlineLvl w:val="3"/>
    </w:pPr>
    <w:rPr>
      <w:rFonts w:asciiTheme="majorHAnsi" w:eastAsiaTheme="majorEastAsia" w:hAnsiTheme="majorHAnsi" w:cstheme="majorBidi"/>
      <w:i/>
      <w:iCs/>
      <w:color w:val="1BC6AC"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5A20E2"/>
    <w:pPr>
      <w:tabs>
        <w:tab w:val="center" w:pos="4844"/>
        <w:tab w:val="right" w:pos="9689"/>
      </w:tabs>
    </w:pPr>
  </w:style>
  <w:style w:type="character" w:customStyle="1" w:styleId="HeaderChar">
    <w:name w:val="Header Char"/>
    <w:basedOn w:val="DefaultParagraphFont"/>
    <w:link w:val="Header"/>
    <w:rsid w:val="00347AF5"/>
    <w:rPr>
      <w:color w:val="595959" w:themeColor="text1" w:themeTint="A6"/>
      <w:sz w:val="24"/>
    </w:rPr>
  </w:style>
  <w:style w:type="paragraph" w:styleId="Footer">
    <w:name w:val="footer"/>
    <w:basedOn w:val="Normal"/>
    <w:link w:val="FooterChar"/>
    <w:rsid w:val="008E3A18"/>
    <w:pPr>
      <w:pBdr>
        <w:top w:val="single" w:sz="8" w:space="1" w:color="48E6CE" w:themeColor="background2"/>
      </w:pBdr>
    </w:pPr>
    <w:rPr>
      <w:sz w:val="18"/>
    </w:rPr>
  </w:style>
  <w:style w:type="character" w:customStyle="1" w:styleId="FooterChar">
    <w:name w:val="Footer Char"/>
    <w:basedOn w:val="DefaultParagraphFont"/>
    <w:link w:val="Footer"/>
    <w:rsid w:val="008E3A18"/>
    <w:rPr>
      <w:color w:val="595959" w:themeColor="text1" w:themeTint="A6"/>
      <w:sz w:val="18"/>
    </w:rPr>
  </w:style>
  <w:style w:type="character" w:styleId="PlaceholderText">
    <w:name w:val="Placeholder Text"/>
    <w:basedOn w:val="DefaultParagraphFont"/>
    <w:uiPriority w:val="99"/>
    <w:semiHidden/>
    <w:rsid w:val="005A20E2"/>
    <w:rPr>
      <w:color w:val="808080"/>
    </w:rPr>
  </w:style>
  <w:style w:type="paragraph" w:styleId="Title">
    <w:name w:val="Title"/>
    <w:basedOn w:val="Normal"/>
    <w:next w:val="Normal"/>
    <w:link w:val="TitleChar"/>
    <w:uiPriority w:val="10"/>
    <w:qFormat/>
    <w:rsid w:val="00A162A9"/>
    <w:pPr>
      <w:contextualSpacing/>
      <w:jc w:val="center"/>
    </w:pPr>
    <w:rPr>
      <w:rFonts w:asciiTheme="majorHAnsi" w:eastAsiaTheme="majorEastAsia" w:hAnsiTheme="majorHAnsi" w:cstheme="majorBidi"/>
      <w:b/>
      <w:caps/>
      <w:color w:val="FFFFFF" w:themeColor="background1"/>
      <w:spacing w:val="-10"/>
      <w:kern w:val="28"/>
      <w:sz w:val="96"/>
      <w:szCs w:val="56"/>
    </w:rPr>
  </w:style>
  <w:style w:type="character" w:customStyle="1" w:styleId="TitleChar">
    <w:name w:val="Title Char"/>
    <w:basedOn w:val="DefaultParagraphFont"/>
    <w:link w:val="Title"/>
    <w:uiPriority w:val="10"/>
    <w:rsid w:val="00A162A9"/>
    <w:rPr>
      <w:rFonts w:asciiTheme="majorHAnsi" w:eastAsiaTheme="majorEastAsia" w:hAnsiTheme="majorHAnsi" w:cstheme="majorBidi"/>
      <w:b/>
      <w:caps/>
      <w:color w:val="FFFFFF" w:themeColor="background1"/>
      <w:spacing w:val="-10"/>
      <w:kern w:val="28"/>
      <w:sz w:val="96"/>
      <w:szCs w:val="56"/>
    </w:rPr>
  </w:style>
  <w:style w:type="paragraph" w:styleId="Subtitle">
    <w:name w:val="Subtitle"/>
    <w:basedOn w:val="Normal"/>
    <w:next w:val="Normal"/>
    <w:link w:val="SubtitleChar"/>
    <w:uiPriority w:val="11"/>
    <w:qFormat/>
    <w:rsid w:val="00D83966"/>
    <w:pPr>
      <w:numPr>
        <w:ilvl w:val="1"/>
      </w:numPr>
      <w:ind w:left="432"/>
      <w:jc w:val="center"/>
    </w:pPr>
    <w:rPr>
      <w:rFonts w:eastAsiaTheme="minorEastAsia"/>
      <w:b/>
      <w:i/>
      <w:color w:val="01435E" w:themeColor="accent2"/>
      <w:spacing w:val="15"/>
      <w:sz w:val="48"/>
    </w:rPr>
  </w:style>
  <w:style w:type="character" w:customStyle="1" w:styleId="SubtitleChar">
    <w:name w:val="Subtitle Char"/>
    <w:basedOn w:val="DefaultParagraphFont"/>
    <w:link w:val="Subtitle"/>
    <w:uiPriority w:val="11"/>
    <w:rsid w:val="00D83966"/>
    <w:rPr>
      <w:rFonts w:eastAsiaTheme="minorEastAsia"/>
      <w:b/>
      <w:i/>
      <w:color w:val="01435E" w:themeColor="accent2"/>
      <w:spacing w:val="15"/>
      <w:sz w:val="48"/>
    </w:rPr>
  </w:style>
  <w:style w:type="character" w:customStyle="1" w:styleId="Heading1Char">
    <w:name w:val="Heading 1 Char"/>
    <w:basedOn w:val="DefaultParagraphFont"/>
    <w:link w:val="Heading1"/>
    <w:uiPriority w:val="9"/>
    <w:rsid w:val="00347AF5"/>
    <w:rPr>
      <w:rFonts w:asciiTheme="majorHAnsi" w:eastAsiaTheme="majorEastAsia" w:hAnsiTheme="majorHAnsi" w:cstheme="majorBidi"/>
      <w:b/>
      <w:caps/>
      <w:color w:val="01435E" w:themeColor="accent2"/>
      <w:sz w:val="44"/>
      <w:szCs w:val="32"/>
    </w:rPr>
  </w:style>
  <w:style w:type="paragraph" w:customStyle="1" w:styleId="Default">
    <w:name w:val="Default"/>
    <w:semiHidden/>
    <w:rsid w:val="005D2146"/>
    <w:pPr>
      <w:autoSpaceDE w:val="0"/>
      <w:autoSpaceDN w:val="0"/>
      <w:adjustRightInd w:val="0"/>
    </w:pPr>
    <w:rPr>
      <w:rFonts w:ascii="Arial" w:hAnsi="Arial" w:cs="Arial"/>
      <w:color w:val="000000"/>
      <w:szCs w:val="24"/>
    </w:rPr>
  </w:style>
  <w:style w:type="character" w:customStyle="1" w:styleId="A3">
    <w:name w:val="A3"/>
    <w:uiPriority w:val="99"/>
    <w:semiHidden/>
    <w:rsid w:val="005D2146"/>
    <w:rPr>
      <w:i/>
      <w:iCs/>
      <w:color w:val="545758"/>
      <w:sz w:val="28"/>
      <w:szCs w:val="28"/>
    </w:rPr>
  </w:style>
  <w:style w:type="paragraph" w:styleId="ListParagraph">
    <w:name w:val="List Paragraph"/>
    <w:basedOn w:val="Normal"/>
    <w:uiPriority w:val="34"/>
    <w:qFormat/>
    <w:rsid w:val="005D2146"/>
    <w:pPr>
      <w:ind w:left="720"/>
      <w:contextualSpacing/>
    </w:pPr>
  </w:style>
  <w:style w:type="character" w:styleId="SubtleEmphasis">
    <w:name w:val="Subtle Emphasis"/>
    <w:uiPriority w:val="19"/>
    <w:qFormat/>
    <w:rsid w:val="00E85863"/>
    <w:rPr>
      <w:rFonts w:asciiTheme="majorHAnsi" w:hAnsiTheme="majorHAnsi"/>
      <w:b/>
      <w:i w:val="0"/>
      <w:color w:val="01435E" w:themeColor="accent2"/>
      <w:sz w:val="28"/>
    </w:rPr>
  </w:style>
  <w:style w:type="character" w:styleId="Emphasis">
    <w:name w:val="Emphasis"/>
    <w:uiPriority w:val="20"/>
    <w:qFormat/>
    <w:rsid w:val="007D2C96"/>
    <w:rPr>
      <w:rFonts w:cstheme="minorHAnsi"/>
      <w:i/>
      <w:color w:val="262626" w:themeColor="text1" w:themeTint="D9"/>
    </w:rPr>
  </w:style>
  <w:style w:type="character" w:styleId="IntenseEmphasis">
    <w:name w:val="Intense Emphasis"/>
    <w:uiPriority w:val="21"/>
    <w:semiHidden/>
    <w:qFormat/>
    <w:rsid w:val="00AE0241"/>
    <w:rPr>
      <w:color w:val="595959" w:themeColor="text1" w:themeTint="A6"/>
      <w:sz w:val="20"/>
    </w:rPr>
  </w:style>
  <w:style w:type="table" w:styleId="TableGrid">
    <w:name w:val="Table Grid"/>
    <w:basedOn w:val="TableNormal"/>
    <w:uiPriority w:val="39"/>
    <w:rsid w:val="000779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3304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3047"/>
    <w:rPr>
      <w:rFonts w:ascii="Segoe UI" w:hAnsi="Segoe UI" w:cs="Segoe UI"/>
      <w:i/>
      <w:color w:val="595959" w:themeColor="text1" w:themeTint="A6"/>
      <w:sz w:val="18"/>
      <w:szCs w:val="18"/>
    </w:rPr>
  </w:style>
  <w:style w:type="character" w:customStyle="1" w:styleId="Heading2Char">
    <w:name w:val="Heading 2 Char"/>
    <w:basedOn w:val="DefaultParagraphFont"/>
    <w:link w:val="Heading2"/>
    <w:uiPriority w:val="9"/>
    <w:rsid w:val="00664450"/>
    <w:rPr>
      <w:rFonts w:asciiTheme="majorHAnsi" w:hAnsiTheme="majorHAnsi"/>
      <w:b/>
      <w:color w:val="D17406" w:themeColor="accent5" w:themeShade="BF"/>
      <w:sz w:val="40"/>
      <w:szCs w:val="36"/>
    </w:rPr>
  </w:style>
  <w:style w:type="character" w:customStyle="1" w:styleId="Heading3Char">
    <w:name w:val="Heading 3 Char"/>
    <w:basedOn w:val="DefaultParagraphFont"/>
    <w:link w:val="Heading3"/>
    <w:uiPriority w:val="9"/>
    <w:semiHidden/>
    <w:rsid w:val="00347AF5"/>
    <w:rPr>
      <w:rFonts w:asciiTheme="majorHAnsi" w:eastAsiaTheme="majorEastAsia" w:hAnsiTheme="majorHAnsi" w:cstheme="majorBidi"/>
      <w:color w:val="128472" w:themeColor="accent1" w:themeShade="7F"/>
      <w:sz w:val="24"/>
      <w:szCs w:val="24"/>
    </w:rPr>
  </w:style>
  <w:style w:type="character" w:customStyle="1" w:styleId="Heading4Char">
    <w:name w:val="Heading 4 Char"/>
    <w:basedOn w:val="DefaultParagraphFont"/>
    <w:link w:val="Heading4"/>
    <w:uiPriority w:val="9"/>
    <w:semiHidden/>
    <w:rsid w:val="00347AF5"/>
    <w:rPr>
      <w:rFonts w:asciiTheme="majorHAnsi" w:eastAsiaTheme="majorEastAsia" w:hAnsiTheme="majorHAnsi" w:cstheme="majorBidi"/>
      <w:i/>
      <w:iCs/>
      <w:color w:val="1BC6AC" w:themeColor="accent1" w:themeShade="BF"/>
      <w:sz w:val="24"/>
    </w:rPr>
  </w:style>
  <w:style w:type="paragraph" w:styleId="TOCHeading">
    <w:name w:val="TOC Heading"/>
    <w:basedOn w:val="Normal"/>
    <w:next w:val="Normal"/>
    <w:uiPriority w:val="39"/>
    <w:qFormat/>
    <w:rsid w:val="00D94688"/>
    <w:pPr>
      <w:pBdr>
        <w:bottom w:val="single" w:sz="24" w:space="1" w:color="48E6CE" w:themeColor="accent1"/>
      </w:pBdr>
    </w:pPr>
    <w:rPr>
      <w:rFonts w:asciiTheme="majorHAnsi" w:hAnsiTheme="majorHAnsi"/>
      <w:b/>
      <w:color w:val="01435E" w:themeColor="accent2"/>
      <w:sz w:val="40"/>
    </w:rPr>
  </w:style>
  <w:style w:type="paragraph" w:styleId="TOC1">
    <w:name w:val="toc 1"/>
    <w:basedOn w:val="Normal"/>
    <w:next w:val="Normal"/>
    <w:autoRedefine/>
    <w:uiPriority w:val="39"/>
    <w:rsid w:val="001E1E58"/>
    <w:rPr>
      <w:rFonts w:cstheme="minorHAnsi"/>
      <w:b/>
      <w:bCs/>
      <w:caps/>
      <w:sz w:val="20"/>
      <w:szCs w:val="20"/>
    </w:rPr>
  </w:style>
  <w:style w:type="character" w:styleId="Hyperlink">
    <w:name w:val="Hyperlink"/>
    <w:basedOn w:val="DefaultParagraphFont"/>
    <w:uiPriority w:val="99"/>
    <w:unhideWhenUsed/>
    <w:rsid w:val="001E1E58"/>
    <w:rPr>
      <w:color w:val="000000" w:themeColor="hyperlink"/>
      <w:u w:val="single"/>
    </w:rPr>
  </w:style>
  <w:style w:type="paragraph" w:styleId="TOC2">
    <w:name w:val="toc 2"/>
    <w:basedOn w:val="Normal"/>
    <w:next w:val="Normal"/>
    <w:autoRedefine/>
    <w:uiPriority w:val="39"/>
    <w:rsid w:val="00E41036"/>
    <w:pPr>
      <w:ind w:left="720"/>
    </w:pPr>
    <w:rPr>
      <w:rFonts w:cstheme="minorHAnsi"/>
      <w:smallCaps/>
      <w:sz w:val="20"/>
      <w:szCs w:val="20"/>
    </w:rPr>
  </w:style>
  <w:style w:type="character" w:styleId="CommentReference">
    <w:name w:val="annotation reference"/>
    <w:basedOn w:val="DefaultParagraphFont"/>
    <w:uiPriority w:val="99"/>
    <w:semiHidden/>
    <w:unhideWhenUsed/>
    <w:rsid w:val="007C136F"/>
    <w:rPr>
      <w:sz w:val="16"/>
      <w:szCs w:val="16"/>
    </w:rPr>
  </w:style>
  <w:style w:type="paragraph" w:styleId="NoSpacing">
    <w:name w:val="No Spacing"/>
    <w:uiPriority w:val="1"/>
    <w:qFormat/>
    <w:rsid w:val="009B35B5"/>
    <w:rPr>
      <w:i/>
      <w:color w:val="595959" w:themeColor="text1" w:themeTint="A6"/>
    </w:rPr>
  </w:style>
  <w:style w:type="paragraph" w:styleId="ListBullet">
    <w:name w:val="List Bullet"/>
    <w:basedOn w:val="Normal"/>
    <w:uiPriority w:val="99"/>
    <w:rsid w:val="0003123C"/>
    <w:pPr>
      <w:numPr>
        <w:numId w:val="1"/>
      </w:numPr>
      <w:spacing w:after="200" w:line="276" w:lineRule="auto"/>
      <w:ind w:left="340" w:hanging="340"/>
    </w:pPr>
  </w:style>
  <w:style w:type="paragraph" w:styleId="ListNumber">
    <w:name w:val="List Number"/>
    <w:basedOn w:val="Normal"/>
    <w:uiPriority w:val="99"/>
    <w:rsid w:val="0003123C"/>
    <w:pPr>
      <w:numPr>
        <w:numId w:val="6"/>
      </w:numPr>
      <w:spacing w:after="200" w:line="276" w:lineRule="auto"/>
      <w:ind w:left="340" w:hanging="340"/>
    </w:pPr>
  </w:style>
  <w:style w:type="character" w:styleId="Strong">
    <w:name w:val="Strong"/>
    <w:basedOn w:val="DefaultParagraphFont"/>
    <w:uiPriority w:val="22"/>
    <w:qFormat/>
    <w:rsid w:val="00BA31C4"/>
    <w:rPr>
      <w:b/>
      <w:bCs/>
    </w:rPr>
  </w:style>
  <w:style w:type="character" w:customStyle="1" w:styleId="Bold">
    <w:name w:val="Bold"/>
    <w:uiPriority w:val="1"/>
    <w:qFormat/>
    <w:rsid w:val="00BA31C4"/>
    <w:rPr>
      <w:b/>
      <w:bCs/>
    </w:rPr>
  </w:style>
  <w:style w:type="paragraph" w:styleId="ListBullet2">
    <w:name w:val="List Bullet 2"/>
    <w:basedOn w:val="Normal"/>
    <w:uiPriority w:val="99"/>
    <w:rsid w:val="00D27AF8"/>
    <w:pPr>
      <w:numPr>
        <w:numId w:val="7"/>
      </w:numPr>
    </w:pPr>
  </w:style>
  <w:style w:type="paragraph" w:customStyle="1" w:styleId="Graphheading1">
    <w:name w:val="Graph heading 1"/>
    <w:basedOn w:val="Normal"/>
    <w:qFormat/>
    <w:rsid w:val="008965F6"/>
    <w:pPr>
      <w:spacing w:after="60"/>
    </w:pPr>
    <w:rPr>
      <w:b/>
      <w:color w:val="054854" w:themeColor="accent3"/>
    </w:rPr>
  </w:style>
  <w:style w:type="paragraph" w:customStyle="1" w:styleId="Graphheading2">
    <w:name w:val="Graph heading 2"/>
    <w:basedOn w:val="Normal"/>
    <w:qFormat/>
    <w:rsid w:val="00664450"/>
    <w:pPr>
      <w:spacing w:after="60"/>
    </w:pPr>
    <w:rPr>
      <w:b/>
      <w:color w:val="F99927" w:themeColor="accent5"/>
    </w:rPr>
  </w:style>
  <w:style w:type="paragraph" w:customStyle="1" w:styleId="Graphheading3">
    <w:name w:val="Graph heading 3"/>
    <w:basedOn w:val="Normal"/>
    <w:qFormat/>
    <w:rsid w:val="00664450"/>
    <w:pPr>
      <w:spacing w:after="60"/>
    </w:pPr>
    <w:rPr>
      <w:b/>
      <w:color w:val="EC7216" w:themeColor="accent6"/>
    </w:rPr>
  </w:style>
  <w:style w:type="paragraph" w:customStyle="1" w:styleId="Graphheading4">
    <w:name w:val="Graph heading 4"/>
    <w:basedOn w:val="Normal"/>
    <w:qFormat/>
    <w:rsid w:val="008965F6"/>
    <w:pPr>
      <w:spacing w:after="60"/>
    </w:pPr>
    <w:rPr>
      <w:b/>
      <w:color w:val="01435E" w:themeColor="accent2"/>
    </w:rPr>
  </w:style>
  <w:style w:type="paragraph" w:customStyle="1" w:styleId="Graphbullet">
    <w:name w:val="Graph bullet"/>
    <w:basedOn w:val="Normal"/>
    <w:qFormat/>
    <w:rsid w:val="008965F6"/>
    <w:pPr>
      <w:numPr>
        <w:numId w:val="2"/>
      </w:numPr>
      <w:spacing w:line="216" w:lineRule="auto"/>
      <w:ind w:left="284" w:hanging="284"/>
    </w:pPr>
    <w:rPr>
      <w:sz w:val="20"/>
    </w:rPr>
  </w:style>
  <w:style w:type="paragraph" w:customStyle="1" w:styleId="Graphbullet2">
    <w:name w:val="Graph bullet 2"/>
    <w:basedOn w:val="Normal"/>
    <w:qFormat/>
    <w:rsid w:val="008965F6"/>
    <w:pPr>
      <w:numPr>
        <w:numId w:val="4"/>
      </w:numPr>
      <w:spacing w:line="216" w:lineRule="auto"/>
      <w:ind w:left="284" w:hanging="284"/>
    </w:pPr>
    <w:rPr>
      <w:sz w:val="20"/>
    </w:rPr>
  </w:style>
  <w:style w:type="paragraph" w:customStyle="1" w:styleId="Graphbullet3">
    <w:name w:val="Graph bullet 3"/>
    <w:basedOn w:val="Normal"/>
    <w:qFormat/>
    <w:rsid w:val="008965F6"/>
    <w:pPr>
      <w:numPr>
        <w:numId w:val="3"/>
      </w:numPr>
      <w:spacing w:line="216" w:lineRule="auto"/>
      <w:ind w:left="284" w:hanging="284"/>
    </w:pPr>
    <w:rPr>
      <w:sz w:val="20"/>
    </w:rPr>
  </w:style>
  <w:style w:type="paragraph" w:customStyle="1" w:styleId="Graphbullet4">
    <w:name w:val="Graph bullet 4"/>
    <w:basedOn w:val="Normal"/>
    <w:qFormat/>
    <w:rsid w:val="008965F6"/>
    <w:pPr>
      <w:numPr>
        <w:numId w:val="5"/>
      </w:numPr>
      <w:ind w:left="284" w:hanging="284"/>
    </w:pPr>
    <w:rPr>
      <w:sz w:val="20"/>
    </w:rPr>
  </w:style>
  <w:style w:type="paragraph" w:customStyle="1" w:styleId="TableTextLarge">
    <w:name w:val="Table Text Large"/>
    <w:basedOn w:val="Normal"/>
    <w:qFormat/>
    <w:rsid w:val="00E237E8"/>
    <w:rPr>
      <w:color w:val="0D0D0D" w:themeColor="text1" w:themeTint="F2"/>
      <w:sz w:val="18"/>
    </w:rPr>
  </w:style>
  <w:style w:type="paragraph" w:customStyle="1" w:styleId="TableHeadings">
    <w:name w:val="Table Headings"/>
    <w:basedOn w:val="Normal"/>
    <w:qFormat/>
    <w:rsid w:val="00A162A9"/>
    <w:pPr>
      <w:spacing w:line="216" w:lineRule="auto"/>
      <w:ind w:left="85"/>
    </w:pPr>
    <w:rPr>
      <w:b/>
      <w:caps/>
      <w:color w:val="FFFFFF" w:themeColor="background1"/>
      <w:sz w:val="18"/>
      <w:szCs w:val="18"/>
    </w:rPr>
  </w:style>
  <w:style w:type="character" w:styleId="PageNumber">
    <w:name w:val="page number"/>
    <w:basedOn w:val="DefaultParagraphFont"/>
    <w:uiPriority w:val="99"/>
    <w:rsid w:val="00096BE1"/>
    <w:rPr>
      <w:color w:val="auto"/>
      <w:sz w:val="18"/>
      <w:bdr w:val="none" w:sz="0" w:space="0" w:color="auto"/>
    </w:rPr>
  </w:style>
  <w:style w:type="paragraph" w:styleId="TOC3">
    <w:name w:val="toc 3"/>
    <w:basedOn w:val="Normal"/>
    <w:next w:val="Normal"/>
    <w:autoRedefine/>
    <w:uiPriority w:val="39"/>
    <w:unhideWhenUsed/>
    <w:rsid w:val="00E33109"/>
    <w:pPr>
      <w:ind w:left="480"/>
    </w:pPr>
    <w:rPr>
      <w:rFonts w:cstheme="minorHAnsi"/>
      <w:i/>
      <w:iCs/>
      <w:sz w:val="20"/>
      <w:szCs w:val="20"/>
    </w:rPr>
  </w:style>
  <w:style w:type="paragraph" w:styleId="TOC4">
    <w:name w:val="toc 4"/>
    <w:basedOn w:val="Normal"/>
    <w:next w:val="Normal"/>
    <w:autoRedefine/>
    <w:uiPriority w:val="39"/>
    <w:semiHidden/>
    <w:rsid w:val="005B5B89"/>
    <w:pPr>
      <w:ind w:left="720"/>
    </w:pPr>
    <w:rPr>
      <w:rFonts w:cstheme="minorHAnsi"/>
      <w:sz w:val="18"/>
      <w:szCs w:val="18"/>
    </w:rPr>
  </w:style>
  <w:style w:type="paragraph" w:styleId="TOC5">
    <w:name w:val="toc 5"/>
    <w:basedOn w:val="Normal"/>
    <w:next w:val="Normal"/>
    <w:autoRedefine/>
    <w:uiPriority w:val="39"/>
    <w:semiHidden/>
    <w:rsid w:val="005B5B89"/>
    <w:pPr>
      <w:ind w:left="960"/>
    </w:pPr>
    <w:rPr>
      <w:rFonts w:cstheme="minorHAnsi"/>
      <w:sz w:val="18"/>
      <w:szCs w:val="18"/>
    </w:rPr>
  </w:style>
  <w:style w:type="paragraph" w:styleId="TOC6">
    <w:name w:val="toc 6"/>
    <w:basedOn w:val="Normal"/>
    <w:next w:val="Normal"/>
    <w:autoRedefine/>
    <w:uiPriority w:val="39"/>
    <w:semiHidden/>
    <w:rsid w:val="005B5B89"/>
    <w:pPr>
      <w:ind w:left="1200"/>
    </w:pPr>
    <w:rPr>
      <w:rFonts w:cstheme="minorHAnsi"/>
      <w:sz w:val="18"/>
      <w:szCs w:val="18"/>
    </w:rPr>
  </w:style>
  <w:style w:type="paragraph" w:styleId="TOC7">
    <w:name w:val="toc 7"/>
    <w:basedOn w:val="Normal"/>
    <w:next w:val="Normal"/>
    <w:autoRedefine/>
    <w:uiPriority w:val="39"/>
    <w:semiHidden/>
    <w:rsid w:val="005B5B89"/>
    <w:pPr>
      <w:ind w:left="1440"/>
    </w:pPr>
    <w:rPr>
      <w:rFonts w:cstheme="minorHAnsi"/>
      <w:sz w:val="18"/>
      <w:szCs w:val="18"/>
    </w:rPr>
  </w:style>
  <w:style w:type="paragraph" w:styleId="TOC8">
    <w:name w:val="toc 8"/>
    <w:basedOn w:val="Normal"/>
    <w:next w:val="Normal"/>
    <w:autoRedefine/>
    <w:uiPriority w:val="39"/>
    <w:semiHidden/>
    <w:rsid w:val="005B5B89"/>
    <w:pPr>
      <w:ind w:left="1680"/>
    </w:pPr>
    <w:rPr>
      <w:rFonts w:cstheme="minorHAnsi"/>
      <w:sz w:val="18"/>
      <w:szCs w:val="18"/>
    </w:rPr>
  </w:style>
  <w:style w:type="paragraph" w:styleId="TOC9">
    <w:name w:val="toc 9"/>
    <w:basedOn w:val="Normal"/>
    <w:next w:val="Normal"/>
    <w:autoRedefine/>
    <w:uiPriority w:val="39"/>
    <w:semiHidden/>
    <w:rsid w:val="005B5B89"/>
    <w:pPr>
      <w:ind w:left="1920"/>
    </w:pPr>
    <w:rPr>
      <w:rFonts w:cstheme="minorHAnsi"/>
      <w:sz w:val="18"/>
      <w:szCs w:val="18"/>
    </w:rPr>
  </w:style>
  <w:style w:type="character" w:customStyle="1" w:styleId="UnresolvedMention1">
    <w:name w:val="Unresolved Mention1"/>
    <w:basedOn w:val="DefaultParagraphFont"/>
    <w:uiPriority w:val="99"/>
    <w:semiHidden/>
    <w:unhideWhenUsed/>
    <w:rsid w:val="00E41036"/>
    <w:rPr>
      <w:color w:val="605E5C"/>
      <w:shd w:val="clear" w:color="auto" w:fill="E1DFDD"/>
    </w:rPr>
  </w:style>
  <w:style w:type="paragraph" w:styleId="BodyText">
    <w:name w:val="Body Text"/>
    <w:basedOn w:val="Normal"/>
    <w:link w:val="BodyTextChar"/>
    <w:rsid w:val="00032C38"/>
    <w:pPr>
      <w:tabs>
        <w:tab w:val="left" w:pos="360"/>
        <w:tab w:val="left" w:pos="720"/>
        <w:tab w:val="left" w:pos="1080"/>
      </w:tabs>
      <w:ind w:left="0"/>
    </w:pPr>
    <w:rPr>
      <w:rFonts w:ascii="Arial" w:eastAsia="Times New Roman" w:hAnsi="Arial" w:cs="Times New Roman"/>
      <w:color w:val="auto"/>
      <w:sz w:val="20"/>
      <w:szCs w:val="20"/>
    </w:rPr>
  </w:style>
  <w:style w:type="character" w:customStyle="1" w:styleId="BodyTextChar">
    <w:name w:val="Body Text Char"/>
    <w:basedOn w:val="DefaultParagraphFont"/>
    <w:link w:val="BodyText"/>
    <w:rsid w:val="00032C38"/>
    <w:rPr>
      <w:rFonts w:ascii="Arial" w:eastAsia="Times New Roman" w:hAnsi="Arial" w:cs="Times New Roman"/>
      <w:color w:val="auto"/>
      <w:sz w:val="20"/>
      <w:szCs w:val="20"/>
    </w:rPr>
  </w:style>
  <w:style w:type="character" w:customStyle="1" w:styleId="Style1">
    <w:name w:val="Style1"/>
    <w:basedOn w:val="DefaultParagraphFont"/>
    <w:uiPriority w:val="1"/>
    <w:rsid w:val="00032C38"/>
    <w:rPr>
      <w:rFonts w:ascii="Arial" w:hAnsi="Arial"/>
      <w:sz w:val="20"/>
    </w:rPr>
  </w:style>
  <w:style w:type="paragraph" w:styleId="CommentText">
    <w:name w:val="annotation text"/>
    <w:basedOn w:val="Normal"/>
    <w:link w:val="CommentTextChar"/>
    <w:uiPriority w:val="99"/>
    <w:unhideWhenUsed/>
    <w:rsid w:val="00C52D39"/>
    <w:pPr>
      <w:ind w:left="0"/>
    </w:pPr>
    <w:rPr>
      <w:rFonts w:ascii="Arial" w:eastAsia="Times New Roman" w:hAnsi="Arial" w:cs="Times New Roman"/>
      <w:color w:val="auto"/>
      <w:sz w:val="20"/>
      <w:szCs w:val="20"/>
    </w:rPr>
  </w:style>
  <w:style w:type="character" w:customStyle="1" w:styleId="CommentTextChar">
    <w:name w:val="Comment Text Char"/>
    <w:basedOn w:val="DefaultParagraphFont"/>
    <w:link w:val="CommentText"/>
    <w:uiPriority w:val="99"/>
    <w:rsid w:val="00C52D39"/>
    <w:rPr>
      <w:rFonts w:ascii="Arial" w:eastAsia="Times New Roman" w:hAnsi="Arial" w:cs="Times New Roman"/>
      <w:color w:val="auto"/>
      <w:sz w:val="20"/>
      <w:szCs w:val="20"/>
    </w:rPr>
  </w:style>
  <w:style w:type="paragraph" w:styleId="BodyTextIndent">
    <w:name w:val="Body Text Indent"/>
    <w:basedOn w:val="Normal"/>
    <w:link w:val="BodyTextIndentChar"/>
    <w:uiPriority w:val="99"/>
    <w:unhideWhenUsed/>
    <w:rsid w:val="00C52D39"/>
    <w:pPr>
      <w:spacing w:after="120"/>
      <w:ind w:left="360"/>
    </w:pPr>
  </w:style>
  <w:style w:type="character" w:customStyle="1" w:styleId="BodyTextIndentChar">
    <w:name w:val="Body Text Indent Char"/>
    <w:basedOn w:val="DefaultParagraphFont"/>
    <w:link w:val="BodyTextIndent"/>
    <w:uiPriority w:val="99"/>
    <w:rsid w:val="00C52D39"/>
  </w:style>
  <w:style w:type="character" w:styleId="FollowedHyperlink">
    <w:name w:val="FollowedHyperlink"/>
    <w:basedOn w:val="DefaultParagraphFont"/>
    <w:uiPriority w:val="99"/>
    <w:semiHidden/>
    <w:unhideWhenUsed/>
    <w:rsid w:val="00B770C6"/>
    <w:rPr>
      <w:color w:val="000000" w:themeColor="followedHyperlink"/>
      <w:u w:val="single"/>
    </w:rPr>
  </w:style>
  <w:style w:type="paragraph" w:styleId="BodyTextIndent2">
    <w:name w:val="Body Text Indent 2"/>
    <w:basedOn w:val="Normal"/>
    <w:link w:val="BodyTextIndent2Char"/>
    <w:uiPriority w:val="99"/>
    <w:unhideWhenUsed/>
    <w:rsid w:val="00313989"/>
    <w:pPr>
      <w:spacing w:after="120" w:line="480" w:lineRule="auto"/>
      <w:ind w:left="360"/>
    </w:pPr>
  </w:style>
  <w:style w:type="character" w:customStyle="1" w:styleId="BodyTextIndent2Char">
    <w:name w:val="Body Text Indent 2 Char"/>
    <w:basedOn w:val="DefaultParagraphFont"/>
    <w:link w:val="BodyTextIndent2"/>
    <w:uiPriority w:val="99"/>
    <w:rsid w:val="00313989"/>
  </w:style>
  <w:style w:type="paragraph" w:styleId="CommentSubject">
    <w:name w:val="annotation subject"/>
    <w:basedOn w:val="CommentText"/>
    <w:next w:val="CommentText"/>
    <w:link w:val="CommentSubjectChar"/>
    <w:uiPriority w:val="99"/>
    <w:semiHidden/>
    <w:unhideWhenUsed/>
    <w:rsid w:val="007D2DE1"/>
    <w:pPr>
      <w:ind w:left="432"/>
    </w:pPr>
    <w:rPr>
      <w:rFonts w:asciiTheme="minorHAnsi" w:eastAsiaTheme="minorHAnsi" w:hAnsiTheme="minorHAnsi" w:cstheme="minorBidi"/>
      <w:b/>
      <w:bCs/>
      <w:color w:val="01435E"/>
    </w:rPr>
  </w:style>
  <w:style w:type="character" w:customStyle="1" w:styleId="CommentSubjectChar">
    <w:name w:val="Comment Subject Char"/>
    <w:basedOn w:val="CommentTextChar"/>
    <w:link w:val="CommentSubject"/>
    <w:uiPriority w:val="99"/>
    <w:semiHidden/>
    <w:rsid w:val="007D2DE1"/>
    <w:rPr>
      <w:rFonts w:ascii="Arial" w:eastAsia="Times New Roman" w:hAnsi="Arial" w:cs="Times New Roman"/>
      <w:b/>
      <w:bCs/>
      <w:color w:val="auto"/>
      <w:sz w:val="20"/>
      <w:szCs w:val="20"/>
    </w:rPr>
  </w:style>
  <w:style w:type="character" w:styleId="UnresolvedMention">
    <w:name w:val="Unresolved Mention"/>
    <w:basedOn w:val="DefaultParagraphFont"/>
    <w:uiPriority w:val="99"/>
    <w:semiHidden/>
    <w:unhideWhenUsed/>
    <w:rsid w:val="00BB3F52"/>
    <w:rPr>
      <w:color w:val="605E5C"/>
      <w:shd w:val="clear" w:color="auto" w:fill="E1DFDD"/>
    </w:rPr>
  </w:style>
  <w:style w:type="paragraph" w:styleId="Revision">
    <w:name w:val="Revision"/>
    <w:hidden/>
    <w:uiPriority w:val="99"/>
    <w:semiHidden/>
    <w:rsid w:val="005228C4"/>
    <w:pPr>
      <w:ind w:left="0"/>
    </w:pPr>
  </w:style>
  <w:style w:type="table" w:customStyle="1" w:styleId="TableGrid1">
    <w:name w:val="Table Grid1"/>
    <w:basedOn w:val="TableNormal"/>
    <w:next w:val="TableGrid"/>
    <w:uiPriority w:val="39"/>
    <w:rsid w:val="00671D7F"/>
    <w:pPr>
      <w:ind w:left="0"/>
    </w:pPr>
    <w:rPr>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116234">
      <w:bodyDiv w:val="1"/>
      <w:marLeft w:val="0"/>
      <w:marRight w:val="0"/>
      <w:marTop w:val="0"/>
      <w:marBottom w:val="0"/>
      <w:divBdr>
        <w:top w:val="none" w:sz="0" w:space="0" w:color="auto"/>
        <w:left w:val="none" w:sz="0" w:space="0" w:color="auto"/>
        <w:bottom w:val="none" w:sz="0" w:space="0" w:color="auto"/>
        <w:right w:val="none" w:sz="0" w:space="0" w:color="auto"/>
      </w:divBdr>
    </w:div>
    <w:div w:id="369767772">
      <w:bodyDiv w:val="1"/>
      <w:marLeft w:val="0"/>
      <w:marRight w:val="0"/>
      <w:marTop w:val="0"/>
      <w:marBottom w:val="0"/>
      <w:divBdr>
        <w:top w:val="none" w:sz="0" w:space="0" w:color="auto"/>
        <w:left w:val="none" w:sz="0" w:space="0" w:color="auto"/>
        <w:bottom w:val="none" w:sz="0" w:space="0" w:color="auto"/>
        <w:right w:val="none" w:sz="0" w:space="0" w:color="auto"/>
      </w:divBdr>
    </w:div>
    <w:div w:id="486747256">
      <w:bodyDiv w:val="1"/>
      <w:marLeft w:val="0"/>
      <w:marRight w:val="0"/>
      <w:marTop w:val="0"/>
      <w:marBottom w:val="0"/>
      <w:divBdr>
        <w:top w:val="none" w:sz="0" w:space="0" w:color="auto"/>
        <w:left w:val="none" w:sz="0" w:space="0" w:color="auto"/>
        <w:bottom w:val="none" w:sz="0" w:space="0" w:color="auto"/>
        <w:right w:val="none" w:sz="0" w:space="0" w:color="auto"/>
      </w:divBdr>
    </w:div>
    <w:div w:id="534079599">
      <w:bodyDiv w:val="1"/>
      <w:marLeft w:val="0"/>
      <w:marRight w:val="0"/>
      <w:marTop w:val="0"/>
      <w:marBottom w:val="0"/>
      <w:divBdr>
        <w:top w:val="none" w:sz="0" w:space="0" w:color="auto"/>
        <w:left w:val="none" w:sz="0" w:space="0" w:color="auto"/>
        <w:bottom w:val="none" w:sz="0" w:space="0" w:color="auto"/>
        <w:right w:val="none" w:sz="0" w:space="0" w:color="auto"/>
      </w:divBdr>
    </w:div>
    <w:div w:id="551696962">
      <w:bodyDiv w:val="1"/>
      <w:marLeft w:val="0"/>
      <w:marRight w:val="0"/>
      <w:marTop w:val="0"/>
      <w:marBottom w:val="0"/>
      <w:divBdr>
        <w:top w:val="none" w:sz="0" w:space="0" w:color="auto"/>
        <w:left w:val="none" w:sz="0" w:space="0" w:color="auto"/>
        <w:bottom w:val="none" w:sz="0" w:space="0" w:color="auto"/>
        <w:right w:val="none" w:sz="0" w:space="0" w:color="auto"/>
      </w:divBdr>
    </w:div>
    <w:div w:id="681278614">
      <w:bodyDiv w:val="1"/>
      <w:marLeft w:val="0"/>
      <w:marRight w:val="0"/>
      <w:marTop w:val="0"/>
      <w:marBottom w:val="0"/>
      <w:divBdr>
        <w:top w:val="none" w:sz="0" w:space="0" w:color="auto"/>
        <w:left w:val="none" w:sz="0" w:space="0" w:color="auto"/>
        <w:bottom w:val="none" w:sz="0" w:space="0" w:color="auto"/>
        <w:right w:val="none" w:sz="0" w:space="0" w:color="auto"/>
      </w:divBdr>
    </w:div>
    <w:div w:id="752899138">
      <w:bodyDiv w:val="1"/>
      <w:marLeft w:val="0"/>
      <w:marRight w:val="0"/>
      <w:marTop w:val="0"/>
      <w:marBottom w:val="0"/>
      <w:divBdr>
        <w:top w:val="none" w:sz="0" w:space="0" w:color="auto"/>
        <w:left w:val="none" w:sz="0" w:space="0" w:color="auto"/>
        <w:bottom w:val="none" w:sz="0" w:space="0" w:color="auto"/>
        <w:right w:val="none" w:sz="0" w:space="0" w:color="auto"/>
      </w:divBdr>
    </w:div>
    <w:div w:id="797840363">
      <w:bodyDiv w:val="1"/>
      <w:marLeft w:val="0"/>
      <w:marRight w:val="0"/>
      <w:marTop w:val="0"/>
      <w:marBottom w:val="0"/>
      <w:divBdr>
        <w:top w:val="none" w:sz="0" w:space="0" w:color="auto"/>
        <w:left w:val="none" w:sz="0" w:space="0" w:color="auto"/>
        <w:bottom w:val="none" w:sz="0" w:space="0" w:color="auto"/>
        <w:right w:val="none" w:sz="0" w:space="0" w:color="auto"/>
      </w:divBdr>
    </w:div>
    <w:div w:id="1248492751">
      <w:bodyDiv w:val="1"/>
      <w:marLeft w:val="0"/>
      <w:marRight w:val="0"/>
      <w:marTop w:val="0"/>
      <w:marBottom w:val="0"/>
      <w:divBdr>
        <w:top w:val="none" w:sz="0" w:space="0" w:color="auto"/>
        <w:left w:val="none" w:sz="0" w:space="0" w:color="auto"/>
        <w:bottom w:val="none" w:sz="0" w:space="0" w:color="auto"/>
        <w:right w:val="none" w:sz="0" w:space="0" w:color="auto"/>
      </w:divBdr>
    </w:div>
    <w:div w:id="1382709421">
      <w:bodyDiv w:val="1"/>
      <w:marLeft w:val="0"/>
      <w:marRight w:val="0"/>
      <w:marTop w:val="0"/>
      <w:marBottom w:val="0"/>
      <w:divBdr>
        <w:top w:val="none" w:sz="0" w:space="0" w:color="auto"/>
        <w:left w:val="none" w:sz="0" w:space="0" w:color="auto"/>
        <w:bottom w:val="none" w:sz="0" w:space="0" w:color="auto"/>
        <w:right w:val="none" w:sz="0" w:space="0" w:color="auto"/>
      </w:divBdr>
    </w:div>
    <w:div w:id="1396202561">
      <w:bodyDiv w:val="1"/>
      <w:marLeft w:val="0"/>
      <w:marRight w:val="0"/>
      <w:marTop w:val="0"/>
      <w:marBottom w:val="0"/>
      <w:divBdr>
        <w:top w:val="none" w:sz="0" w:space="0" w:color="auto"/>
        <w:left w:val="none" w:sz="0" w:space="0" w:color="auto"/>
        <w:bottom w:val="none" w:sz="0" w:space="0" w:color="auto"/>
        <w:right w:val="none" w:sz="0" w:space="0" w:color="auto"/>
      </w:divBdr>
    </w:div>
    <w:div w:id="1669139112">
      <w:bodyDiv w:val="1"/>
      <w:marLeft w:val="0"/>
      <w:marRight w:val="0"/>
      <w:marTop w:val="0"/>
      <w:marBottom w:val="0"/>
      <w:divBdr>
        <w:top w:val="none" w:sz="0" w:space="0" w:color="auto"/>
        <w:left w:val="none" w:sz="0" w:space="0" w:color="auto"/>
        <w:bottom w:val="none" w:sz="0" w:space="0" w:color="auto"/>
        <w:right w:val="none" w:sz="0" w:space="0" w:color="auto"/>
      </w:divBdr>
    </w:div>
    <w:div w:id="1908028718">
      <w:bodyDiv w:val="1"/>
      <w:marLeft w:val="0"/>
      <w:marRight w:val="0"/>
      <w:marTop w:val="0"/>
      <w:marBottom w:val="0"/>
      <w:divBdr>
        <w:top w:val="none" w:sz="0" w:space="0" w:color="auto"/>
        <w:left w:val="none" w:sz="0" w:space="0" w:color="auto"/>
        <w:bottom w:val="none" w:sz="0" w:space="0" w:color="auto"/>
        <w:right w:val="none" w:sz="0" w:space="0" w:color="auto"/>
      </w:divBdr>
    </w:div>
    <w:div w:id="1914774321">
      <w:bodyDiv w:val="1"/>
      <w:marLeft w:val="0"/>
      <w:marRight w:val="0"/>
      <w:marTop w:val="0"/>
      <w:marBottom w:val="0"/>
      <w:divBdr>
        <w:top w:val="none" w:sz="0" w:space="0" w:color="auto"/>
        <w:left w:val="none" w:sz="0" w:space="0" w:color="auto"/>
        <w:bottom w:val="none" w:sz="0" w:space="0" w:color="auto"/>
        <w:right w:val="none" w:sz="0" w:space="0" w:color="auto"/>
      </w:divBdr>
    </w:div>
    <w:div w:id="2069842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D6BEF34A44F498681ACB58A19CC4EC8"/>
        <w:category>
          <w:name w:val="General"/>
          <w:gallery w:val="placeholder"/>
        </w:category>
        <w:types>
          <w:type w:val="bbPlcHdr"/>
        </w:types>
        <w:behaviors>
          <w:behavior w:val="content"/>
        </w:behaviors>
        <w:guid w:val="{A6F8932E-78C9-4BB9-84C8-E434C7D3134A}"/>
      </w:docPartPr>
      <w:docPartBody>
        <w:p w:rsidR="006222A6" w:rsidRDefault="00FE6E90" w:rsidP="00FE6E90">
          <w:pPr>
            <w:pStyle w:val="BD6BEF34A44F498681ACB58A19CC4EC8"/>
          </w:pPr>
          <w:r w:rsidRPr="004C3848">
            <w:rPr>
              <w:rStyle w:val="PlaceholderText"/>
            </w:rPr>
            <w:t>Click here to enter text.</w:t>
          </w:r>
        </w:p>
      </w:docPartBody>
    </w:docPart>
    <w:docPart>
      <w:docPartPr>
        <w:name w:val="C14F5F902AAD4FD49A31B5C28129835D"/>
        <w:category>
          <w:name w:val="General"/>
          <w:gallery w:val="placeholder"/>
        </w:category>
        <w:types>
          <w:type w:val="bbPlcHdr"/>
        </w:types>
        <w:behaviors>
          <w:behavior w:val="content"/>
        </w:behaviors>
        <w:guid w:val="{6E852F0B-B189-4F39-AE8C-A7D372C1CA5B}"/>
      </w:docPartPr>
      <w:docPartBody>
        <w:p w:rsidR="006222A6" w:rsidRDefault="00FE6E90" w:rsidP="00FE6E90">
          <w:pPr>
            <w:pStyle w:val="C14F5F902AAD4FD49A31B5C28129835D"/>
          </w:pPr>
          <w:r w:rsidRPr="004C3848">
            <w:rPr>
              <w:rStyle w:val="PlaceholderText"/>
            </w:rPr>
            <w:t>Click here to enter a date.</w:t>
          </w:r>
        </w:p>
      </w:docPartBody>
    </w:docPart>
    <w:docPart>
      <w:docPartPr>
        <w:name w:val="F5477C19316F4AE8AE146CD2D81EB01C"/>
        <w:category>
          <w:name w:val="General"/>
          <w:gallery w:val="placeholder"/>
        </w:category>
        <w:types>
          <w:type w:val="bbPlcHdr"/>
        </w:types>
        <w:behaviors>
          <w:behavior w:val="content"/>
        </w:behaviors>
        <w:guid w:val="{A5184F4B-F9BE-472F-BCC3-7682167B263A}"/>
      </w:docPartPr>
      <w:docPartBody>
        <w:p w:rsidR="006222A6" w:rsidRDefault="00FE6E90" w:rsidP="00FE6E90">
          <w:pPr>
            <w:pStyle w:val="F5477C19316F4AE8AE146CD2D81EB01C"/>
          </w:pPr>
          <w:r w:rsidRPr="004C3848">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14D1"/>
    <w:rsid w:val="00001072"/>
    <w:rsid w:val="00047B8A"/>
    <w:rsid w:val="00074C44"/>
    <w:rsid w:val="00090816"/>
    <w:rsid w:val="00091F07"/>
    <w:rsid w:val="000B33A9"/>
    <w:rsid w:val="000C6B2C"/>
    <w:rsid w:val="000E1627"/>
    <w:rsid w:val="000E6FAB"/>
    <w:rsid w:val="000F0ECE"/>
    <w:rsid w:val="000F2B83"/>
    <w:rsid w:val="00142A26"/>
    <w:rsid w:val="00143416"/>
    <w:rsid w:val="001525C5"/>
    <w:rsid w:val="0016414B"/>
    <w:rsid w:val="00177E01"/>
    <w:rsid w:val="00190BCB"/>
    <w:rsid w:val="001A2FF7"/>
    <w:rsid w:val="001D29FB"/>
    <w:rsid w:val="00215485"/>
    <w:rsid w:val="002241E4"/>
    <w:rsid w:val="00233A67"/>
    <w:rsid w:val="00233BC6"/>
    <w:rsid w:val="0023416B"/>
    <w:rsid w:val="0026324D"/>
    <w:rsid w:val="00264C5D"/>
    <w:rsid w:val="00297304"/>
    <w:rsid w:val="002A0150"/>
    <w:rsid w:val="002B3D27"/>
    <w:rsid w:val="002C0043"/>
    <w:rsid w:val="002C5459"/>
    <w:rsid w:val="002D5645"/>
    <w:rsid w:val="002F769B"/>
    <w:rsid w:val="0032687F"/>
    <w:rsid w:val="0033234C"/>
    <w:rsid w:val="003530E1"/>
    <w:rsid w:val="00371C17"/>
    <w:rsid w:val="00384829"/>
    <w:rsid w:val="003A3323"/>
    <w:rsid w:val="003A4498"/>
    <w:rsid w:val="003B32E4"/>
    <w:rsid w:val="003F14D1"/>
    <w:rsid w:val="00432E9A"/>
    <w:rsid w:val="004441C8"/>
    <w:rsid w:val="00450CE6"/>
    <w:rsid w:val="00464A94"/>
    <w:rsid w:val="00485FFA"/>
    <w:rsid w:val="00494F26"/>
    <w:rsid w:val="004D289A"/>
    <w:rsid w:val="004D5788"/>
    <w:rsid w:val="004E5A5F"/>
    <w:rsid w:val="005047E6"/>
    <w:rsid w:val="00506688"/>
    <w:rsid w:val="0051265E"/>
    <w:rsid w:val="00553737"/>
    <w:rsid w:val="0055709D"/>
    <w:rsid w:val="005726B7"/>
    <w:rsid w:val="00576621"/>
    <w:rsid w:val="00584F82"/>
    <w:rsid w:val="005908C7"/>
    <w:rsid w:val="005B77E8"/>
    <w:rsid w:val="005F462E"/>
    <w:rsid w:val="006119E7"/>
    <w:rsid w:val="006222A6"/>
    <w:rsid w:val="00627D20"/>
    <w:rsid w:val="0063479B"/>
    <w:rsid w:val="00646359"/>
    <w:rsid w:val="00657519"/>
    <w:rsid w:val="00667CF8"/>
    <w:rsid w:val="00695F9E"/>
    <w:rsid w:val="006977D4"/>
    <w:rsid w:val="006A1A5B"/>
    <w:rsid w:val="006B4EFD"/>
    <w:rsid w:val="006D78F4"/>
    <w:rsid w:val="00726478"/>
    <w:rsid w:val="00735C50"/>
    <w:rsid w:val="007653DE"/>
    <w:rsid w:val="007667D9"/>
    <w:rsid w:val="007D6525"/>
    <w:rsid w:val="007E50B7"/>
    <w:rsid w:val="007E7CE7"/>
    <w:rsid w:val="007F7B78"/>
    <w:rsid w:val="008326DB"/>
    <w:rsid w:val="00872347"/>
    <w:rsid w:val="00875964"/>
    <w:rsid w:val="00883BF6"/>
    <w:rsid w:val="00890C3E"/>
    <w:rsid w:val="008B750D"/>
    <w:rsid w:val="008C4A73"/>
    <w:rsid w:val="008C7975"/>
    <w:rsid w:val="008D6887"/>
    <w:rsid w:val="008D712F"/>
    <w:rsid w:val="008E001F"/>
    <w:rsid w:val="008E3D8B"/>
    <w:rsid w:val="009007FD"/>
    <w:rsid w:val="00921E98"/>
    <w:rsid w:val="00930690"/>
    <w:rsid w:val="00936CA6"/>
    <w:rsid w:val="00946E00"/>
    <w:rsid w:val="00956BE5"/>
    <w:rsid w:val="0096109B"/>
    <w:rsid w:val="00976420"/>
    <w:rsid w:val="0099255F"/>
    <w:rsid w:val="009A74C9"/>
    <w:rsid w:val="009C0E4B"/>
    <w:rsid w:val="009C14D7"/>
    <w:rsid w:val="009C558C"/>
    <w:rsid w:val="009D03A6"/>
    <w:rsid w:val="009F1005"/>
    <w:rsid w:val="00A17CCB"/>
    <w:rsid w:val="00A2494A"/>
    <w:rsid w:val="00A51F9D"/>
    <w:rsid w:val="00A8727D"/>
    <w:rsid w:val="00AB3CEE"/>
    <w:rsid w:val="00AB46A0"/>
    <w:rsid w:val="00AC3E23"/>
    <w:rsid w:val="00AD0DEE"/>
    <w:rsid w:val="00AD426E"/>
    <w:rsid w:val="00AE3673"/>
    <w:rsid w:val="00B371BA"/>
    <w:rsid w:val="00B6713D"/>
    <w:rsid w:val="00BA5C5D"/>
    <w:rsid w:val="00BB0543"/>
    <w:rsid w:val="00BC26F1"/>
    <w:rsid w:val="00BE04C4"/>
    <w:rsid w:val="00C32ACF"/>
    <w:rsid w:val="00C43579"/>
    <w:rsid w:val="00C5342B"/>
    <w:rsid w:val="00C671C7"/>
    <w:rsid w:val="00C8125E"/>
    <w:rsid w:val="00C83767"/>
    <w:rsid w:val="00CA28D7"/>
    <w:rsid w:val="00CA2C4C"/>
    <w:rsid w:val="00CB2B81"/>
    <w:rsid w:val="00CC01F1"/>
    <w:rsid w:val="00CD1B8F"/>
    <w:rsid w:val="00CE2110"/>
    <w:rsid w:val="00CE7952"/>
    <w:rsid w:val="00CF2441"/>
    <w:rsid w:val="00CF3D52"/>
    <w:rsid w:val="00D4399F"/>
    <w:rsid w:val="00D4527E"/>
    <w:rsid w:val="00D46DB3"/>
    <w:rsid w:val="00D87BAA"/>
    <w:rsid w:val="00DC7FD2"/>
    <w:rsid w:val="00DF3FA8"/>
    <w:rsid w:val="00E22D1B"/>
    <w:rsid w:val="00E25AE2"/>
    <w:rsid w:val="00E27879"/>
    <w:rsid w:val="00E53B33"/>
    <w:rsid w:val="00E744BE"/>
    <w:rsid w:val="00E92D1C"/>
    <w:rsid w:val="00EA1D4F"/>
    <w:rsid w:val="00EB72E8"/>
    <w:rsid w:val="00EC67B7"/>
    <w:rsid w:val="00EE54EF"/>
    <w:rsid w:val="00EF16EA"/>
    <w:rsid w:val="00F15F83"/>
    <w:rsid w:val="00F22D2B"/>
    <w:rsid w:val="00F45C79"/>
    <w:rsid w:val="00F61053"/>
    <w:rsid w:val="00F637E8"/>
    <w:rsid w:val="00F767B2"/>
    <w:rsid w:val="00F8672C"/>
    <w:rsid w:val="00FA2903"/>
    <w:rsid w:val="00FB5D84"/>
    <w:rsid w:val="00FD7ED6"/>
    <w:rsid w:val="00FE6BC1"/>
    <w:rsid w:val="00FE6E90"/>
    <w:rsid w:val="00FF7D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E6E90"/>
    <w:rPr>
      <w:color w:val="808080"/>
    </w:rPr>
  </w:style>
  <w:style w:type="paragraph" w:customStyle="1" w:styleId="BD6BEF34A44F498681ACB58A19CC4EC8">
    <w:name w:val="BD6BEF34A44F498681ACB58A19CC4EC8"/>
    <w:rsid w:val="00FE6E90"/>
    <w:pPr>
      <w:spacing w:line="278" w:lineRule="auto"/>
    </w:pPr>
    <w:rPr>
      <w:kern w:val="2"/>
      <w:sz w:val="24"/>
      <w:szCs w:val="24"/>
      <w14:ligatures w14:val="standardContextual"/>
    </w:rPr>
  </w:style>
  <w:style w:type="paragraph" w:customStyle="1" w:styleId="C14F5F902AAD4FD49A31B5C28129835D">
    <w:name w:val="C14F5F902AAD4FD49A31B5C28129835D"/>
    <w:rsid w:val="00FE6E90"/>
    <w:pPr>
      <w:spacing w:line="278" w:lineRule="auto"/>
    </w:pPr>
    <w:rPr>
      <w:kern w:val="2"/>
      <w:sz w:val="24"/>
      <w:szCs w:val="24"/>
      <w14:ligatures w14:val="standardContextual"/>
    </w:rPr>
  </w:style>
  <w:style w:type="paragraph" w:customStyle="1" w:styleId="F5477C19316F4AE8AE146CD2D81EB01C">
    <w:name w:val="F5477C19316F4AE8AE146CD2D81EB01C"/>
    <w:rsid w:val="00FE6E9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4">
      <a:dk1>
        <a:sysClr val="windowText" lastClr="000000"/>
      </a:dk1>
      <a:lt1>
        <a:sysClr val="window" lastClr="FFFFFF"/>
      </a:lt1>
      <a:dk2>
        <a:srgbClr val="00292E"/>
      </a:dk2>
      <a:lt2>
        <a:srgbClr val="48E6CE"/>
      </a:lt2>
      <a:accent1>
        <a:srgbClr val="48E6CE"/>
      </a:accent1>
      <a:accent2>
        <a:srgbClr val="01435E"/>
      </a:accent2>
      <a:accent3>
        <a:srgbClr val="054854"/>
      </a:accent3>
      <a:accent4>
        <a:srgbClr val="00AEEF"/>
      </a:accent4>
      <a:accent5>
        <a:srgbClr val="F99927"/>
      </a:accent5>
      <a:accent6>
        <a:srgbClr val="EC7216"/>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9677210f24a1be23c92c90fd886aa0aa">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60e05723c5c1908df1a1a4ebf11d344e"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F9A196-CAFF-4056-A692-209B0BE006B5}">
  <ds:schemaRefs>
    <ds:schemaRef ds:uri="http://schemas.microsoft.com/office/2006/metadata/properties"/>
    <ds:schemaRef ds:uri="http://schemas.microsoft.com/office/infopath/2007/PartnerControls"/>
    <ds:schemaRef ds:uri="71af3243-3dd4-4a8d-8c0d-dd76da1f02a5"/>
  </ds:schemaRefs>
</ds:datastoreItem>
</file>

<file path=customXml/itemProps2.xml><?xml version="1.0" encoding="utf-8"?>
<ds:datastoreItem xmlns:ds="http://schemas.openxmlformats.org/officeDocument/2006/customXml" ds:itemID="{A0B5A451-D620-45E3-8A95-3AA89D51373E}">
  <ds:schemaRefs>
    <ds:schemaRef ds:uri="http://schemas.microsoft.com/sharepoint/v3/contenttype/forms"/>
  </ds:schemaRefs>
</ds:datastoreItem>
</file>

<file path=customXml/itemProps3.xml><?xml version="1.0" encoding="utf-8"?>
<ds:datastoreItem xmlns:ds="http://schemas.openxmlformats.org/officeDocument/2006/customXml" ds:itemID="{6085782C-80A3-4631-8B23-449B6BFEB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F63CBC-D730-483B-AB67-847E40755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1106</Words>
  <Characters>6310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Document</vt:lpstr>
    </vt:vector>
  </TitlesOfParts>
  <Company/>
  <LinksUpToDate>false</LinksUpToDate>
  <CharactersWithSpaces>7402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dc:title>
  <dc:subject/>
  <dc:creator>Michal Sharoni</dc:creator>
  <cp:keywords/>
  <dc:description/>
  <cp:lastModifiedBy>Melanie Marketon</cp:lastModifiedBy>
  <cp:revision>9</cp:revision>
  <cp:lastPrinted>2025-03-27T15:48:00Z</cp:lastPrinted>
  <dcterms:created xsi:type="dcterms:W3CDTF">2025-04-12T23:26:00Z</dcterms:created>
  <dcterms:modified xsi:type="dcterms:W3CDTF">2025-04-18T18:56:00Z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